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6F" w:rsidRPr="0029304F" w:rsidRDefault="00D07F6A" w:rsidP="001D7767">
      <w:pPr>
        <w:spacing w:line="360" w:lineRule="auto"/>
        <w:jc w:val="center"/>
        <w:rPr>
          <w:rFonts w:ascii="Times New Roman" w:hAnsi="Times New Roman" w:cs="Times New Roman"/>
          <w:b/>
          <w:sz w:val="28"/>
          <w:szCs w:val="28"/>
        </w:rPr>
      </w:pPr>
      <w:r w:rsidRPr="0029304F">
        <w:rPr>
          <w:rFonts w:ascii="Times New Roman" w:hAnsi="Times New Roman" w:cs="Times New Roman"/>
          <w:b/>
          <w:sz w:val="28"/>
          <w:szCs w:val="28"/>
        </w:rPr>
        <w:t>BAB III</w:t>
      </w:r>
    </w:p>
    <w:p w:rsidR="00AC7E55" w:rsidRDefault="001C7835" w:rsidP="006451F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LANDASAN TEORI DAN MEKANISME</w:t>
      </w:r>
      <w:r w:rsidR="003371B2">
        <w:rPr>
          <w:rFonts w:ascii="Times New Roman" w:hAnsi="Times New Roman" w:cs="Times New Roman"/>
          <w:b/>
          <w:sz w:val="28"/>
          <w:szCs w:val="28"/>
        </w:rPr>
        <w:t xml:space="preserve"> PENETAPAN </w:t>
      </w:r>
      <w:r w:rsidR="006451FE">
        <w:rPr>
          <w:rFonts w:ascii="Times New Roman" w:hAnsi="Times New Roman" w:cs="Times New Roman"/>
          <w:b/>
          <w:sz w:val="28"/>
          <w:szCs w:val="28"/>
        </w:rPr>
        <w:t>PAJAK KENDARAAN BERMOTOR (PKB) PADA KANTOR SISTEM ADMINISTRASI MANUNGGAL SATU ATAP (SAMSAT) TARUTUNG</w:t>
      </w:r>
    </w:p>
    <w:p w:rsidR="006451FE" w:rsidRPr="0029304F" w:rsidRDefault="006451FE" w:rsidP="006451FE">
      <w:pPr>
        <w:spacing w:line="360" w:lineRule="auto"/>
        <w:jc w:val="center"/>
        <w:rPr>
          <w:rFonts w:ascii="Times New Roman" w:hAnsi="Times New Roman" w:cs="Times New Roman"/>
          <w:b/>
          <w:sz w:val="28"/>
          <w:szCs w:val="28"/>
        </w:rPr>
      </w:pPr>
    </w:p>
    <w:p w:rsidR="00D07F6A" w:rsidRDefault="00D07F6A" w:rsidP="00804833">
      <w:pPr>
        <w:spacing w:line="360" w:lineRule="auto"/>
        <w:rPr>
          <w:rFonts w:ascii="Times New Roman" w:hAnsi="Times New Roman" w:cs="Times New Roman"/>
          <w:b/>
          <w:sz w:val="24"/>
          <w:szCs w:val="24"/>
        </w:rPr>
      </w:pPr>
      <w:r>
        <w:rPr>
          <w:rFonts w:ascii="Times New Roman" w:hAnsi="Times New Roman" w:cs="Times New Roman"/>
          <w:b/>
          <w:sz w:val="24"/>
          <w:szCs w:val="24"/>
        </w:rPr>
        <w:t>3.1 Landasan Teori</w:t>
      </w:r>
    </w:p>
    <w:p w:rsidR="00D651B2" w:rsidRPr="00D651B2" w:rsidRDefault="00D86064" w:rsidP="00B2729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3.1.1  </w:t>
      </w:r>
      <w:r w:rsidR="00D07F6A">
        <w:rPr>
          <w:rFonts w:ascii="Times New Roman" w:hAnsi="Times New Roman" w:cs="Times New Roman"/>
          <w:b/>
          <w:sz w:val="24"/>
          <w:szCs w:val="24"/>
        </w:rPr>
        <w:t>Pengertian Pajak</w:t>
      </w:r>
    </w:p>
    <w:p w:rsidR="00D651B2" w:rsidRDefault="007A2A9E" w:rsidP="009C7B15">
      <w:pPr>
        <w:autoSpaceDE w:val="0"/>
        <w:autoSpaceDN w:val="0"/>
        <w:adjustRightInd w:val="0"/>
        <w:spacing w:after="0" w:line="360" w:lineRule="auto"/>
        <w:ind w:left="709" w:firstLine="447"/>
        <w:jc w:val="both"/>
        <w:rPr>
          <w:rFonts w:ascii="Times New Roman" w:hAnsi="Times New Roman" w:cs="Times New Roman"/>
          <w:sz w:val="24"/>
          <w:szCs w:val="24"/>
        </w:rPr>
      </w:pPr>
      <w:r>
        <w:rPr>
          <w:rFonts w:ascii="Times New Roman" w:hAnsi="Times New Roman" w:cs="Times New Roman"/>
          <w:sz w:val="24"/>
          <w:szCs w:val="24"/>
        </w:rPr>
        <w:t>Pajak merupakan penerimaan negara terbesar dan memberikan kontribusi dalam menopang Pembangunan Nasional. Pengertian pajak sendiri memiliki dimensi yang berbeda- beda. I</w:t>
      </w:r>
      <w:r w:rsidR="00D651B2">
        <w:rPr>
          <w:rFonts w:ascii="Times New Roman" w:hAnsi="Times New Roman" w:cs="Times New Roman"/>
          <w:sz w:val="24"/>
          <w:szCs w:val="24"/>
        </w:rPr>
        <w:t>stilah pajak pertama kali m</w:t>
      </w:r>
      <w:r w:rsidR="00DD064A">
        <w:rPr>
          <w:rFonts w:ascii="Times New Roman" w:hAnsi="Times New Roman" w:cs="Times New Roman"/>
          <w:sz w:val="24"/>
          <w:szCs w:val="24"/>
        </w:rPr>
        <w:t>uncul dalam perundang- undangan dalam UU 1945 pasal 23 yang menjelaskan bahwa segala</w:t>
      </w:r>
      <w:r w:rsidR="00871DFB">
        <w:rPr>
          <w:rFonts w:ascii="Times New Roman" w:hAnsi="Times New Roman" w:cs="Times New Roman"/>
          <w:sz w:val="24"/>
          <w:szCs w:val="24"/>
        </w:rPr>
        <w:t xml:space="preserve"> pajak untuk keperluan negara berdasarkan undang- undang. </w:t>
      </w:r>
    </w:p>
    <w:p w:rsidR="00871DFB" w:rsidRDefault="00871DFB" w:rsidP="009C7B15">
      <w:pPr>
        <w:autoSpaceDE w:val="0"/>
        <w:autoSpaceDN w:val="0"/>
        <w:adjustRightInd w:val="0"/>
        <w:spacing w:after="0" w:line="360" w:lineRule="auto"/>
        <w:ind w:left="709" w:firstLine="447"/>
        <w:jc w:val="both"/>
        <w:rPr>
          <w:rFonts w:ascii="Times New Roman" w:hAnsi="Times New Roman" w:cs="Times New Roman"/>
          <w:sz w:val="24"/>
          <w:szCs w:val="24"/>
        </w:rPr>
      </w:pPr>
      <w:r>
        <w:rPr>
          <w:rFonts w:ascii="Times New Roman" w:hAnsi="Times New Roman" w:cs="Times New Roman"/>
          <w:sz w:val="24"/>
          <w:szCs w:val="24"/>
        </w:rPr>
        <w:t>Definisi pajak muncul pertama kali dal</w:t>
      </w:r>
      <w:r w:rsidR="009A3BA9">
        <w:rPr>
          <w:rFonts w:ascii="Times New Roman" w:hAnsi="Times New Roman" w:cs="Times New Roman"/>
          <w:sz w:val="24"/>
          <w:szCs w:val="24"/>
        </w:rPr>
        <w:t>am UU KUP Tahun 2007 pasal (1) dijelaskan bawa pajak adalah</w:t>
      </w:r>
      <w:r>
        <w:rPr>
          <w:rFonts w:ascii="Times New Roman" w:hAnsi="Times New Roman" w:cs="Times New Roman"/>
          <w:sz w:val="24"/>
          <w:szCs w:val="24"/>
        </w:rPr>
        <w:t xml:space="preserve"> </w:t>
      </w:r>
      <w:r w:rsidR="00542982">
        <w:rPr>
          <w:rFonts w:ascii="Times New Roman" w:hAnsi="Times New Roman" w:cs="Times New Roman"/>
          <w:sz w:val="24"/>
          <w:szCs w:val="24"/>
        </w:rPr>
        <w:t>kontribusi wajib kepada negara yang terutang oleh orang pribadi atau badan yang bersifat memaksa berda</w:t>
      </w:r>
      <w:r w:rsidR="0029304F">
        <w:rPr>
          <w:rFonts w:ascii="Times New Roman" w:hAnsi="Times New Roman" w:cs="Times New Roman"/>
          <w:sz w:val="24"/>
          <w:szCs w:val="24"/>
        </w:rPr>
        <w:t>sa</w:t>
      </w:r>
      <w:r w:rsidR="00542982">
        <w:rPr>
          <w:rFonts w:ascii="Times New Roman" w:hAnsi="Times New Roman" w:cs="Times New Roman"/>
          <w:sz w:val="24"/>
          <w:szCs w:val="24"/>
        </w:rPr>
        <w:t>rkan undang- undang, dengan tidak mendapatkan imbalan secara langsung dan digunakan untuk keperluan negara bagi sebesar- besarnya kemakmuran rakyat.</w:t>
      </w:r>
    </w:p>
    <w:p w:rsidR="00871DFB" w:rsidRDefault="00871DFB" w:rsidP="009C7B15">
      <w:pPr>
        <w:autoSpaceDE w:val="0"/>
        <w:autoSpaceDN w:val="0"/>
        <w:adjustRightInd w:val="0"/>
        <w:spacing w:after="0" w:line="360" w:lineRule="auto"/>
        <w:ind w:left="709" w:firstLine="447"/>
        <w:jc w:val="both"/>
        <w:rPr>
          <w:rFonts w:ascii="Times New Roman" w:hAnsi="Times New Roman" w:cs="Times New Roman"/>
          <w:sz w:val="24"/>
          <w:szCs w:val="24"/>
        </w:rPr>
      </w:pPr>
      <w:r>
        <w:rPr>
          <w:rFonts w:ascii="Times New Roman" w:hAnsi="Times New Roman" w:cs="Times New Roman"/>
          <w:sz w:val="24"/>
          <w:szCs w:val="24"/>
        </w:rPr>
        <w:t>Pajak (</w:t>
      </w:r>
      <w:hyperlink r:id="rId9" w:history="1">
        <w:r w:rsidRPr="0058578A">
          <w:rPr>
            <w:rStyle w:val="Hyperlink"/>
            <w:rFonts w:ascii="Times New Roman" w:hAnsi="Times New Roman" w:cs="Times New Roman"/>
            <w:sz w:val="24"/>
            <w:szCs w:val="24"/>
          </w:rPr>
          <w:t>http://kkbi.web.id/</w:t>
        </w:r>
      </w:hyperlink>
      <w:r w:rsidRPr="00871DFB">
        <w:rPr>
          <w:rFonts w:ascii="Times New Roman" w:hAnsi="Times New Roman" w:cs="Times New Roman"/>
          <w:color w:val="2E74B5" w:themeColor="accent1" w:themeShade="BF"/>
          <w:sz w:val="24"/>
          <w:szCs w:val="24"/>
        </w:rPr>
        <w:t>pajak</w:t>
      </w:r>
      <w:r>
        <w:rPr>
          <w:rFonts w:ascii="Times New Roman" w:hAnsi="Times New Roman" w:cs="Times New Roman"/>
          <w:sz w:val="24"/>
          <w:szCs w:val="24"/>
        </w:rPr>
        <w:t>) adalah pungutan wajib, biasanya berupa uang yang harus dibayar oleh penduduk sebagai sumbangan wajib kepada negara/ pemerintah sehubungan dengan pendapatan, pemilikan, harga beli barang, dan sebagainya.</w:t>
      </w:r>
    </w:p>
    <w:p w:rsidR="00871DFB" w:rsidRDefault="00871DFB" w:rsidP="009C7B15">
      <w:pPr>
        <w:autoSpaceDE w:val="0"/>
        <w:autoSpaceDN w:val="0"/>
        <w:adjustRightInd w:val="0"/>
        <w:spacing w:after="0" w:line="360" w:lineRule="auto"/>
        <w:ind w:left="709" w:firstLine="447"/>
        <w:jc w:val="both"/>
        <w:rPr>
          <w:rFonts w:ascii="Times New Roman" w:hAnsi="Times New Roman" w:cs="Times New Roman"/>
          <w:sz w:val="24"/>
          <w:szCs w:val="24"/>
        </w:rPr>
      </w:pPr>
      <w:r>
        <w:rPr>
          <w:rFonts w:ascii="Times New Roman" w:hAnsi="Times New Roman" w:cs="Times New Roman"/>
          <w:sz w:val="24"/>
          <w:szCs w:val="24"/>
        </w:rPr>
        <w:t xml:space="preserve">Menurut para ahli pajak Rochamat </w:t>
      </w:r>
      <w:r w:rsidR="003371B2">
        <w:rPr>
          <w:rFonts w:ascii="Times New Roman" w:hAnsi="Times New Roman" w:cs="Times New Roman"/>
          <w:sz w:val="24"/>
          <w:szCs w:val="24"/>
        </w:rPr>
        <w:t xml:space="preserve">Soemitro, (2013) </w:t>
      </w:r>
      <w:r w:rsidR="009A3BA9">
        <w:rPr>
          <w:rFonts w:ascii="Times New Roman" w:hAnsi="Times New Roman" w:cs="Times New Roman"/>
          <w:sz w:val="24"/>
          <w:szCs w:val="24"/>
        </w:rPr>
        <w:t>p</w:t>
      </w:r>
      <w:r>
        <w:rPr>
          <w:rFonts w:ascii="Times New Roman" w:hAnsi="Times New Roman" w:cs="Times New Roman"/>
          <w:sz w:val="24"/>
          <w:szCs w:val="24"/>
        </w:rPr>
        <w:t xml:space="preserve">ajak adalah iuran rakyat kepada kas negara berdasarkan undang- undang (yang dapat dipaksakan) dengan tidak mendapat jasa timbal balik (kontraprestasi) yang </w:t>
      </w:r>
      <w:r>
        <w:rPr>
          <w:rFonts w:ascii="Times New Roman" w:hAnsi="Times New Roman" w:cs="Times New Roman"/>
          <w:sz w:val="24"/>
          <w:szCs w:val="24"/>
        </w:rPr>
        <w:lastRenderedPageBreak/>
        <w:t>langsung dapat ditunjukan, dan yaang digunakan untuk  membayar pengeluaran umum.</w:t>
      </w:r>
    </w:p>
    <w:p w:rsidR="009A3BA9" w:rsidRDefault="009A3BA9" w:rsidP="009C7B15">
      <w:pPr>
        <w:autoSpaceDE w:val="0"/>
        <w:autoSpaceDN w:val="0"/>
        <w:adjustRightInd w:val="0"/>
        <w:spacing w:after="0" w:line="360" w:lineRule="auto"/>
        <w:ind w:left="709" w:firstLine="447"/>
        <w:jc w:val="both"/>
        <w:rPr>
          <w:rFonts w:ascii="Times New Roman" w:hAnsi="Times New Roman" w:cs="Times New Roman"/>
          <w:sz w:val="24"/>
          <w:szCs w:val="24"/>
        </w:rPr>
      </w:pPr>
      <w:r>
        <w:rPr>
          <w:rFonts w:ascii="Times New Roman" w:hAnsi="Times New Roman" w:cs="Times New Roman"/>
          <w:sz w:val="24"/>
          <w:szCs w:val="24"/>
        </w:rPr>
        <w:t xml:space="preserve">MJH. Smeets </w:t>
      </w:r>
      <w:r w:rsidR="003371B2">
        <w:rPr>
          <w:rFonts w:ascii="Times New Roman" w:hAnsi="Times New Roman" w:cs="Times New Roman"/>
          <w:sz w:val="24"/>
          <w:szCs w:val="24"/>
        </w:rPr>
        <w:t xml:space="preserve">dalam </w:t>
      </w:r>
      <w:r w:rsidR="00B85ACA">
        <w:rPr>
          <w:rFonts w:ascii="Times New Roman" w:hAnsi="Times New Roman" w:cs="Times New Roman"/>
          <w:sz w:val="24"/>
          <w:szCs w:val="24"/>
        </w:rPr>
        <w:t xml:space="preserve">Akuntansi Perpajakan (2013) </w:t>
      </w:r>
      <w:r>
        <w:rPr>
          <w:rFonts w:ascii="Times New Roman" w:hAnsi="Times New Roman" w:cs="Times New Roman"/>
          <w:sz w:val="24"/>
          <w:szCs w:val="24"/>
        </w:rPr>
        <w:t>mengemukakan Pajak adalah prestasi kepada pemerintah yang terutang melalui norma- norma umum, dan yang dapat dipaksakan, tanpa adanya kontrapensi yang dapat ditunjukan secara individual; madsudnya adalah untuk membiayai pengeluaran pemerintah.</w:t>
      </w:r>
    </w:p>
    <w:p w:rsidR="00612013" w:rsidRPr="00DD3D79" w:rsidRDefault="007A2A9E" w:rsidP="009C7B15">
      <w:pPr>
        <w:spacing w:line="360" w:lineRule="auto"/>
        <w:ind w:left="709"/>
        <w:jc w:val="both"/>
        <w:rPr>
          <w:rFonts w:ascii="Times New Roman" w:hAnsi="Times New Roman" w:cs="Times New Roman"/>
          <w:sz w:val="24"/>
          <w:szCs w:val="24"/>
        </w:rPr>
      </w:pPr>
      <w:r w:rsidRPr="00DD3D79">
        <w:rPr>
          <w:rFonts w:ascii="Times New Roman" w:hAnsi="Times New Roman" w:cs="Times New Roman"/>
          <w:sz w:val="24"/>
          <w:szCs w:val="24"/>
        </w:rPr>
        <w:t>Dari beberapa defenisi ter</w:t>
      </w:r>
      <w:r w:rsidR="00612013">
        <w:rPr>
          <w:rFonts w:ascii="Times New Roman" w:hAnsi="Times New Roman" w:cs="Times New Roman"/>
          <w:sz w:val="24"/>
          <w:szCs w:val="24"/>
        </w:rPr>
        <w:t>sebut dapat ditarik kesimpulan bahwa ciri-ciri pajak adalah :</w:t>
      </w:r>
    </w:p>
    <w:p w:rsidR="007A2A9E" w:rsidRPr="00DD3D79" w:rsidRDefault="007A2A9E" w:rsidP="009C7B15">
      <w:pPr>
        <w:pStyle w:val="ListParagraph"/>
        <w:numPr>
          <w:ilvl w:val="0"/>
          <w:numId w:val="3"/>
        </w:numPr>
        <w:spacing w:line="360" w:lineRule="auto"/>
        <w:ind w:left="1134"/>
        <w:jc w:val="both"/>
        <w:rPr>
          <w:rFonts w:ascii="Times New Roman" w:hAnsi="Times New Roman" w:cs="Times New Roman"/>
          <w:sz w:val="24"/>
          <w:szCs w:val="24"/>
        </w:rPr>
      </w:pPr>
      <w:r w:rsidRPr="00DD3D79">
        <w:rPr>
          <w:rFonts w:ascii="Times New Roman" w:hAnsi="Times New Roman" w:cs="Times New Roman"/>
          <w:sz w:val="24"/>
          <w:szCs w:val="24"/>
        </w:rPr>
        <w:t>Pajak dipungut berdasarkan atau dengan kekuatan undang- undang serta aturan pelaksanaannya.</w:t>
      </w:r>
    </w:p>
    <w:p w:rsidR="007A2A9E" w:rsidRDefault="007A2A9E" w:rsidP="009C7B15">
      <w:pPr>
        <w:pStyle w:val="ListParagraph"/>
        <w:numPr>
          <w:ilvl w:val="0"/>
          <w:numId w:val="3"/>
        </w:numPr>
        <w:spacing w:line="360" w:lineRule="auto"/>
        <w:ind w:left="1134"/>
        <w:jc w:val="both"/>
        <w:rPr>
          <w:rFonts w:ascii="Times New Roman" w:hAnsi="Times New Roman" w:cs="Times New Roman"/>
          <w:sz w:val="24"/>
          <w:szCs w:val="24"/>
        </w:rPr>
      </w:pPr>
      <w:r w:rsidRPr="00DD3D79">
        <w:rPr>
          <w:rFonts w:ascii="Times New Roman" w:hAnsi="Times New Roman" w:cs="Times New Roman"/>
          <w:sz w:val="24"/>
          <w:szCs w:val="24"/>
        </w:rPr>
        <w:t>Dalam pembayaran pajak</w:t>
      </w:r>
      <w:r>
        <w:rPr>
          <w:rFonts w:ascii="Times New Roman" w:hAnsi="Times New Roman" w:cs="Times New Roman"/>
          <w:sz w:val="24"/>
          <w:szCs w:val="24"/>
        </w:rPr>
        <w:t xml:space="preserve"> tidak dapat ditunjukan adanya kontraprestasi individual oleh pemerintah.</w:t>
      </w:r>
    </w:p>
    <w:p w:rsidR="007A2A9E" w:rsidRDefault="007A2A9E" w:rsidP="009C7B15">
      <w:pPr>
        <w:pStyle w:val="ListParagraph"/>
        <w:numPr>
          <w:ilvl w:val="0"/>
          <w:numId w:val="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Pajak dipungut oleh negara baik pemerintah pusat maupun pemerinntah daerah.</w:t>
      </w:r>
    </w:p>
    <w:p w:rsidR="007A2A9E" w:rsidRDefault="007A2A9E" w:rsidP="009C7B15">
      <w:pPr>
        <w:pStyle w:val="ListParagraph"/>
        <w:numPr>
          <w:ilvl w:val="0"/>
          <w:numId w:val="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Pajak diperuntukkan bagi pengeluaran- pengeluaran pemerintah pusat maupun pemerintah daerah.</w:t>
      </w:r>
    </w:p>
    <w:p w:rsidR="00612013" w:rsidRDefault="0029304F" w:rsidP="009C7B15">
      <w:p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12013">
        <w:rPr>
          <w:rFonts w:ascii="Times New Roman" w:hAnsi="Times New Roman" w:cs="Times New Roman"/>
          <w:sz w:val="24"/>
          <w:szCs w:val="24"/>
        </w:rPr>
        <w:t>Dalam menjalankan proses pemungutan pajak terhadap Wajib Pajak maka dibentuklah l</w:t>
      </w:r>
      <w:r w:rsidR="001467C2">
        <w:rPr>
          <w:rFonts w:ascii="Times New Roman" w:hAnsi="Times New Roman" w:cs="Times New Roman"/>
          <w:sz w:val="24"/>
          <w:szCs w:val="24"/>
        </w:rPr>
        <w:t xml:space="preserve">embaga pemerintah yang bertanggung jawab terhadap pengelolaan </w:t>
      </w:r>
      <w:r w:rsidR="00E56EC5">
        <w:rPr>
          <w:rFonts w:ascii="Times New Roman" w:hAnsi="Times New Roman" w:cs="Times New Roman"/>
          <w:sz w:val="24"/>
          <w:szCs w:val="24"/>
        </w:rPr>
        <w:t>perpaj</w:t>
      </w:r>
      <w:r w:rsidR="00612013">
        <w:rPr>
          <w:rFonts w:ascii="Times New Roman" w:hAnsi="Times New Roman" w:cs="Times New Roman"/>
          <w:sz w:val="24"/>
          <w:szCs w:val="24"/>
        </w:rPr>
        <w:t xml:space="preserve">akan negara di Indonesia yaitu </w:t>
      </w:r>
      <w:r w:rsidR="00E56EC5">
        <w:rPr>
          <w:rFonts w:ascii="Times New Roman" w:hAnsi="Times New Roman" w:cs="Times New Roman"/>
          <w:sz w:val="24"/>
          <w:szCs w:val="24"/>
        </w:rPr>
        <w:t>Direktorat Jendral Pajak (DJP) yang merupakan salah satu direktorat jendral yang ada di bawah naungan Kementrian Republik Indonesia.</w:t>
      </w:r>
    </w:p>
    <w:p w:rsidR="00612013" w:rsidRDefault="00612013" w:rsidP="00612013">
      <w:pPr>
        <w:autoSpaceDE w:val="0"/>
        <w:autoSpaceDN w:val="0"/>
        <w:adjustRightInd w:val="0"/>
        <w:spacing w:after="0" w:line="360" w:lineRule="auto"/>
        <w:jc w:val="both"/>
        <w:rPr>
          <w:rFonts w:ascii="Times New Roman" w:hAnsi="Times New Roman" w:cs="Times New Roman"/>
          <w:sz w:val="24"/>
          <w:szCs w:val="24"/>
        </w:rPr>
      </w:pPr>
    </w:p>
    <w:p w:rsidR="00612013" w:rsidRDefault="00612013" w:rsidP="009C7B15">
      <w:pPr>
        <w:autoSpaceDE w:val="0"/>
        <w:autoSpaceDN w:val="0"/>
        <w:adjustRightInd w:val="0"/>
        <w:spacing w:after="0" w:line="360" w:lineRule="auto"/>
        <w:jc w:val="both"/>
        <w:rPr>
          <w:rFonts w:ascii="Times New Roman" w:hAnsi="Times New Roman" w:cs="Times New Roman"/>
          <w:b/>
          <w:sz w:val="24"/>
          <w:szCs w:val="24"/>
        </w:rPr>
      </w:pPr>
      <w:r w:rsidRPr="00612013">
        <w:rPr>
          <w:rFonts w:ascii="Times New Roman" w:hAnsi="Times New Roman" w:cs="Times New Roman"/>
          <w:b/>
          <w:sz w:val="24"/>
          <w:szCs w:val="24"/>
        </w:rPr>
        <w:t xml:space="preserve">3.1.2 </w:t>
      </w:r>
      <w:r w:rsidR="00D86064">
        <w:rPr>
          <w:rFonts w:ascii="Times New Roman" w:hAnsi="Times New Roman" w:cs="Times New Roman"/>
          <w:b/>
          <w:sz w:val="24"/>
          <w:szCs w:val="24"/>
        </w:rPr>
        <w:t xml:space="preserve"> </w:t>
      </w:r>
      <w:r>
        <w:rPr>
          <w:rFonts w:ascii="Times New Roman" w:hAnsi="Times New Roman" w:cs="Times New Roman"/>
          <w:b/>
          <w:sz w:val="24"/>
          <w:szCs w:val="24"/>
        </w:rPr>
        <w:t>Fungsi Pajak</w:t>
      </w:r>
    </w:p>
    <w:p w:rsidR="00612013" w:rsidRDefault="00612013" w:rsidP="009C7B15">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ab/>
      </w:r>
      <w:r w:rsidR="009C7B15">
        <w:rPr>
          <w:rFonts w:ascii="Times New Roman" w:hAnsi="Times New Roman" w:cs="Times New Roman"/>
          <w:b/>
          <w:sz w:val="24"/>
          <w:szCs w:val="24"/>
        </w:rPr>
        <w:t xml:space="preserve">      </w:t>
      </w:r>
      <w:r w:rsidR="00D86064">
        <w:rPr>
          <w:rFonts w:ascii="Times New Roman" w:hAnsi="Times New Roman" w:cs="Times New Roman"/>
          <w:sz w:val="24"/>
          <w:szCs w:val="24"/>
        </w:rPr>
        <w:t xml:space="preserve">Terdapat dua fungsi pajak, yaitu fungsi </w:t>
      </w:r>
      <w:r w:rsidR="00D86064" w:rsidRPr="00B85ACA">
        <w:rPr>
          <w:rFonts w:ascii="Times New Roman" w:hAnsi="Times New Roman" w:cs="Times New Roman"/>
          <w:i/>
          <w:sz w:val="24"/>
          <w:szCs w:val="24"/>
        </w:rPr>
        <w:t>budgetair</w:t>
      </w:r>
      <w:r w:rsidR="00D86064">
        <w:rPr>
          <w:rFonts w:ascii="Times New Roman" w:hAnsi="Times New Roman" w:cs="Times New Roman"/>
          <w:sz w:val="24"/>
          <w:szCs w:val="24"/>
        </w:rPr>
        <w:t xml:space="preserve"> (sumber keuangan negara) dan fungsi </w:t>
      </w:r>
      <w:r w:rsidR="00D86064" w:rsidRPr="00B85ACA">
        <w:rPr>
          <w:rFonts w:ascii="Times New Roman" w:hAnsi="Times New Roman" w:cs="Times New Roman"/>
          <w:i/>
          <w:sz w:val="24"/>
          <w:szCs w:val="24"/>
        </w:rPr>
        <w:t>regularend</w:t>
      </w:r>
      <w:r w:rsidR="00D86064">
        <w:rPr>
          <w:rFonts w:ascii="Times New Roman" w:hAnsi="Times New Roman" w:cs="Times New Roman"/>
          <w:sz w:val="24"/>
          <w:szCs w:val="24"/>
        </w:rPr>
        <w:t xml:space="preserve"> (pengaturan).</w:t>
      </w:r>
    </w:p>
    <w:p w:rsidR="00D86064" w:rsidRDefault="00D86064" w:rsidP="009C7B15">
      <w:pPr>
        <w:pStyle w:val="ListParagraph"/>
        <w:numPr>
          <w:ilvl w:val="0"/>
          <w:numId w:val="4"/>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Fungsi </w:t>
      </w:r>
      <w:r w:rsidRPr="00B85ACA">
        <w:rPr>
          <w:rFonts w:ascii="Times New Roman" w:hAnsi="Times New Roman" w:cs="Times New Roman"/>
          <w:i/>
          <w:sz w:val="24"/>
          <w:szCs w:val="24"/>
        </w:rPr>
        <w:t>Budgateir</w:t>
      </w:r>
      <w:r>
        <w:rPr>
          <w:rFonts w:ascii="Times New Roman" w:hAnsi="Times New Roman" w:cs="Times New Roman"/>
          <w:sz w:val="24"/>
          <w:szCs w:val="24"/>
        </w:rPr>
        <w:t xml:space="preserve"> (Sumber Keuangan Negara)</w:t>
      </w:r>
    </w:p>
    <w:p w:rsidR="00D86064" w:rsidRPr="005E7F6F" w:rsidRDefault="00D86064" w:rsidP="009C7B15">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Pajak mempunyai fungsi </w:t>
      </w:r>
      <w:r w:rsidRPr="00B85ACA">
        <w:rPr>
          <w:rFonts w:ascii="Times New Roman" w:hAnsi="Times New Roman" w:cs="Times New Roman"/>
          <w:i/>
          <w:sz w:val="24"/>
          <w:szCs w:val="24"/>
        </w:rPr>
        <w:t>budgetair</w:t>
      </w:r>
      <w:r>
        <w:rPr>
          <w:rFonts w:ascii="Times New Roman" w:hAnsi="Times New Roman" w:cs="Times New Roman"/>
          <w:sz w:val="24"/>
          <w:szCs w:val="24"/>
        </w:rPr>
        <w:t xml:space="preserve">, artinya pajak merupakan salah satu sumber penerimaan pemerintah untuk membiayai pengeluaran baik rutin maupun pembangunan. </w:t>
      </w:r>
      <w:r w:rsidR="0029304F">
        <w:rPr>
          <w:rFonts w:ascii="Times New Roman" w:hAnsi="Times New Roman" w:cs="Times New Roman"/>
          <w:sz w:val="24"/>
          <w:szCs w:val="24"/>
        </w:rPr>
        <w:t>Oleh karena itu pemerintah berup</w:t>
      </w:r>
      <w:r>
        <w:rPr>
          <w:rFonts w:ascii="Times New Roman" w:hAnsi="Times New Roman" w:cs="Times New Roman"/>
          <w:sz w:val="24"/>
          <w:szCs w:val="24"/>
        </w:rPr>
        <w:t xml:space="preserve">aya </w:t>
      </w:r>
      <w:r>
        <w:rPr>
          <w:rFonts w:ascii="Times New Roman" w:hAnsi="Times New Roman" w:cs="Times New Roman"/>
          <w:sz w:val="24"/>
          <w:szCs w:val="24"/>
        </w:rPr>
        <w:lastRenderedPageBreak/>
        <w:t>memasukan uang sebanyak- banyaknya untuk kas negara denga</w:t>
      </w:r>
      <w:r w:rsidRPr="005E7F6F">
        <w:rPr>
          <w:rFonts w:ascii="Times New Roman" w:hAnsi="Times New Roman" w:cs="Times New Roman"/>
          <w:sz w:val="24"/>
          <w:szCs w:val="24"/>
        </w:rPr>
        <w:t>n cara ekstensifikasi maupun intensifikasi pemungutan pajak melalui penyempurnaan peraturan berbagai jenis pajak seperti Pajak Penghasilan (PPh), Pajak Pertambahan Nilai (PPN) dan Pajak Penjualan atas Barang Mewah (PPnBM), Pajak Bumi dan Bangunan (PBB), dan lain-lan.</w:t>
      </w:r>
    </w:p>
    <w:p w:rsidR="0029304F" w:rsidRDefault="00D86064" w:rsidP="009C7B15">
      <w:pPr>
        <w:pStyle w:val="ListParagraph"/>
        <w:numPr>
          <w:ilvl w:val="0"/>
          <w:numId w:val="4"/>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Fungsi </w:t>
      </w:r>
      <w:r w:rsidRPr="00B85ACA">
        <w:rPr>
          <w:rFonts w:ascii="Times New Roman" w:hAnsi="Times New Roman" w:cs="Times New Roman"/>
          <w:i/>
          <w:sz w:val="24"/>
          <w:szCs w:val="24"/>
        </w:rPr>
        <w:t>Regularend</w:t>
      </w:r>
      <w:r>
        <w:rPr>
          <w:rFonts w:ascii="Times New Roman" w:hAnsi="Times New Roman" w:cs="Times New Roman"/>
          <w:sz w:val="24"/>
          <w:szCs w:val="24"/>
        </w:rPr>
        <w:t xml:space="preserve"> (Pengatur)</w:t>
      </w:r>
    </w:p>
    <w:p w:rsidR="00D86064" w:rsidRPr="0029304F" w:rsidRDefault="0029304F" w:rsidP="009C7B15">
      <w:pPr>
        <w:pStyle w:val="ListParagraph"/>
        <w:spacing w:line="36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D86064" w:rsidRPr="0029304F">
        <w:rPr>
          <w:rFonts w:ascii="Times New Roman" w:hAnsi="Times New Roman" w:cs="Times New Roman"/>
          <w:sz w:val="24"/>
          <w:szCs w:val="24"/>
        </w:rPr>
        <w:t>Pajak mempunyai fungsi pengatur, artinya pajak sebagai alat untuk mengatur atau melaksanakan kebijakan pemerintah dalam bidang sosial dan ekonomi, serta mencapai tujuan- tujuan tertentu diluar bidang keuangan. Beberapa contoh penerapan pajak sebagai fungsi pengatur adalah:</w:t>
      </w:r>
    </w:p>
    <w:p w:rsidR="00D86064" w:rsidRDefault="00D86064" w:rsidP="009C7B15">
      <w:pPr>
        <w:pStyle w:val="ListParagraph"/>
        <w:numPr>
          <w:ilvl w:val="0"/>
          <w:numId w:val="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Pajak yang tinggi dikenakan terhadap barang- barang mewah. Pajak Penjualan atas Barang Mewah (PPnBM) dikenakan pada saat terjadi transaksi jual beli barang mewah. Makin mewah suatu barang maka tarif pajaknya makin tinggi sehingga barang tersebut makin mahal harganya.</w:t>
      </w:r>
    </w:p>
    <w:p w:rsidR="00D86064" w:rsidRDefault="00D86064" w:rsidP="009C7B15">
      <w:pPr>
        <w:pStyle w:val="ListParagraph"/>
        <w:numPr>
          <w:ilvl w:val="0"/>
          <w:numId w:val="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Tarif Pajak Progresif dikenakan atas penghasilan: dimaksudkan agar pihak yang memeperoleh penghasilan tinggi memberikan kontribusi (membayar pajak) yang tinggi pula, sehingga terjadi pemerataan pendapatan.</w:t>
      </w:r>
    </w:p>
    <w:p w:rsidR="00D86064" w:rsidRDefault="00D86064" w:rsidP="009C7B15">
      <w:pPr>
        <w:pStyle w:val="ListParagraph"/>
        <w:numPr>
          <w:ilvl w:val="0"/>
          <w:numId w:val="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Tarif Pajak Ekspor sebesar 0% dimadsudkan agar para pengusaha terdorong mengekspor hasil produksinya dipasar dunia, sehingg</w:t>
      </w:r>
      <w:r w:rsidR="00CF2623">
        <w:rPr>
          <w:rFonts w:ascii="Times New Roman" w:hAnsi="Times New Roman" w:cs="Times New Roman"/>
          <w:sz w:val="24"/>
          <w:szCs w:val="24"/>
        </w:rPr>
        <w:t>a terjadi pemerataan pendapatan</w:t>
      </w:r>
    </w:p>
    <w:p w:rsidR="00CF2623" w:rsidRPr="00CF2623" w:rsidRDefault="00CF2623" w:rsidP="00CF2623">
      <w:pPr>
        <w:pStyle w:val="ListParagraph"/>
        <w:spacing w:line="360" w:lineRule="auto"/>
        <w:ind w:left="1843"/>
        <w:jc w:val="both"/>
        <w:rPr>
          <w:rFonts w:ascii="Times New Roman" w:hAnsi="Times New Roman" w:cs="Times New Roman"/>
          <w:sz w:val="24"/>
          <w:szCs w:val="24"/>
        </w:rPr>
      </w:pPr>
    </w:p>
    <w:p w:rsidR="00D86064" w:rsidRDefault="00D86064" w:rsidP="009C7B15">
      <w:pPr>
        <w:autoSpaceDE w:val="0"/>
        <w:autoSpaceDN w:val="0"/>
        <w:adjustRightInd w:val="0"/>
        <w:spacing w:after="0" w:line="360" w:lineRule="auto"/>
        <w:ind w:left="993" w:hanging="993"/>
        <w:jc w:val="both"/>
        <w:rPr>
          <w:rFonts w:ascii="Times New Roman" w:hAnsi="Times New Roman" w:cs="Times New Roman"/>
          <w:b/>
          <w:sz w:val="24"/>
          <w:szCs w:val="24"/>
        </w:rPr>
      </w:pPr>
      <w:r w:rsidRPr="00D86064">
        <w:rPr>
          <w:rFonts w:ascii="Times New Roman" w:hAnsi="Times New Roman" w:cs="Times New Roman"/>
          <w:b/>
          <w:sz w:val="24"/>
          <w:szCs w:val="24"/>
        </w:rPr>
        <w:t>3.1.3  Teori Pemungutan Pajak</w:t>
      </w:r>
    </w:p>
    <w:p w:rsidR="00D86064" w:rsidRDefault="009C7B15" w:rsidP="009C7B15">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86064">
        <w:rPr>
          <w:rFonts w:ascii="Times New Roman" w:hAnsi="Times New Roman" w:cs="Times New Roman"/>
          <w:sz w:val="24"/>
          <w:szCs w:val="24"/>
        </w:rPr>
        <w:t>Beberapa teori yang mendukung hak negara untuk memungut pajak dari rakyatnya, antara lain :</w:t>
      </w:r>
    </w:p>
    <w:p w:rsidR="00D86064" w:rsidRPr="00880D4F" w:rsidRDefault="00D86064" w:rsidP="00880D4F">
      <w:pPr>
        <w:pStyle w:val="ListParagraph"/>
        <w:numPr>
          <w:ilvl w:val="0"/>
          <w:numId w:val="6"/>
        </w:numPr>
        <w:spacing w:line="360" w:lineRule="auto"/>
        <w:ind w:left="993" w:hanging="284"/>
        <w:jc w:val="both"/>
        <w:rPr>
          <w:rFonts w:ascii="Times New Roman" w:hAnsi="Times New Roman" w:cs="Times New Roman"/>
          <w:b/>
          <w:sz w:val="24"/>
          <w:szCs w:val="24"/>
        </w:rPr>
      </w:pPr>
      <w:r w:rsidRPr="00880D4F">
        <w:rPr>
          <w:rFonts w:ascii="Times New Roman" w:hAnsi="Times New Roman" w:cs="Times New Roman"/>
          <w:b/>
          <w:sz w:val="24"/>
          <w:szCs w:val="24"/>
        </w:rPr>
        <w:t>Teori Asuransi</w:t>
      </w:r>
    </w:p>
    <w:p w:rsidR="00880D4F" w:rsidRPr="00575C43" w:rsidRDefault="0029304F" w:rsidP="00575C43">
      <w:pPr>
        <w:pStyle w:val="ListParagraph"/>
        <w:spacing w:line="360" w:lineRule="auto"/>
        <w:ind w:left="993" w:firstLine="87"/>
        <w:jc w:val="both"/>
        <w:rPr>
          <w:rFonts w:ascii="Times New Roman" w:hAnsi="Times New Roman" w:cs="Times New Roman"/>
          <w:sz w:val="24"/>
          <w:szCs w:val="24"/>
        </w:rPr>
      </w:pPr>
      <w:r>
        <w:rPr>
          <w:rFonts w:ascii="Times New Roman" w:hAnsi="Times New Roman" w:cs="Times New Roman"/>
          <w:sz w:val="24"/>
          <w:szCs w:val="24"/>
        </w:rPr>
        <w:lastRenderedPageBreak/>
        <w:t xml:space="preserve">      Teori ini </w:t>
      </w:r>
      <w:r w:rsidR="00D86064">
        <w:rPr>
          <w:rFonts w:ascii="Times New Roman" w:hAnsi="Times New Roman" w:cs="Times New Roman"/>
          <w:sz w:val="24"/>
          <w:szCs w:val="24"/>
        </w:rPr>
        <w:t>menyatakan bahwa negara bertugas untuk melindungi o</w:t>
      </w:r>
      <w:r>
        <w:rPr>
          <w:rFonts w:ascii="Times New Roman" w:hAnsi="Times New Roman" w:cs="Times New Roman"/>
          <w:sz w:val="24"/>
          <w:szCs w:val="24"/>
        </w:rPr>
        <w:t xml:space="preserve">rang dan segala kepentingannya, </w:t>
      </w:r>
      <w:r w:rsidR="00D86064">
        <w:rPr>
          <w:rFonts w:ascii="Times New Roman" w:hAnsi="Times New Roman" w:cs="Times New Roman"/>
          <w:sz w:val="24"/>
          <w:szCs w:val="24"/>
        </w:rPr>
        <w:t xml:space="preserve">meliputi </w:t>
      </w:r>
      <w:r>
        <w:rPr>
          <w:rFonts w:ascii="Times New Roman" w:hAnsi="Times New Roman" w:cs="Times New Roman"/>
          <w:sz w:val="24"/>
          <w:szCs w:val="24"/>
        </w:rPr>
        <w:t xml:space="preserve">keselamatan dan keamanan jiwa, dan juga harta bendanya. </w:t>
      </w:r>
      <w:r w:rsidR="00D86064">
        <w:rPr>
          <w:rFonts w:ascii="Times New Roman" w:hAnsi="Times New Roman" w:cs="Times New Roman"/>
          <w:sz w:val="24"/>
          <w:szCs w:val="24"/>
        </w:rPr>
        <w:t xml:space="preserve">Seperti halnya dalam perjanjia asuransi (pertanggungan), untuk melindungi orang dan kepentingan tersebut diperlakukan pembayaran premi. </w:t>
      </w:r>
    </w:p>
    <w:p w:rsidR="00880D4F" w:rsidRPr="00880D4F" w:rsidRDefault="00880D4F" w:rsidP="00880D4F">
      <w:pPr>
        <w:pStyle w:val="ListParagraph"/>
        <w:numPr>
          <w:ilvl w:val="0"/>
          <w:numId w:val="6"/>
        </w:numPr>
        <w:spacing w:line="360" w:lineRule="auto"/>
        <w:ind w:left="993" w:hanging="284"/>
        <w:jc w:val="both"/>
        <w:rPr>
          <w:rFonts w:ascii="Times New Roman" w:hAnsi="Times New Roman" w:cs="Times New Roman"/>
          <w:b/>
          <w:sz w:val="24"/>
          <w:szCs w:val="24"/>
        </w:rPr>
      </w:pPr>
      <w:r w:rsidRPr="00880D4F">
        <w:rPr>
          <w:rFonts w:ascii="Times New Roman" w:hAnsi="Times New Roman" w:cs="Times New Roman"/>
          <w:b/>
          <w:sz w:val="24"/>
          <w:szCs w:val="24"/>
        </w:rPr>
        <w:t>Teori Kepentingan</w:t>
      </w:r>
    </w:p>
    <w:p w:rsidR="00880D4F" w:rsidRPr="00880D4F" w:rsidRDefault="00D86064" w:rsidP="00880D4F">
      <w:pPr>
        <w:pStyle w:val="ListParagraph"/>
        <w:spacing w:line="360" w:lineRule="auto"/>
        <w:ind w:left="993"/>
        <w:jc w:val="both"/>
        <w:rPr>
          <w:rFonts w:ascii="Times New Roman" w:hAnsi="Times New Roman" w:cs="Times New Roman"/>
          <w:sz w:val="24"/>
          <w:szCs w:val="24"/>
        </w:rPr>
      </w:pPr>
      <w:r w:rsidRPr="00880D4F">
        <w:rPr>
          <w:rFonts w:ascii="Times New Roman" w:hAnsi="Times New Roman" w:cs="Times New Roman"/>
          <w:sz w:val="24"/>
          <w:szCs w:val="24"/>
        </w:rPr>
        <w:t xml:space="preserve"> </w:t>
      </w:r>
      <w:r w:rsidR="00880D4F">
        <w:rPr>
          <w:rFonts w:ascii="Times New Roman" w:hAnsi="Times New Roman" w:cs="Times New Roman"/>
          <w:sz w:val="24"/>
          <w:szCs w:val="24"/>
        </w:rPr>
        <w:t xml:space="preserve">      </w:t>
      </w:r>
      <w:r w:rsidRPr="00880D4F">
        <w:rPr>
          <w:rFonts w:ascii="Times New Roman" w:hAnsi="Times New Roman" w:cs="Times New Roman"/>
          <w:sz w:val="24"/>
          <w:szCs w:val="24"/>
        </w:rPr>
        <w:t>Teori ini awalnnya hanya memperhatikan pembagian beban pajak yang harus dipungut dari seluruh penduduk yang didasarkan atas kepentingan masiing- masing orang dalam tugas- tugas pemerintah, termasuk perlindungan.</w:t>
      </w:r>
    </w:p>
    <w:p w:rsidR="00D86064" w:rsidRPr="00880D4F" w:rsidRDefault="00D86064" w:rsidP="00880D4F">
      <w:pPr>
        <w:pStyle w:val="ListParagraph"/>
        <w:numPr>
          <w:ilvl w:val="0"/>
          <w:numId w:val="6"/>
        </w:numPr>
        <w:spacing w:line="360" w:lineRule="auto"/>
        <w:ind w:left="993" w:hanging="284"/>
        <w:jc w:val="both"/>
        <w:rPr>
          <w:rFonts w:ascii="Times New Roman" w:hAnsi="Times New Roman" w:cs="Times New Roman"/>
          <w:b/>
          <w:sz w:val="24"/>
          <w:szCs w:val="24"/>
        </w:rPr>
      </w:pPr>
      <w:r w:rsidRPr="00880D4F">
        <w:rPr>
          <w:rFonts w:ascii="Times New Roman" w:hAnsi="Times New Roman" w:cs="Times New Roman"/>
          <w:b/>
          <w:sz w:val="24"/>
          <w:szCs w:val="24"/>
        </w:rPr>
        <w:t>T</w:t>
      </w:r>
      <w:r w:rsidR="002D3BC6">
        <w:rPr>
          <w:rFonts w:ascii="Times New Roman" w:hAnsi="Times New Roman" w:cs="Times New Roman"/>
          <w:b/>
          <w:sz w:val="24"/>
          <w:szCs w:val="24"/>
        </w:rPr>
        <w:t>eori D</w:t>
      </w:r>
      <w:r w:rsidRPr="00880D4F">
        <w:rPr>
          <w:rFonts w:ascii="Times New Roman" w:hAnsi="Times New Roman" w:cs="Times New Roman"/>
          <w:b/>
          <w:sz w:val="24"/>
          <w:szCs w:val="24"/>
        </w:rPr>
        <w:t>aya Pikul</w:t>
      </w:r>
    </w:p>
    <w:p w:rsidR="00D86064" w:rsidRDefault="00D86064" w:rsidP="00880D4F">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Teori ini menyatakan bahwa dasar keadilan pemungutan pajak terletak pada jasa- jasa yang diberikan oleh negara kepada  warganya, yaitu perlindungan atas jiwa dan harta bendanya. Untuk kepentingan tersebut diperlakukan biaya- biaya yang harus dipikul oleh segenap orang yang menikmati perlindungan itu, yaitu dalam bentuk pajak. Teori ini menekankan kepada asas keadilan, bahwasanya pajak harus lah sama beratnya untuk setiap orang. Sehingga pajak harus dibayar menurut gaya pikul seseorang yaitu berdasarkan besarnya penghasilan dengan memperhitungkan besarnya pengeluaran atau pembelanjaan seseorang. </w:t>
      </w:r>
    </w:p>
    <w:p w:rsidR="00D86064" w:rsidRPr="00880D4F" w:rsidRDefault="00D86064" w:rsidP="00880D4F">
      <w:pPr>
        <w:pStyle w:val="ListParagraph"/>
        <w:numPr>
          <w:ilvl w:val="0"/>
          <w:numId w:val="6"/>
        </w:numPr>
        <w:spacing w:line="360" w:lineRule="auto"/>
        <w:ind w:left="993" w:hanging="284"/>
        <w:jc w:val="both"/>
        <w:rPr>
          <w:rFonts w:ascii="Times New Roman" w:hAnsi="Times New Roman" w:cs="Times New Roman"/>
          <w:b/>
          <w:sz w:val="24"/>
          <w:szCs w:val="24"/>
        </w:rPr>
      </w:pPr>
      <w:r w:rsidRPr="00880D4F">
        <w:rPr>
          <w:rFonts w:ascii="Times New Roman" w:hAnsi="Times New Roman" w:cs="Times New Roman"/>
          <w:b/>
          <w:sz w:val="24"/>
          <w:szCs w:val="24"/>
        </w:rPr>
        <w:t>Teori Kewajiban Pajak Mutlak (Teori Bakti)</w:t>
      </w:r>
    </w:p>
    <w:p w:rsidR="00D86064" w:rsidRDefault="00D86064" w:rsidP="00880D4F">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Berlawanan dengan ketiga teori sebelumnya, yang tidak mengutamakan kepentingan negara di atas kepentingan warganya, maka teori ini mendasarkan pada paham Oraganische Staatsleer. Paham ini mengajarkan  bahwa karna sifat suatu negara maka timbullah hak mutlak u</w:t>
      </w:r>
      <w:r w:rsidR="001801BE">
        <w:rPr>
          <w:rFonts w:ascii="Times New Roman" w:hAnsi="Times New Roman" w:cs="Times New Roman"/>
          <w:sz w:val="24"/>
          <w:szCs w:val="24"/>
        </w:rPr>
        <w:t>ntuk memungut pajak. Sehingga setiap orang menyadari bahwa menjadi suatu kewajiban mutlak untuk membuktikan tanda baktinya terhadap negara dalam bentuk pembayaran pajak.</w:t>
      </w:r>
    </w:p>
    <w:p w:rsidR="005E7F6F" w:rsidRPr="00880D4F" w:rsidRDefault="002D3BC6" w:rsidP="00880D4F">
      <w:pPr>
        <w:pStyle w:val="ListParagraph"/>
        <w:numPr>
          <w:ilvl w:val="0"/>
          <w:numId w:val="6"/>
        </w:numPr>
        <w:spacing w:line="36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Teori Asas D</w:t>
      </w:r>
      <w:r w:rsidR="001801BE" w:rsidRPr="00880D4F">
        <w:rPr>
          <w:rFonts w:ascii="Times New Roman" w:hAnsi="Times New Roman" w:cs="Times New Roman"/>
          <w:b/>
          <w:sz w:val="24"/>
          <w:szCs w:val="24"/>
        </w:rPr>
        <w:t>aya Beli</w:t>
      </w:r>
    </w:p>
    <w:p w:rsidR="00880D4F" w:rsidRDefault="001801BE" w:rsidP="00B85ACA">
      <w:pPr>
        <w:pStyle w:val="ListParagraph"/>
        <w:spacing w:line="360" w:lineRule="auto"/>
        <w:ind w:left="993" w:firstLine="348"/>
        <w:jc w:val="both"/>
        <w:rPr>
          <w:rFonts w:ascii="Times New Roman" w:hAnsi="Times New Roman" w:cs="Times New Roman"/>
          <w:sz w:val="24"/>
          <w:szCs w:val="24"/>
        </w:rPr>
      </w:pPr>
      <w:r w:rsidRPr="005E7F6F">
        <w:rPr>
          <w:rFonts w:ascii="Times New Roman" w:hAnsi="Times New Roman" w:cs="Times New Roman"/>
          <w:sz w:val="24"/>
          <w:szCs w:val="24"/>
        </w:rPr>
        <w:lastRenderedPageBreak/>
        <w:t>Teori ini mempersoalkan asal mula negara memungut pajak, melainkan hanya melihat pada efeknya, dan memandang efek yang baik itu sebagai dasar keadilannya</w:t>
      </w:r>
      <w:r w:rsidR="005E7F6F" w:rsidRPr="005E7F6F">
        <w:rPr>
          <w:rFonts w:ascii="Times New Roman" w:hAnsi="Times New Roman" w:cs="Times New Roman"/>
          <w:sz w:val="24"/>
          <w:szCs w:val="24"/>
        </w:rPr>
        <w:t xml:space="preserve">. Teori ini </w:t>
      </w:r>
      <w:r w:rsidR="005E7F6F">
        <w:rPr>
          <w:rFonts w:ascii="Times New Roman" w:hAnsi="Times New Roman" w:cs="Times New Roman"/>
          <w:sz w:val="24"/>
          <w:szCs w:val="24"/>
        </w:rPr>
        <w:t>mengajarkan bahwa penyelenggaraan kepentingan masyarakat inilah yang dapat dianggap sebagai dasar keadilan pemungutan pajak.</w:t>
      </w:r>
    </w:p>
    <w:p w:rsidR="00B85ACA" w:rsidRPr="00B85ACA" w:rsidRDefault="00B85ACA" w:rsidP="00B85ACA">
      <w:pPr>
        <w:pStyle w:val="ListParagraph"/>
        <w:spacing w:line="360" w:lineRule="auto"/>
        <w:ind w:left="993" w:firstLine="348"/>
        <w:jc w:val="both"/>
        <w:rPr>
          <w:rFonts w:ascii="Times New Roman" w:hAnsi="Times New Roman" w:cs="Times New Roman"/>
          <w:sz w:val="24"/>
          <w:szCs w:val="24"/>
        </w:rPr>
      </w:pPr>
    </w:p>
    <w:p w:rsidR="00813023" w:rsidRDefault="00813023" w:rsidP="002D3BC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3.1.4  Jenis </w:t>
      </w:r>
      <w:r w:rsidRPr="00D86064">
        <w:rPr>
          <w:rFonts w:ascii="Times New Roman" w:hAnsi="Times New Roman" w:cs="Times New Roman"/>
          <w:b/>
          <w:sz w:val="24"/>
          <w:szCs w:val="24"/>
        </w:rPr>
        <w:t>Pajak</w:t>
      </w:r>
      <w:r>
        <w:rPr>
          <w:rFonts w:ascii="Times New Roman" w:hAnsi="Times New Roman" w:cs="Times New Roman"/>
          <w:b/>
          <w:sz w:val="24"/>
          <w:szCs w:val="24"/>
        </w:rPr>
        <w:t xml:space="preserve"> Menurut Lembaga Pemungut</w:t>
      </w:r>
    </w:p>
    <w:p w:rsidR="00813023" w:rsidRDefault="00813023" w:rsidP="002D3BC6">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Ditinjau dari lembaga pemungut pajak, jenis pajak dibagi menjadi dua bagian yaitu Pajak Negara ( Pajak Pusat ) dan Pajak Daerah.</w:t>
      </w:r>
    </w:p>
    <w:p w:rsidR="00813023" w:rsidRPr="002D3BC6" w:rsidRDefault="00813023" w:rsidP="00D40C9F">
      <w:pPr>
        <w:pStyle w:val="ListParagraph"/>
        <w:numPr>
          <w:ilvl w:val="0"/>
          <w:numId w:val="7"/>
        </w:numPr>
        <w:autoSpaceDE w:val="0"/>
        <w:autoSpaceDN w:val="0"/>
        <w:adjustRightInd w:val="0"/>
        <w:spacing w:after="0" w:line="360" w:lineRule="auto"/>
        <w:ind w:left="993" w:hanging="426"/>
        <w:jc w:val="both"/>
        <w:rPr>
          <w:rFonts w:ascii="Times New Roman" w:hAnsi="Times New Roman" w:cs="Times New Roman"/>
          <w:b/>
          <w:sz w:val="24"/>
          <w:szCs w:val="24"/>
        </w:rPr>
      </w:pPr>
      <w:r w:rsidRPr="002D3BC6">
        <w:rPr>
          <w:rFonts w:ascii="Times New Roman" w:hAnsi="Times New Roman" w:cs="Times New Roman"/>
          <w:b/>
          <w:sz w:val="24"/>
          <w:szCs w:val="24"/>
        </w:rPr>
        <w:t>Pajak Negara ( Pajak Pusat )</w:t>
      </w:r>
    </w:p>
    <w:p w:rsidR="003005DF" w:rsidRDefault="002C714E" w:rsidP="002D3BC6">
      <w:pPr>
        <w:pStyle w:val="ListParagraph"/>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Pajak Negara atau disebut juga pajak pusat merupakan pajak yang dipungut oleh pemerintah pusat dan digunakan untuk membiayai rumah tangga negara pada umumnya.</w:t>
      </w:r>
      <w:r w:rsidR="003005DF">
        <w:rPr>
          <w:rFonts w:ascii="Times New Roman" w:hAnsi="Times New Roman" w:cs="Times New Roman"/>
          <w:sz w:val="24"/>
          <w:szCs w:val="24"/>
        </w:rPr>
        <w:t xml:space="preserve"> Pajak Negara terdiri dari :</w:t>
      </w:r>
    </w:p>
    <w:p w:rsidR="003005DF" w:rsidRDefault="003005DF" w:rsidP="002D3BC6">
      <w:pPr>
        <w:pStyle w:val="ListParagraph"/>
        <w:numPr>
          <w:ilvl w:val="1"/>
          <w:numId w:val="4"/>
        </w:numPr>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Pajak Penghasilan</w:t>
      </w:r>
    </w:p>
    <w:p w:rsidR="003005DF" w:rsidRPr="006334DA" w:rsidRDefault="006334DA" w:rsidP="006334DA">
      <w:pPr>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3005DF" w:rsidRPr="006334DA">
        <w:rPr>
          <w:rFonts w:ascii="Times New Roman" w:hAnsi="Times New Roman" w:cs="Times New Roman"/>
          <w:sz w:val="24"/>
          <w:szCs w:val="24"/>
        </w:rPr>
        <w:t>Dasar hukum pengenaan pajak penghasilan adalah Undang- Undang No. 7 tahun 1984 sebagaimana telah diubah terakhir dengan UU No. 17 tahun 2000.</w:t>
      </w:r>
    </w:p>
    <w:p w:rsidR="003005DF" w:rsidRDefault="00A42CAA" w:rsidP="002D3BC6">
      <w:pPr>
        <w:pStyle w:val="ListParagraph"/>
        <w:numPr>
          <w:ilvl w:val="1"/>
          <w:numId w:val="4"/>
        </w:numPr>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Pajak Pertambahan Nilai dan Pajak Penjualan atas Barang Mewah</w:t>
      </w:r>
      <w:r w:rsidR="002D3BC6">
        <w:rPr>
          <w:rFonts w:ascii="Times New Roman" w:hAnsi="Times New Roman" w:cs="Times New Roman"/>
          <w:sz w:val="24"/>
          <w:szCs w:val="24"/>
        </w:rPr>
        <w:t xml:space="preserve">   </w:t>
      </w:r>
      <w:r>
        <w:rPr>
          <w:rFonts w:ascii="Times New Roman" w:hAnsi="Times New Roman" w:cs="Times New Roman"/>
          <w:sz w:val="24"/>
          <w:szCs w:val="24"/>
        </w:rPr>
        <w:t xml:space="preserve"> ( PPN &amp; PPnBm)</w:t>
      </w:r>
    </w:p>
    <w:p w:rsidR="00A42CAA" w:rsidRDefault="006334DA" w:rsidP="006334DA">
      <w:pPr>
        <w:pStyle w:val="ListParagraph"/>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A42CAA">
        <w:rPr>
          <w:rFonts w:ascii="Times New Roman" w:hAnsi="Times New Roman" w:cs="Times New Roman"/>
          <w:sz w:val="24"/>
          <w:szCs w:val="24"/>
        </w:rPr>
        <w:t>Dasar Hukum pengenaan PPN &amp; PPnBm adalah Undang- Undang No. 8 tahun 1983 sebagaimana telah diubah terakhir dengan Undang- Undang No. 18 tahun 2000.</w:t>
      </w:r>
    </w:p>
    <w:p w:rsidR="000D7259" w:rsidRDefault="00EB38E6" w:rsidP="002D3BC6">
      <w:pPr>
        <w:pStyle w:val="ListParagraph"/>
        <w:numPr>
          <w:ilvl w:val="1"/>
          <w:numId w:val="4"/>
        </w:numPr>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Bea Materai</w:t>
      </w:r>
    </w:p>
    <w:p w:rsidR="00EB38E6" w:rsidRDefault="006334DA" w:rsidP="006334DA">
      <w:pPr>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Dasar Hukum p</w:t>
      </w:r>
      <w:r w:rsidR="00EB38E6">
        <w:rPr>
          <w:rFonts w:ascii="Times New Roman" w:hAnsi="Times New Roman" w:cs="Times New Roman"/>
          <w:sz w:val="24"/>
          <w:szCs w:val="24"/>
        </w:rPr>
        <w:t>engenaan Bea Materai adalah Undang- UndangNo. 13 tahun 1985. Undang- undang  bea materai berlaku mulai tanggal 01 Januari 1986 menggantikan peraturan dan undang- undang bea materai yang lama ( aturan bea materai 1921).</w:t>
      </w:r>
    </w:p>
    <w:p w:rsidR="00DC14C3" w:rsidRDefault="009C7127" w:rsidP="002D3BC6">
      <w:pPr>
        <w:pStyle w:val="ListParagraph"/>
        <w:numPr>
          <w:ilvl w:val="1"/>
          <w:numId w:val="4"/>
        </w:numPr>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Pajak  Bumi dan Pangunan (PBB)</w:t>
      </w:r>
    </w:p>
    <w:p w:rsidR="006334DA" w:rsidRDefault="006334DA" w:rsidP="006334DA">
      <w:pPr>
        <w:pStyle w:val="ListParagraph"/>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Dasar hukum pengenaan pajak bumi dan bangunan (PBB) adalah undang-undang no. 12 tahun 1985 sebagaimana telah diubah dengan undang- undang no12 tahhun 1994</w:t>
      </w:r>
    </w:p>
    <w:p w:rsidR="00B85ACA" w:rsidRDefault="00B85ACA" w:rsidP="006334DA">
      <w:pPr>
        <w:pStyle w:val="ListParagraph"/>
        <w:autoSpaceDE w:val="0"/>
        <w:autoSpaceDN w:val="0"/>
        <w:adjustRightInd w:val="0"/>
        <w:spacing w:after="0" w:line="360" w:lineRule="auto"/>
        <w:ind w:left="1418"/>
        <w:jc w:val="both"/>
        <w:rPr>
          <w:rFonts w:ascii="Times New Roman" w:hAnsi="Times New Roman" w:cs="Times New Roman"/>
          <w:sz w:val="24"/>
          <w:szCs w:val="24"/>
        </w:rPr>
      </w:pPr>
    </w:p>
    <w:p w:rsidR="00575C43" w:rsidRDefault="00575C43" w:rsidP="006334DA">
      <w:pPr>
        <w:pStyle w:val="ListParagraph"/>
        <w:autoSpaceDE w:val="0"/>
        <w:autoSpaceDN w:val="0"/>
        <w:adjustRightInd w:val="0"/>
        <w:spacing w:after="0" w:line="360" w:lineRule="auto"/>
        <w:ind w:left="1418"/>
        <w:jc w:val="both"/>
        <w:rPr>
          <w:rFonts w:ascii="Times New Roman" w:hAnsi="Times New Roman" w:cs="Times New Roman"/>
          <w:sz w:val="24"/>
          <w:szCs w:val="24"/>
        </w:rPr>
      </w:pPr>
    </w:p>
    <w:p w:rsidR="00B85ACA" w:rsidRDefault="00B85ACA" w:rsidP="006334DA">
      <w:pPr>
        <w:pStyle w:val="ListParagraph"/>
        <w:autoSpaceDE w:val="0"/>
        <w:autoSpaceDN w:val="0"/>
        <w:adjustRightInd w:val="0"/>
        <w:spacing w:after="0" w:line="360" w:lineRule="auto"/>
        <w:ind w:left="1418"/>
        <w:jc w:val="both"/>
        <w:rPr>
          <w:rFonts w:ascii="Times New Roman" w:hAnsi="Times New Roman" w:cs="Times New Roman"/>
          <w:sz w:val="24"/>
          <w:szCs w:val="24"/>
        </w:rPr>
      </w:pPr>
    </w:p>
    <w:p w:rsidR="00D40C9F" w:rsidRPr="002D3BC6" w:rsidRDefault="00D40C9F" w:rsidP="00D40C9F">
      <w:pPr>
        <w:pStyle w:val="ListParagraph"/>
        <w:numPr>
          <w:ilvl w:val="0"/>
          <w:numId w:val="7"/>
        </w:numPr>
        <w:autoSpaceDE w:val="0"/>
        <w:autoSpaceDN w:val="0"/>
        <w:adjustRightInd w:val="0"/>
        <w:spacing w:after="0" w:line="360" w:lineRule="auto"/>
        <w:ind w:left="851" w:hanging="426"/>
        <w:jc w:val="both"/>
        <w:rPr>
          <w:rFonts w:ascii="Times New Roman" w:hAnsi="Times New Roman" w:cs="Times New Roman"/>
          <w:b/>
          <w:sz w:val="24"/>
          <w:szCs w:val="24"/>
        </w:rPr>
      </w:pPr>
      <w:r w:rsidRPr="002D3BC6">
        <w:rPr>
          <w:rFonts w:ascii="Times New Roman" w:hAnsi="Times New Roman" w:cs="Times New Roman"/>
          <w:b/>
          <w:sz w:val="24"/>
          <w:szCs w:val="24"/>
        </w:rPr>
        <w:t xml:space="preserve">Pajak </w:t>
      </w:r>
      <w:r>
        <w:rPr>
          <w:rFonts w:ascii="Times New Roman" w:hAnsi="Times New Roman" w:cs="Times New Roman"/>
          <w:b/>
          <w:sz w:val="24"/>
          <w:szCs w:val="24"/>
        </w:rPr>
        <w:t>Daerah</w:t>
      </w:r>
    </w:p>
    <w:p w:rsidR="00D40C9F" w:rsidRDefault="00D40C9F" w:rsidP="00D40C9F">
      <w:pPr>
        <w:pStyle w:val="ListParagraph"/>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Pajak </w:t>
      </w:r>
      <w:r w:rsidR="007500B2">
        <w:rPr>
          <w:rFonts w:ascii="Times New Roman" w:hAnsi="Times New Roman" w:cs="Times New Roman"/>
          <w:sz w:val="24"/>
          <w:szCs w:val="24"/>
        </w:rPr>
        <w:t>Daerah merupakan kontribusi wajib kepada Daerah yang terutang oleh orang pribadi atau badan yang bersifat memaksa berdasarkan undang- undang, dengan tidak mendapatkan imbalan secara langsung dan digunakan untuk keperluan Daerah bagi sebesar- besarnya kemakmuran rakyat. Berdasarkan UU No. 28 tahun 2009 tentang Pajak Daerah dan Restribusi Daerah, dimana jenis pajak nya terdiri atas:</w:t>
      </w:r>
    </w:p>
    <w:p w:rsidR="007500B2" w:rsidRDefault="00562386" w:rsidP="007500B2">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Provinsi :</w:t>
      </w:r>
    </w:p>
    <w:p w:rsidR="00562386" w:rsidRDefault="00562386" w:rsidP="0056238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Kendaraan Bermotor.</w:t>
      </w:r>
    </w:p>
    <w:p w:rsidR="00562386" w:rsidRDefault="00562386" w:rsidP="0056238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Bea Balik Nama Kendaraan Bermotor.</w:t>
      </w:r>
    </w:p>
    <w:p w:rsidR="00562386" w:rsidRDefault="00562386" w:rsidP="0056238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Bahan Bakar Kendaraan Bermotor.</w:t>
      </w:r>
    </w:p>
    <w:p w:rsidR="00562386" w:rsidRDefault="00562386" w:rsidP="0056238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Air Permukaan.</w:t>
      </w:r>
    </w:p>
    <w:p w:rsidR="00562386" w:rsidRDefault="00562386" w:rsidP="0056238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Rokok.</w:t>
      </w:r>
    </w:p>
    <w:p w:rsidR="00562386" w:rsidRDefault="00562386" w:rsidP="0056238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Kaabupaten/ Kota</w:t>
      </w:r>
    </w:p>
    <w:p w:rsidR="00562386" w:rsidRDefault="00562386" w:rsidP="0056238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Hotel.</w:t>
      </w:r>
    </w:p>
    <w:p w:rsidR="00562386" w:rsidRDefault="00562386" w:rsidP="0056238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Restoran.</w:t>
      </w:r>
    </w:p>
    <w:p w:rsidR="00562386" w:rsidRDefault="00562386" w:rsidP="0056238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Hiburan.</w:t>
      </w:r>
    </w:p>
    <w:p w:rsidR="00562386" w:rsidRDefault="00562386" w:rsidP="0056238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Reklame.</w:t>
      </w:r>
    </w:p>
    <w:p w:rsidR="00562386" w:rsidRDefault="00562386" w:rsidP="0056238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Penerangan Jalan.</w:t>
      </w:r>
    </w:p>
    <w:p w:rsidR="00562386" w:rsidRDefault="00562386" w:rsidP="0056238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Mineral Bukan Logam dan Bantuan.</w:t>
      </w:r>
    </w:p>
    <w:p w:rsidR="00562386" w:rsidRDefault="00562386" w:rsidP="0056238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Parkir.</w:t>
      </w:r>
    </w:p>
    <w:p w:rsidR="00562386" w:rsidRDefault="00562386" w:rsidP="0056238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Air Tanah.</w:t>
      </w:r>
    </w:p>
    <w:p w:rsidR="00562386" w:rsidRDefault="00562386" w:rsidP="0056238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Sarang  Burung Walet.</w:t>
      </w:r>
    </w:p>
    <w:p w:rsidR="00562386" w:rsidRDefault="00562386" w:rsidP="0056238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Pajak Bumi dan Bangunan Perdesaan dan Perkantoran.</w:t>
      </w:r>
    </w:p>
    <w:p w:rsidR="00562386" w:rsidRPr="00562386" w:rsidRDefault="00562386" w:rsidP="0056238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Bea Perolehan Hak atas Tanah dan Bangunan.</w:t>
      </w:r>
    </w:p>
    <w:p w:rsidR="00562386" w:rsidRDefault="00562386" w:rsidP="00E563E0">
      <w:pPr>
        <w:spacing w:line="360" w:lineRule="auto"/>
        <w:rPr>
          <w:rFonts w:ascii="Times New Roman" w:hAnsi="Times New Roman" w:cs="Times New Roman"/>
          <w:sz w:val="24"/>
          <w:szCs w:val="24"/>
        </w:rPr>
      </w:pPr>
    </w:p>
    <w:p w:rsidR="00E563E0" w:rsidRDefault="003022EC" w:rsidP="00E563E0">
      <w:pPr>
        <w:spacing w:line="360" w:lineRule="auto"/>
        <w:rPr>
          <w:rFonts w:ascii="Times New Roman" w:hAnsi="Times New Roman" w:cs="Times New Roman"/>
          <w:b/>
          <w:sz w:val="24"/>
          <w:szCs w:val="24"/>
        </w:rPr>
      </w:pPr>
      <w:r>
        <w:rPr>
          <w:rFonts w:ascii="Times New Roman" w:hAnsi="Times New Roman" w:cs="Times New Roman"/>
          <w:b/>
          <w:sz w:val="24"/>
          <w:szCs w:val="24"/>
        </w:rPr>
        <w:t>3.2</w:t>
      </w:r>
      <w:r w:rsidR="004F0F51">
        <w:rPr>
          <w:rFonts w:ascii="Times New Roman" w:hAnsi="Times New Roman" w:cs="Times New Roman"/>
          <w:b/>
          <w:sz w:val="24"/>
          <w:szCs w:val="24"/>
        </w:rPr>
        <w:t xml:space="preserve"> Pajak Kendaraan Bermotor (PKB)</w:t>
      </w:r>
    </w:p>
    <w:p w:rsidR="00BF366A" w:rsidRDefault="003022EC" w:rsidP="002D3BC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3.2</w:t>
      </w:r>
      <w:r w:rsidR="00E563E0">
        <w:rPr>
          <w:rFonts w:ascii="Times New Roman" w:hAnsi="Times New Roman" w:cs="Times New Roman"/>
          <w:b/>
          <w:sz w:val="24"/>
          <w:szCs w:val="24"/>
        </w:rPr>
        <w:t>.1  Pengertian Pajak</w:t>
      </w:r>
      <w:r w:rsidR="004F0F51">
        <w:rPr>
          <w:rFonts w:ascii="Times New Roman" w:hAnsi="Times New Roman" w:cs="Times New Roman"/>
          <w:b/>
          <w:sz w:val="24"/>
          <w:szCs w:val="24"/>
        </w:rPr>
        <w:t xml:space="preserve"> Kendaraan Bermotor (PKB)</w:t>
      </w:r>
    </w:p>
    <w:p w:rsidR="007859EF" w:rsidRPr="00CF2623" w:rsidRDefault="00E2427A" w:rsidP="00EF534E">
      <w:pPr>
        <w:spacing w:line="360" w:lineRule="auto"/>
        <w:ind w:left="567" w:firstLine="453"/>
        <w:jc w:val="both"/>
        <w:rPr>
          <w:rFonts w:ascii="Times New Roman" w:hAnsi="Times New Roman" w:cs="Times New Roman"/>
          <w:sz w:val="24"/>
          <w:szCs w:val="24"/>
        </w:rPr>
      </w:pPr>
      <w:r>
        <w:rPr>
          <w:rFonts w:ascii="Times New Roman" w:hAnsi="Times New Roman" w:cs="Times New Roman"/>
          <w:sz w:val="24"/>
          <w:szCs w:val="24"/>
        </w:rPr>
        <w:t>Pajak Kendaraan Bermotor selanjutnya disingkat PKB adalah pajak yang dipungut atas kepemilikan dan/ atau penguasaan kendaraan bermotor. Kendaraan Bermotor adalah semua kendaraan beroda beserta gandengannya y</w:t>
      </w:r>
      <w:r w:rsidR="0088676B">
        <w:rPr>
          <w:rFonts w:ascii="Times New Roman" w:hAnsi="Times New Roman" w:cs="Times New Roman"/>
          <w:sz w:val="24"/>
          <w:szCs w:val="24"/>
        </w:rPr>
        <w:t>a</w:t>
      </w:r>
      <w:r>
        <w:rPr>
          <w:rFonts w:ascii="Times New Roman" w:hAnsi="Times New Roman" w:cs="Times New Roman"/>
          <w:sz w:val="24"/>
          <w:szCs w:val="24"/>
        </w:rPr>
        <w:t>ng digunakan di semua jenis jalan darat, dan digerakkan oleh peralatan teknik b</w:t>
      </w:r>
      <w:r w:rsidR="0088676B">
        <w:rPr>
          <w:rFonts w:ascii="Times New Roman" w:hAnsi="Times New Roman" w:cs="Times New Roman"/>
          <w:sz w:val="24"/>
          <w:szCs w:val="24"/>
        </w:rPr>
        <w:t>erupa motor</w:t>
      </w:r>
      <w:r w:rsidR="004B0D38">
        <w:rPr>
          <w:rFonts w:ascii="Times New Roman" w:hAnsi="Times New Roman" w:cs="Times New Roman"/>
          <w:sz w:val="24"/>
          <w:szCs w:val="24"/>
        </w:rPr>
        <w:t xml:space="preserve"> atau peralatan lainnya, yang berfungi untuk mengubah suatu sumberdaya energi tertentu  menjadi tenaga gerak kendaraan bermotor yang bersangkutan, termasuk alat- alat berat dan alat- alat besar yang dalam operasinya mengguna</w:t>
      </w:r>
      <w:r w:rsidR="008D4896">
        <w:rPr>
          <w:rFonts w:ascii="Times New Roman" w:hAnsi="Times New Roman" w:cs="Times New Roman"/>
          <w:sz w:val="24"/>
          <w:szCs w:val="24"/>
        </w:rPr>
        <w:t>kan roda dan motor dan tidak melekat secara permanen, serta kendaraan bermotor yang dioperasikan di air.</w:t>
      </w:r>
    </w:p>
    <w:p w:rsidR="009B4539" w:rsidRDefault="00CF2623" w:rsidP="002D3BC6">
      <w:pPr>
        <w:spacing w:line="360" w:lineRule="auto"/>
        <w:rPr>
          <w:rFonts w:ascii="Times New Roman" w:hAnsi="Times New Roman" w:cs="Times New Roman"/>
          <w:b/>
          <w:sz w:val="24"/>
          <w:szCs w:val="24"/>
        </w:rPr>
      </w:pPr>
      <w:r>
        <w:rPr>
          <w:rFonts w:ascii="Times New Roman" w:hAnsi="Times New Roman" w:cs="Times New Roman"/>
          <w:b/>
          <w:sz w:val="24"/>
          <w:szCs w:val="24"/>
        </w:rPr>
        <w:t>3.2.2</w:t>
      </w:r>
      <w:r w:rsidR="00CD6C4C">
        <w:rPr>
          <w:rFonts w:ascii="Times New Roman" w:hAnsi="Times New Roman" w:cs="Times New Roman"/>
          <w:b/>
          <w:sz w:val="24"/>
          <w:szCs w:val="24"/>
        </w:rPr>
        <w:t xml:space="preserve">  Objek Pajak Kendaraan Bermotor (PKB)</w:t>
      </w:r>
    </w:p>
    <w:p w:rsidR="009B4539" w:rsidRPr="009B4539" w:rsidRDefault="004C6A00" w:rsidP="002D3BC6">
      <w:pPr>
        <w:spacing w:line="360" w:lineRule="auto"/>
        <w:ind w:left="567" w:firstLine="447"/>
        <w:jc w:val="both"/>
        <w:rPr>
          <w:rFonts w:ascii="Times New Roman" w:hAnsi="Times New Roman" w:cs="Times New Roman"/>
          <w:b/>
          <w:sz w:val="24"/>
          <w:szCs w:val="24"/>
        </w:rPr>
      </w:pPr>
      <w:r>
        <w:rPr>
          <w:rFonts w:ascii="Times New Roman" w:hAnsi="Times New Roman" w:cs="Times New Roman"/>
          <w:sz w:val="24"/>
          <w:szCs w:val="24"/>
        </w:rPr>
        <w:t>Objek Pajak Kendaraan Bermotor (PKB), meliputi kepemilikan dan/ atau penguasaan kendaraan bermotor di Daerah, termasuk kepemilikan dan/ atau penguasaan kendaraan bermotor beserta gandengannya, alat- alat berat dan alat- alat bes</w:t>
      </w:r>
      <w:r w:rsidR="009B4539">
        <w:rPr>
          <w:rFonts w:ascii="Times New Roman" w:hAnsi="Times New Roman" w:cs="Times New Roman"/>
          <w:sz w:val="24"/>
          <w:szCs w:val="24"/>
        </w:rPr>
        <w:t>ar di jalan darat.</w:t>
      </w:r>
    </w:p>
    <w:p w:rsidR="009B4539" w:rsidRDefault="009B4539" w:rsidP="002D3BC6">
      <w:pPr>
        <w:spacing w:line="360" w:lineRule="auto"/>
        <w:ind w:left="567" w:firstLine="447"/>
        <w:jc w:val="both"/>
        <w:rPr>
          <w:rFonts w:ascii="Times New Roman" w:hAnsi="Times New Roman" w:cs="Times New Roman"/>
          <w:sz w:val="24"/>
          <w:szCs w:val="24"/>
        </w:rPr>
      </w:pPr>
      <w:r>
        <w:rPr>
          <w:rFonts w:ascii="Times New Roman" w:hAnsi="Times New Roman" w:cs="Times New Roman"/>
          <w:sz w:val="24"/>
          <w:szCs w:val="24"/>
        </w:rPr>
        <w:t>Termasuk dalam pengertian Kendaraan Bermotor sebagaimana dimadsud pada ayat (1) adalah kendaraan bermotor beroda beserta gandengannya, yang dioperasikan di air dengan ukuran isi kotor GT 5 (Lima Gross Tonnage) sampai dengan GT 7 (tujuh Gross Tonnage)</w:t>
      </w:r>
    </w:p>
    <w:p w:rsidR="009B4539" w:rsidRDefault="009B4539" w:rsidP="002D3BC6">
      <w:pPr>
        <w:spacing w:line="360" w:lineRule="auto"/>
        <w:ind w:left="567" w:firstLine="447"/>
        <w:jc w:val="both"/>
        <w:rPr>
          <w:rFonts w:ascii="Times New Roman" w:hAnsi="Times New Roman" w:cs="Times New Roman"/>
          <w:sz w:val="24"/>
          <w:szCs w:val="24"/>
        </w:rPr>
      </w:pPr>
      <w:r>
        <w:rPr>
          <w:rFonts w:ascii="Times New Roman" w:hAnsi="Times New Roman" w:cs="Times New Roman"/>
          <w:sz w:val="24"/>
          <w:szCs w:val="24"/>
        </w:rPr>
        <w:t>Dikecualikan dri Objek PKB addalah kepemilikan dan/ atau penguasaan kendaraan bermotor, meliputi</w:t>
      </w:r>
    </w:p>
    <w:p w:rsidR="009B4539" w:rsidRPr="00AC7E55" w:rsidRDefault="000A1C95" w:rsidP="002D3BC6">
      <w:pPr>
        <w:pStyle w:val="ListParagraph"/>
        <w:numPr>
          <w:ilvl w:val="0"/>
          <w:numId w:val="12"/>
        </w:numPr>
        <w:spacing w:line="360" w:lineRule="auto"/>
        <w:ind w:left="993"/>
        <w:jc w:val="both"/>
        <w:rPr>
          <w:rFonts w:ascii="Times New Roman" w:hAnsi="Times New Roman" w:cs="Times New Roman"/>
          <w:sz w:val="24"/>
          <w:szCs w:val="24"/>
        </w:rPr>
      </w:pPr>
      <w:r w:rsidRPr="00AC7E55">
        <w:rPr>
          <w:rFonts w:ascii="Times New Roman" w:hAnsi="Times New Roman" w:cs="Times New Roman"/>
          <w:sz w:val="24"/>
          <w:szCs w:val="24"/>
        </w:rPr>
        <w:t>Kereta Api.</w:t>
      </w:r>
    </w:p>
    <w:p w:rsidR="000A1C95" w:rsidRPr="00AC7E55" w:rsidRDefault="000A1C95" w:rsidP="002D3BC6">
      <w:pPr>
        <w:pStyle w:val="ListParagraph"/>
        <w:numPr>
          <w:ilvl w:val="0"/>
          <w:numId w:val="12"/>
        </w:numPr>
        <w:spacing w:line="360" w:lineRule="auto"/>
        <w:ind w:left="993"/>
        <w:jc w:val="both"/>
        <w:rPr>
          <w:rFonts w:ascii="Times New Roman" w:hAnsi="Times New Roman" w:cs="Times New Roman"/>
          <w:sz w:val="24"/>
          <w:szCs w:val="24"/>
        </w:rPr>
      </w:pPr>
      <w:r w:rsidRPr="00AC7E55">
        <w:rPr>
          <w:rFonts w:ascii="Times New Roman" w:hAnsi="Times New Roman" w:cs="Times New Roman"/>
          <w:sz w:val="24"/>
          <w:szCs w:val="24"/>
        </w:rPr>
        <w:t>Kendaraan bermotor yang semata- mata digunakan untuk keperluan pertahanan dan keamanan negara.</w:t>
      </w:r>
    </w:p>
    <w:p w:rsidR="000A1C95" w:rsidRDefault="000A1C95" w:rsidP="002D3BC6">
      <w:pPr>
        <w:pStyle w:val="ListParagraph"/>
        <w:numPr>
          <w:ilvl w:val="0"/>
          <w:numId w:val="12"/>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Kendaraan bermotor yang tidak digunakan karena disegel, disita dan/  atau dibekukan/ diblokir oleh Negara  atau attas permintaan sendiri untuk dibekukan/ diblokir.</w:t>
      </w:r>
    </w:p>
    <w:p w:rsidR="000A1C95" w:rsidRPr="00AC7E55" w:rsidRDefault="000A1C95" w:rsidP="002D3BC6">
      <w:pPr>
        <w:pStyle w:val="ListParagraph"/>
        <w:numPr>
          <w:ilvl w:val="0"/>
          <w:numId w:val="12"/>
        </w:numPr>
        <w:spacing w:line="360" w:lineRule="auto"/>
        <w:ind w:left="993"/>
        <w:jc w:val="both"/>
        <w:rPr>
          <w:rFonts w:ascii="Times New Roman" w:hAnsi="Times New Roman" w:cs="Times New Roman"/>
          <w:sz w:val="24"/>
          <w:szCs w:val="24"/>
        </w:rPr>
      </w:pPr>
      <w:r w:rsidRPr="00AC7E55">
        <w:rPr>
          <w:rFonts w:ascii="Times New Roman" w:hAnsi="Times New Roman" w:cs="Times New Roman"/>
          <w:sz w:val="24"/>
          <w:szCs w:val="24"/>
        </w:rPr>
        <w:t xml:space="preserve">Kendaraan bermotor yang dimiliki dan/ atau dikuasai Kedutaan, Konsult, Perwakilan Negara Asing dengan asas timbal balik dan </w:t>
      </w:r>
      <w:r w:rsidRPr="00AC7E55">
        <w:rPr>
          <w:rFonts w:ascii="Times New Roman" w:hAnsi="Times New Roman" w:cs="Times New Roman"/>
          <w:sz w:val="24"/>
          <w:szCs w:val="24"/>
        </w:rPr>
        <w:lastRenderedPageBreak/>
        <w:t>lembaga- lemabaga internasionnal yang memperoleh fasilitas pembebasan pajak dari Pemerintah.</w:t>
      </w:r>
    </w:p>
    <w:p w:rsidR="007859EF" w:rsidRDefault="000A1C95" w:rsidP="007859EF">
      <w:pPr>
        <w:pStyle w:val="ListParagraph"/>
        <w:numPr>
          <w:ilvl w:val="0"/>
          <w:numId w:val="12"/>
        </w:numPr>
        <w:spacing w:line="360" w:lineRule="auto"/>
        <w:ind w:left="993" w:hanging="284"/>
        <w:jc w:val="both"/>
        <w:rPr>
          <w:rFonts w:ascii="Times New Roman" w:hAnsi="Times New Roman" w:cs="Times New Roman"/>
          <w:sz w:val="24"/>
          <w:szCs w:val="24"/>
        </w:rPr>
      </w:pPr>
      <w:r w:rsidRPr="00AC7E55">
        <w:rPr>
          <w:rFonts w:ascii="Times New Roman" w:hAnsi="Times New Roman" w:cs="Times New Roman"/>
          <w:sz w:val="24"/>
          <w:szCs w:val="24"/>
        </w:rPr>
        <w:t>Kendaraan Bermotor yang dimiliki dan/ atau dikuasai pabrikan atau importir yang semata- mata tersedia untuk dipamerkan.</w:t>
      </w:r>
    </w:p>
    <w:p w:rsidR="00575C43" w:rsidRPr="00575C43" w:rsidRDefault="00575C43" w:rsidP="00575C43">
      <w:pPr>
        <w:pStyle w:val="ListParagraph"/>
        <w:spacing w:line="360" w:lineRule="auto"/>
        <w:ind w:left="993"/>
        <w:jc w:val="both"/>
        <w:rPr>
          <w:rFonts w:ascii="Times New Roman" w:hAnsi="Times New Roman" w:cs="Times New Roman"/>
          <w:sz w:val="24"/>
          <w:szCs w:val="24"/>
        </w:rPr>
      </w:pPr>
    </w:p>
    <w:p w:rsidR="00C84161" w:rsidRDefault="002B03BF" w:rsidP="00C84161">
      <w:pPr>
        <w:spacing w:line="360" w:lineRule="auto"/>
        <w:rPr>
          <w:rFonts w:ascii="Times New Roman" w:hAnsi="Times New Roman" w:cs="Times New Roman"/>
          <w:b/>
          <w:sz w:val="24"/>
          <w:szCs w:val="24"/>
        </w:rPr>
      </w:pPr>
      <w:r w:rsidRPr="002B03BF">
        <w:rPr>
          <w:rFonts w:ascii="Times New Roman" w:hAnsi="Times New Roman" w:cs="Times New Roman"/>
          <w:b/>
          <w:sz w:val="24"/>
          <w:szCs w:val="24"/>
        </w:rPr>
        <w:t>3.2</w:t>
      </w:r>
      <w:r w:rsidR="00306339">
        <w:rPr>
          <w:rFonts w:ascii="Times New Roman" w:hAnsi="Times New Roman" w:cs="Times New Roman"/>
          <w:b/>
          <w:sz w:val="24"/>
          <w:szCs w:val="24"/>
        </w:rPr>
        <w:t>.</w:t>
      </w:r>
      <w:r w:rsidR="00CF2623">
        <w:rPr>
          <w:rFonts w:ascii="Times New Roman" w:hAnsi="Times New Roman" w:cs="Times New Roman"/>
          <w:b/>
          <w:sz w:val="24"/>
          <w:szCs w:val="24"/>
        </w:rPr>
        <w:t>3</w:t>
      </w:r>
      <w:r>
        <w:rPr>
          <w:rFonts w:ascii="Times New Roman" w:hAnsi="Times New Roman" w:cs="Times New Roman"/>
          <w:b/>
          <w:sz w:val="24"/>
          <w:szCs w:val="24"/>
        </w:rPr>
        <w:t xml:space="preserve">  Subjek</w:t>
      </w:r>
      <w:r w:rsidRPr="002B03BF">
        <w:rPr>
          <w:rFonts w:ascii="Times New Roman" w:hAnsi="Times New Roman" w:cs="Times New Roman"/>
          <w:b/>
          <w:sz w:val="24"/>
          <w:szCs w:val="24"/>
        </w:rPr>
        <w:t xml:space="preserve"> Pajak Kendaraan Bermotor (PKB)</w:t>
      </w:r>
    </w:p>
    <w:p w:rsidR="00575C43" w:rsidRPr="00575C43" w:rsidRDefault="00C84161" w:rsidP="00575C43">
      <w:pPr>
        <w:spacing w:line="36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2B03BF">
        <w:rPr>
          <w:rFonts w:ascii="Times New Roman" w:hAnsi="Times New Roman" w:cs="Times New Roman"/>
          <w:sz w:val="24"/>
          <w:szCs w:val="24"/>
        </w:rPr>
        <w:t>Subjek Pajak Kendaraan Bermotor adalah orang pribadi, Badan, Pemerintah Kabupaten/ Kota, Pemerintah Desa, TNI dan Polri ang memiliki  dan/ at</w:t>
      </w:r>
      <w:r w:rsidR="00CF2623">
        <w:rPr>
          <w:rFonts w:ascii="Times New Roman" w:hAnsi="Times New Roman" w:cs="Times New Roman"/>
          <w:sz w:val="24"/>
          <w:szCs w:val="24"/>
        </w:rPr>
        <w:t>au menguasai kendaraan bermotor.</w:t>
      </w:r>
    </w:p>
    <w:p w:rsidR="00DF7391" w:rsidRDefault="00DF7391" w:rsidP="00D57DF8">
      <w:pPr>
        <w:spacing w:line="360" w:lineRule="auto"/>
        <w:rPr>
          <w:rFonts w:ascii="Times New Roman" w:hAnsi="Times New Roman" w:cs="Times New Roman"/>
          <w:b/>
          <w:sz w:val="24"/>
          <w:szCs w:val="24"/>
        </w:rPr>
      </w:pPr>
      <w:r w:rsidRPr="002B03BF">
        <w:rPr>
          <w:rFonts w:ascii="Times New Roman" w:hAnsi="Times New Roman" w:cs="Times New Roman"/>
          <w:b/>
          <w:sz w:val="24"/>
          <w:szCs w:val="24"/>
        </w:rPr>
        <w:t>3.2</w:t>
      </w:r>
      <w:r w:rsidR="00CF2623">
        <w:rPr>
          <w:rFonts w:ascii="Times New Roman" w:hAnsi="Times New Roman" w:cs="Times New Roman"/>
          <w:b/>
          <w:sz w:val="24"/>
          <w:szCs w:val="24"/>
        </w:rPr>
        <w:t>.4</w:t>
      </w:r>
      <w:r>
        <w:rPr>
          <w:rFonts w:ascii="Times New Roman" w:hAnsi="Times New Roman" w:cs="Times New Roman"/>
          <w:b/>
          <w:sz w:val="24"/>
          <w:szCs w:val="24"/>
        </w:rPr>
        <w:t xml:space="preserve">  Wajib </w:t>
      </w:r>
      <w:r w:rsidRPr="002B03BF">
        <w:rPr>
          <w:rFonts w:ascii="Times New Roman" w:hAnsi="Times New Roman" w:cs="Times New Roman"/>
          <w:b/>
          <w:sz w:val="24"/>
          <w:szCs w:val="24"/>
        </w:rPr>
        <w:t>Pajak Kendaraan Bermotor (PKB)</w:t>
      </w:r>
    </w:p>
    <w:p w:rsidR="00DA7239" w:rsidRDefault="00A83311" w:rsidP="00A83311">
      <w:pPr>
        <w:spacing w:line="360" w:lineRule="auto"/>
        <w:ind w:left="567" w:hanging="283"/>
        <w:jc w:val="both"/>
        <w:rPr>
          <w:rFonts w:ascii="Times New Roman" w:hAnsi="Times New Roman" w:cs="Times New Roman"/>
          <w:sz w:val="24"/>
          <w:szCs w:val="24"/>
        </w:rPr>
      </w:pPr>
      <w:r>
        <w:rPr>
          <w:rFonts w:ascii="Times New Roman" w:hAnsi="Times New Roman" w:cs="Times New Roman"/>
          <w:b/>
          <w:sz w:val="24"/>
          <w:szCs w:val="24"/>
        </w:rPr>
        <w:t xml:space="preserve">   </w:t>
      </w:r>
      <w:r w:rsidR="00AF427B">
        <w:rPr>
          <w:rFonts w:ascii="Times New Roman" w:hAnsi="Times New Roman" w:cs="Times New Roman"/>
          <w:b/>
          <w:sz w:val="24"/>
          <w:szCs w:val="24"/>
        </w:rPr>
        <w:tab/>
      </w:r>
      <w:r>
        <w:rPr>
          <w:rFonts w:ascii="Times New Roman" w:hAnsi="Times New Roman" w:cs="Times New Roman"/>
          <w:b/>
          <w:sz w:val="24"/>
          <w:szCs w:val="24"/>
        </w:rPr>
        <w:t xml:space="preserve">      </w:t>
      </w:r>
      <w:r w:rsidR="00AF427B">
        <w:rPr>
          <w:rFonts w:ascii="Times New Roman" w:hAnsi="Times New Roman" w:cs="Times New Roman"/>
          <w:sz w:val="24"/>
          <w:szCs w:val="24"/>
        </w:rPr>
        <w:t>Wajib Pajak adalah orang pribadi, Badan, Pemeriintah, Pemerintah Daerah, Pemerintah Kanupaten/ Ko</w:t>
      </w:r>
      <w:r w:rsidR="00306339">
        <w:rPr>
          <w:rFonts w:ascii="Times New Roman" w:hAnsi="Times New Roman" w:cs="Times New Roman"/>
          <w:sz w:val="24"/>
          <w:szCs w:val="24"/>
        </w:rPr>
        <w:t>ta, Pemerintah Desa, TNI dan p</w:t>
      </w:r>
      <w:r w:rsidR="00AF427B">
        <w:rPr>
          <w:rFonts w:ascii="Times New Roman" w:hAnsi="Times New Roman" w:cs="Times New Roman"/>
          <w:sz w:val="24"/>
          <w:szCs w:val="24"/>
        </w:rPr>
        <w:t>olri yang memiliki dan/ atau menguasai kenndaraan bermotor.</w:t>
      </w:r>
      <w:r w:rsidR="00D40C9F">
        <w:rPr>
          <w:rFonts w:ascii="Times New Roman" w:hAnsi="Times New Roman" w:cs="Times New Roman"/>
          <w:sz w:val="24"/>
          <w:szCs w:val="24"/>
        </w:rPr>
        <w:t xml:space="preserve"> </w:t>
      </w:r>
      <w:r w:rsidR="00306339">
        <w:rPr>
          <w:rFonts w:ascii="Times New Roman" w:hAnsi="Times New Roman" w:cs="Times New Roman"/>
          <w:sz w:val="24"/>
          <w:szCs w:val="24"/>
        </w:rPr>
        <w:t>Berdasarkan Peraturan Gubernur Sumatera Utara  No. 37 tahun 2015 tentang Pelaksanaan Pemungutan Pajak Kendaraan Bermotor Di Provinsi Sumatera Utara pasal (7) mengatakan yang bertanggung jawab atas pembayaran PKB sebagaimana dimadsud pada ayat (1) dan ayat (2)</w:t>
      </w:r>
      <w:r w:rsidR="00DA7239">
        <w:rPr>
          <w:rFonts w:ascii="Times New Roman" w:hAnsi="Times New Roman" w:cs="Times New Roman"/>
          <w:sz w:val="24"/>
          <w:szCs w:val="24"/>
        </w:rPr>
        <w:t>, yaitu :</w:t>
      </w:r>
    </w:p>
    <w:p w:rsidR="00DA7239" w:rsidRDefault="00DA7239" w:rsidP="00A83311">
      <w:pPr>
        <w:pStyle w:val="ListParagraph"/>
        <w:numPr>
          <w:ilvl w:val="0"/>
          <w:numId w:val="8"/>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Orang Pribadi, adalah orang yang bersangkutan, kuasanya, ahli waris dan/ atau pengampunnya dengan ketentuan</w:t>
      </w:r>
    </w:p>
    <w:p w:rsidR="00DA7239" w:rsidRDefault="00DA7239" w:rsidP="0014139C">
      <w:pPr>
        <w:pStyle w:val="ListParagraph"/>
        <w:numPr>
          <w:ilvl w:val="0"/>
          <w:numId w:val="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Orang yang bersangkutan yaitu sebagai pemilik sesuai dengan hak kepemilikannya.</w:t>
      </w:r>
    </w:p>
    <w:p w:rsidR="00DA7239" w:rsidRDefault="00DA7239" w:rsidP="0014139C">
      <w:pPr>
        <w:pStyle w:val="ListParagraph"/>
        <w:numPr>
          <w:ilvl w:val="0"/>
          <w:numId w:val="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Oran</w:t>
      </w:r>
      <w:r w:rsidR="003E72D5">
        <w:rPr>
          <w:rFonts w:ascii="Times New Roman" w:hAnsi="Times New Roman" w:cs="Times New Roman"/>
          <w:sz w:val="24"/>
          <w:szCs w:val="24"/>
        </w:rPr>
        <w:t>g atau badan yang memperoleh kuasa dari pemilik kendaraan bermotor</w:t>
      </w:r>
      <w:r w:rsidR="007C3DF9">
        <w:rPr>
          <w:rFonts w:ascii="Times New Roman" w:hAnsi="Times New Roman" w:cs="Times New Roman"/>
          <w:sz w:val="24"/>
          <w:szCs w:val="24"/>
        </w:rPr>
        <w:t xml:space="preserve">                                                                                                                                                                                                                                                                                                                                                                                                                                                                                                                                                                                                                                                                                                                                                                                                                                                                                                                                                                                                                                                                                                                                                                                                                                                                                                                                                                                                                                                                                                                                                                                                                                                                                                                                                                                                                                                                                                                                                                                                                                                                                                                                                                                                                                                                                                                                                                                                                                                                                                             </w:t>
      </w:r>
      <w:r w:rsidR="003E72D5">
        <w:rPr>
          <w:rFonts w:ascii="Times New Roman" w:hAnsi="Times New Roman" w:cs="Times New Roman"/>
          <w:sz w:val="24"/>
          <w:szCs w:val="24"/>
        </w:rPr>
        <w:t xml:space="preserve">                        </w:t>
      </w:r>
    </w:p>
    <w:p w:rsidR="00DA7239" w:rsidRDefault="00DA7239" w:rsidP="0014139C">
      <w:pPr>
        <w:pStyle w:val="ListParagraph"/>
        <w:numPr>
          <w:ilvl w:val="0"/>
          <w:numId w:val="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Ahli waris.</w:t>
      </w:r>
    </w:p>
    <w:p w:rsidR="00DA7239" w:rsidRDefault="00DA7239" w:rsidP="0014139C">
      <w:pPr>
        <w:pStyle w:val="ListParagraph"/>
        <w:numPr>
          <w:ilvl w:val="0"/>
          <w:numId w:val="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Pengampu.</w:t>
      </w:r>
    </w:p>
    <w:p w:rsidR="00DA7239" w:rsidRDefault="00DA7239" w:rsidP="00A83311">
      <w:pPr>
        <w:pStyle w:val="ListParagraph"/>
        <w:numPr>
          <w:ilvl w:val="0"/>
          <w:numId w:val="8"/>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Badan, diwakili oleh pengurus atau kuasanya</w:t>
      </w:r>
      <w:r w:rsidR="005A7BA8">
        <w:rPr>
          <w:rFonts w:ascii="Times New Roman" w:hAnsi="Times New Roman" w:cs="Times New Roman"/>
          <w:sz w:val="24"/>
          <w:szCs w:val="24"/>
        </w:rPr>
        <w:t>.</w:t>
      </w:r>
    </w:p>
    <w:p w:rsidR="005A7BA8" w:rsidRDefault="005A7BA8" w:rsidP="00A83311">
      <w:pPr>
        <w:pStyle w:val="ListParagraph"/>
        <w:numPr>
          <w:ilvl w:val="0"/>
          <w:numId w:val="8"/>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Pemerintah, Pemerintah Daerah, Pemerintah Kabuoaten/ Kota, Pemerintah Desa, TNI dan Polri, oleh Pengguna Barang atau Kuasa Pengguna Barang.</w:t>
      </w:r>
    </w:p>
    <w:p w:rsidR="00B85ACA" w:rsidRDefault="00B85ACA" w:rsidP="00B85ACA">
      <w:pPr>
        <w:pStyle w:val="ListParagraph"/>
        <w:spacing w:line="360" w:lineRule="auto"/>
        <w:ind w:left="993"/>
        <w:jc w:val="both"/>
        <w:rPr>
          <w:rFonts w:ascii="Times New Roman" w:hAnsi="Times New Roman" w:cs="Times New Roman"/>
          <w:sz w:val="24"/>
          <w:szCs w:val="24"/>
        </w:rPr>
      </w:pPr>
    </w:p>
    <w:p w:rsidR="00575C43" w:rsidRPr="00A83311" w:rsidRDefault="00575C43" w:rsidP="00B85ACA">
      <w:pPr>
        <w:pStyle w:val="ListParagraph"/>
        <w:spacing w:line="360" w:lineRule="auto"/>
        <w:ind w:left="993"/>
        <w:jc w:val="both"/>
        <w:rPr>
          <w:rFonts w:ascii="Times New Roman" w:hAnsi="Times New Roman" w:cs="Times New Roman"/>
          <w:sz w:val="24"/>
          <w:szCs w:val="24"/>
        </w:rPr>
      </w:pPr>
    </w:p>
    <w:p w:rsidR="00431195" w:rsidRPr="005A7BA8" w:rsidRDefault="005A7BA8" w:rsidP="00A83311">
      <w:pPr>
        <w:spacing w:line="360" w:lineRule="auto"/>
        <w:rPr>
          <w:rFonts w:ascii="Times New Roman" w:hAnsi="Times New Roman" w:cs="Times New Roman"/>
          <w:b/>
          <w:sz w:val="24"/>
          <w:szCs w:val="24"/>
        </w:rPr>
      </w:pPr>
      <w:r w:rsidRPr="005A7BA8">
        <w:rPr>
          <w:rFonts w:ascii="Times New Roman" w:hAnsi="Times New Roman" w:cs="Times New Roman"/>
          <w:b/>
          <w:sz w:val="24"/>
          <w:szCs w:val="24"/>
        </w:rPr>
        <w:t>3.2</w:t>
      </w:r>
      <w:r>
        <w:rPr>
          <w:rFonts w:ascii="Times New Roman" w:hAnsi="Times New Roman" w:cs="Times New Roman"/>
          <w:b/>
          <w:sz w:val="24"/>
          <w:szCs w:val="24"/>
        </w:rPr>
        <w:t xml:space="preserve">.5  Dasar Pengenaan </w:t>
      </w:r>
      <w:r w:rsidRPr="005A7BA8">
        <w:rPr>
          <w:rFonts w:ascii="Times New Roman" w:hAnsi="Times New Roman" w:cs="Times New Roman"/>
          <w:b/>
          <w:sz w:val="24"/>
          <w:szCs w:val="24"/>
        </w:rPr>
        <w:t xml:space="preserve"> Pajak Kendaraan Bermotor (PKB)</w:t>
      </w:r>
    </w:p>
    <w:p w:rsidR="00DA7239" w:rsidRDefault="00A83311" w:rsidP="00A833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195">
        <w:rPr>
          <w:rFonts w:ascii="Times New Roman" w:hAnsi="Times New Roman" w:cs="Times New Roman"/>
          <w:sz w:val="24"/>
          <w:szCs w:val="24"/>
        </w:rPr>
        <w:t>Dasa</w:t>
      </w:r>
      <w:r w:rsidR="00694F4C">
        <w:rPr>
          <w:rFonts w:ascii="Times New Roman" w:hAnsi="Times New Roman" w:cs="Times New Roman"/>
          <w:sz w:val="24"/>
          <w:szCs w:val="24"/>
        </w:rPr>
        <w:t>r pengenaan PKB adalah hasil perkalian dari 2 (dua) unsur pokok :</w:t>
      </w:r>
    </w:p>
    <w:p w:rsidR="00C97140" w:rsidRPr="00A83311" w:rsidRDefault="00694F4C" w:rsidP="00A83311">
      <w:pPr>
        <w:pStyle w:val="ListParagraph"/>
        <w:numPr>
          <w:ilvl w:val="0"/>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Nilai Jual Kendaraan Bermotor (NJKB) adalah nilai jual kendaraan bermotor yang diperoleh bedasarkan harga pasaran um</w:t>
      </w:r>
      <w:r w:rsidR="009C7127">
        <w:rPr>
          <w:rFonts w:ascii="Times New Roman" w:hAnsi="Times New Roman" w:cs="Times New Roman"/>
          <w:sz w:val="24"/>
          <w:szCs w:val="24"/>
        </w:rPr>
        <w:t>um atas suatu kendaraan bermotor</w:t>
      </w:r>
      <w:r w:rsidR="00C97140">
        <w:rPr>
          <w:rFonts w:ascii="Times New Roman" w:hAnsi="Times New Roman" w:cs="Times New Roman"/>
          <w:sz w:val="24"/>
          <w:szCs w:val="24"/>
        </w:rPr>
        <w:t>, sebagaimana tercantum da</w:t>
      </w:r>
      <w:r>
        <w:rPr>
          <w:rFonts w:ascii="Times New Roman" w:hAnsi="Times New Roman" w:cs="Times New Roman"/>
          <w:sz w:val="24"/>
          <w:szCs w:val="24"/>
        </w:rPr>
        <w:t xml:space="preserve">lam tabel nilai jual </w:t>
      </w:r>
      <w:r w:rsidR="003D1D79">
        <w:rPr>
          <w:rFonts w:ascii="Times New Roman" w:hAnsi="Times New Roman" w:cs="Times New Roman"/>
          <w:sz w:val="24"/>
          <w:szCs w:val="24"/>
        </w:rPr>
        <w:t>kendaraan bermotor yang berlaku.</w:t>
      </w:r>
      <w:r w:rsidR="009C7127">
        <w:rPr>
          <w:rFonts w:ascii="Times New Roman" w:hAnsi="Times New Roman" w:cs="Times New Roman"/>
          <w:sz w:val="24"/>
          <w:szCs w:val="24"/>
        </w:rPr>
        <w:t xml:space="preserve"> </w:t>
      </w:r>
      <w:r w:rsidR="003D1D79" w:rsidRPr="009C7127">
        <w:rPr>
          <w:rFonts w:ascii="Times New Roman" w:hAnsi="Times New Roman" w:cs="Times New Roman"/>
          <w:sz w:val="24"/>
          <w:szCs w:val="24"/>
        </w:rPr>
        <w:t>Khusus untuk kendaraan bermotor yang digunakan di luar jalan umu</w:t>
      </w:r>
      <w:r w:rsidR="009C7127">
        <w:rPr>
          <w:rFonts w:ascii="Times New Roman" w:hAnsi="Times New Roman" w:cs="Times New Roman"/>
          <w:sz w:val="24"/>
          <w:szCs w:val="24"/>
        </w:rPr>
        <w:t>m, termasuk alat- alat berat dan alat- alat besar, dasar pengenaan Pajak Kendaraan Bermotor (PKB) adalah Nilai Jual Kendaraan Bermotor (NJKB)</w:t>
      </w:r>
      <w:r w:rsidR="00A83311">
        <w:rPr>
          <w:rFonts w:ascii="Times New Roman" w:hAnsi="Times New Roman" w:cs="Times New Roman"/>
          <w:sz w:val="24"/>
          <w:szCs w:val="24"/>
        </w:rPr>
        <w:t xml:space="preserve">. </w:t>
      </w:r>
      <w:r w:rsidR="00C97140" w:rsidRPr="00A83311">
        <w:rPr>
          <w:rFonts w:ascii="Times New Roman" w:hAnsi="Times New Roman" w:cs="Times New Roman"/>
          <w:sz w:val="24"/>
          <w:szCs w:val="24"/>
        </w:rPr>
        <w:t xml:space="preserve">Namun untuk kendaraan bermotor yang NJKB </w:t>
      </w:r>
      <w:r w:rsidR="00700D83" w:rsidRPr="00A83311">
        <w:rPr>
          <w:rFonts w:ascii="Times New Roman" w:hAnsi="Times New Roman" w:cs="Times New Roman"/>
          <w:sz w:val="24"/>
          <w:szCs w:val="24"/>
        </w:rPr>
        <w:t xml:space="preserve">nya belum tercantum dalam </w:t>
      </w:r>
      <w:r w:rsidR="00C97140" w:rsidRPr="00A83311">
        <w:rPr>
          <w:rFonts w:ascii="Times New Roman" w:hAnsi="Times New Roman" w:cs="Times New Roman"/>
          <w:sz w:val="24"/>
          <w:szCs w:val="24"/>
        </w:rPr>
        <w:t xml:space="preserve">Peraturan </w:t>
      </w:r>
      <w:r w:rsidR="00700D83" w:rsidRPr="00A83311">
        <w:rPr>
          <w:rFonts w:ascii="Times New Roman" w:hAnsi="Times New Roman" w:cs="Times New Roman"/>
          <w:sz w:val="24"/>
          <w:szCs w:val="24"/>
        </w:rPr>
        <w:t>Menteri Dalam Negeri dan Peraturan Gubernur, maka dasar perhitungan pengenaan PKB didelegasikan kepada Kepala Dinas.</w:t>
      </w:r>
    </w:p>
    <w:p w:rsidR="00694F4C" w:rsidRDefault="00694F4C" w:rsidP="00A83311">
      <w:pPr>
        <w:pStyle w:val="ListParagraph"/>
        <w:numPr>
          <w:ilvl w:val="0"/>
          <w:numId w:val="10"/>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Bobot, yang mencerminkan secara relatif tingkat kerusakan jalan dan/ atau pencemaran lingkungan akibat penggunaan kendaraan bermotor.</w:t>
      </w:r>
      <w:r w:rsidR="00462F23">
        <w:rPr>
          <w:rFonts w:ascii="Times New Roman" w:hAnsi="Times New Roman" w:cs="Times New Roman"/>
          <w:sz w:val="24"/>
          <w:szCs w:val="24"/>
        </w:rPr>
        <w:t xml:space="preserve"> Berdasarkan Undang- Undang  RI No. 28 Tahun 2009 tentang Pajak Daerah dan Restribusi Daerah pasal </w:t>
      </w:r>
      <w:r w:rsidR="00B507BA">
        <w:rPr>
          <w:rFonts w:ascii="Times New Roman" w:hAnsi="Times New Roman" w:cs="Times New Roman"/>
          <w:sz w:val="24"/>
          <w:szCs w:val="24"/>
        </w:rPr>
        <w:t xml:space="preserve">5 </w:t>
      </w:r>
      <w:r w:rsidR="00D777B9">
        <w:rPr>
          <w:rFonts w:ascii="Times New Roman" w:hAnsi="Times New Roman" w:cs="Times New Roman"/>
          <w:sz w:val="24"/>
          <w:szCs w:val="24"/>
        </w:rPr>
        <w:t>ayat (3) dikatakan Bobot sebagaimana dimadsud pada ayai (1) huruf b dinyatakan dalam koefisien yang nilainya 1 (satu) atau lebih besar dari  satu (1), dengan pengertian sebagai berikut :</w:t>
      </w:r>
    </w:p>
    <w:p w:rsidR="00D777B9" w:rsidRDefault="00D777B9" w:rsidP="00A83311">
      <w:pPr>
        <w:pStyle w:val="ListParagraph"/>
        <w:numPr>
          <w:ilvl w:val="0"/>
          <w:numId w:val="11"/>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Koefisien sama dengan 1 (satu) berarti kerusakan jalan dan/ atau pencemaran lingkungan oleh penggunaan </w:t>
      </w:r>
      <w:r w:rsidR="00327C5B">
        <w:rPr>
          <w:rFonts w:ascii="Times New Roman" w:hAnsi="Times New Roman" w:cs="Times New Roman"/>
          <w:sz w:val="24"/>
          <w:szCs w:val="24"/>
        </w:rPr>
        <w:t>Kendaraan Bermotor tersebut dianggap masih dalam batas toleransi</w:t>
      </w:r>
    </w:p>
    <w:p w:rsidR="00705426" w:rsidRPr="00705426" w:rsidRDefault="00327C5B" w:rsidP="00705426">
      <w:pPr>
        <w:pStyle w:val="ListParagraph"/>
        <w:numPr>
          <w:ilvl w:val="0"/>
          <w:numId w:val="11"/>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Koefisien lebih dari 1 (satu) </w:t>
      </w:r>
      <w:r w:rsidR="005D66E7">
        <w:rPr>
          <w:rFonts w:ascii="Times New Roman" w:hAnsi="Times New Roman" w:cs="Times New Roman"/>
          <w:sz w:val="24"/>
          <w:szCs w:val="24"/>
        </w:rPr>
        <w:t>berarti penggunaan Kendaraan Bermotor tersebut dianggap melewati batas toleransi.</w:t>
      </w:r>
    </w:p>
    <w:p w:rsidR="00777FC4" w:rsidRDefault="00705426" w:rsidP="00AE709D">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Berdasarkan Undang- Undang  RI No. 28 Tahun 2009 tentang Pajak Daerah dan Restribusi Daerah pasal 5 </w:t>
      </w:r>
      <w:r w:rsidR="00777FC4">
        <w:rPr>
          <w:rFonts w:ascii="Times New Roman" w:hAnsi="Times New Roman" w:cs="Times New Roman"/>
          <w:sz w:val="24"/>
          <w:szCs w:val="24"/>
        </w:rPr>
        <w:t>ayat (8</w:t>
      </w:r>
      <w:r>
        <w:rPr>
          <w:rFonts w:ascii="Times New Roman" w:hAnsi="Times New Roman" w:cs="Times New Roman"/>
          <w:sz w:val="24"/>
          <w:szCs w:val="24"/>
        </w:rPr>
        <w:t>)</w:t>
      </w:r>
      <w:r w:rsidR="00777FC4">
        <w:rPr>
          <w:rFonts w:ascii="Times New Roman" w:hAnsi="Times New Roman" w:cs="Times New Roman"/>
          <w:sz w:val="24"/>
          <w:szCs w:val="24"/>
        </w:rPr>
        <w:t xml:space="preserve"> dijelaskan bahwa bobot dihitung berdasarkan faktor- faktor:</w:t>
      </w:r>
    </w:p>
    <w:p w:rsidR="00777FC4" w:rsidRDefault="00777FC4" w:rsidP="00777FC4">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Tekanan gandar, yang dibedakan atas dasar jumlah sumbu/ as, roda, dan berat kendaraan bermotor.</w:t>
      </w:r>
    </w:p>
    <w:p w:rsidR="00777FC4" w:rsidRDefault="00777FC4" w:rsidP="00777FC4">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Jenis bahan bakar kendaraan bermotor yang dibedakan menurut solar, bensin, gas, listrik, tenaga surya, atau jenis bahan bakar lainnnya.</w:t>
      </w:r>
    </w:p>
    <w:p w:rsidR="00C84161" w:rsidRPr="00B85ACA" w:rsidRDefault="00777FC4" w:rsidP="00B85ACA">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Jenis, penggunaan, tahun peembuatan, dan ciri- ciri mesin kendaraan bermotor yang dibedakan  berdasarkan jenis mesin 2 atau 4 tak, dan isi silinder.</w:t>
      </w:r>
    </w:p>
    <w:p w:rsidR="00A83311" w:rsidRDefault="008A5E86" w:rsidP="000D09F7">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Dasar perhitungan peengenaan PKB ditentukan oleh beberapa faktor :</w:t>
      </w:r>
    </w:p>
    <w:p w:rsidR="008A5E86" w:rsidRDefault="00EB2E08" w:rsidP="000D09F7">
      <w:pPr>
        <w:pStyle w:val="ListParagraph"/>
        <w:numPr>
          <w:ilvl w:val="0"/>
          <w:numId w:val="1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Harga pasaran umum, ditetapkan 10% ( sepuluh persen) di bawah harg</w:t>
      </w:r>
      <w:r w:rsidR="008B57D9">
        <w:rPr>
          <w:rFonts w:ascii="Times New Roman" w:hAnsi="Times New Roman" w:cs="Times New Roman"/>
          <w:sz w:val="24"/>
          <w:szCs w:val="24"/>
        </w:rPr>
        <w:t xml:space="preserve">a kosong (of the road) atau 21,75% (dua pulu satu koma </w:t>
      </w:r>
      <w:r w:rsidR="0093649F">
        <w:rPr>
          <w:rFonts w:ascii="Times New Roman" w:hAnsi="Times New Roman" w:cs="Times New Roman"/>
          <w:sz w:val="24"/>
          <w:szCs w:val="24"/>
        </w:rPr>
        <w:t>tujuh puluh lima persen)</w:t>
      </w:r>
      <w:r w:rsidR="002F6A2F">
        <w:rPr>
          <w:rFonts w:ascii="Times New Roman" w:hAnsi="Times New Roman" w:cs="Times New Roman"/>
          <w:sz w:val="24"/>
          <w:szCs w:val="24"/>
        </w:rPr>
        <w:t xml:space="preserve"> dibawah perkiraan harga isi.</w:t>
      </w:r>
    </w:p>
    <w:p w:rsidR="002F6A2F" w:rsidRDefault="002F6A2F" w:rsidP="000D09F7">
      <w:pPr>
        <w:pStyle w:val="ListParagraph"/>
        <w:numPr>
          <w:ilvl w:val="0"/>
          <w:numId w:val="1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Harga kendaraan bermotor dengan isi silinder dan/ atau satuan hourse power yang sama.</w:t>
      </w:r>
    </w:p>
    <w:p w:rsidR="002F6A2F" w:rsidRDefault="002F6A2F" w:rsidP="000D09F7">
      <w:pPr>
        <w:pStyle w:val="ListParagraph"/>
        <w:numPr>
          <w:ilvl w:val="0"/>
          <w:numId w:val="1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Harga kendaraan bermotor dengan merek dan/ atau tipe atau model sejenis yang hampir sama.</w:t>
      </w:r>
    </w:p>
    <w:p w:rsidR="002F6A2F" w:rsidRDefault="002F6A2F" w:rsidP="000D09F7">
      <w:pPr>
        <w:pStyle w:val="ListParagraph"/>
        <w:numPr>
          <w:ilvl w:val="0"/>
          <w:numId w:val="1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Harga kendaraan   bermotor dengan tahun pembuatan dan produsen kendaraan bermotor yang sama.</w:t>
      </w:r>
    </w:p>
    <w:p w:rsidR="002F6A2F" w:rsidRDefault="0038047D" w:rsidP="000D09F7">
      <w:pPr>
        <w:pStyle w:val="ListParagraph"/>
        <w:numPr>
          <w:ilvl w:val="0"/>
          <w:numId w:val="1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Harga kendaraan bermotor berdasarkan dokumen pemberitahuan import barang.</w:t>
      </w:r>
    </w:p>
    <w:p w:rsidR="0038047D" w:rsidRDefault="0038047D" w:rsidP="000D09F7">
      <w:pPr>
        <w:pStyle w:val="ListParagraph"/>
        <w:numPr>
          <w:ilvl w:val="0"/>
          <w:numId w:val="1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NJKB dari provinsi lain.</w:t>
      </w:r>
    </w:p>
    <w:p w:rsidR="0038047D" w:rsidRDefault="0038047D" w:rsidP="000D09F7">
      <w:pPr>
        <w:pStyle w:val="ListParagraph"/>
        <w:numPr>
          <w:ilvl w:val="0"/>
          <w:numId w:val="1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Harga kendaran bermotor berdasarkan harga yang tercantum di faktur.</w:t>
      </w:r>
    </w:p>
    <w:p w:rsidR="00AE709D" w:rsidRDefault="00AE709D" w:rsidP="00AE709D">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Perhitungan dasar pengenaan Pajak Kendaraan Bermotor dinyatakan dalam suatu tabel yang ditetapakan dalam suatu tabel yang ditetapkan dalam Peraturan Menteri Dalam Negeri setelah mendapat pertimbangan  dari Menteri Keuangan. Perhitungan dasar pengenaan pajak Kendaraan Bermotor ditinjau kembali setiap tahun. Salah satu Peraturan Menteri Dalam Negeri tentang Dasar Pengenaan Pajak Kendaraan Bermotor </w:t>
      </w:r>
      <w:r w:rsidR="00F22A89">
        <w:rPr>
          <w:rFonts w:ascii="Times New Roman" w:hAnsi="Times New Roman" w:cs="Times New Roman"/>
          <w:sz w:val="24"/>
          <w:szCs w:val="24"/>
        </w:rPr>
        <w:t>adalah Peraturan Menteri Dalam Negeri No. 23 tahun 2011.</w:t>
      </w:r>
    </w:p>
    <w:p w:rsidR="00F22A89" w:rsidRPr="00AE709D" w:rsidRDefault="00F22A89" w:rsidP="00AE709D">
      <w:pPr>
        <w:pStyle w:val="ListParagraph"/>
        <w:spacing w:line="360" w:lineRule="auto"/>
        <w:ind w:left="709"/>
        <w:jc w:val="both"/>
        <w:rPr>
          <w:rFonts w:ascii="Times New Roman" w:hAnsi="Times New Roman" w:cs="Times New Roman"/>
          <w:sz w:val="24"/>
          <w:szCs w:val="24"/>
        </w:rPr>
      </w:pPr>
    </w:p>
    <w:p w:rsidR="00A83311" w:rsidRDefault="00CF3492" w:rsidP="00A83311">
      <w:pPr>
        <w:pStyle w:val="ListParagraph"/>
        <w:numPr>
          <w:ilvl w:val="2"/>
          <w:numId w:val="8"/>
        </w:numPr>
        <w:spacing w:line="360" w:lineRule="auto"/>
        <w:ind w:left="0" w:firstLine="0"/>
        <w:rPr>
          <w:rFonts w:ascii="Times New Roman" w:hAnsi="Times New Roman" w:cs="Times New Roman"/>
          <w:b/>
          <w:sz w:val="24"/>
          <w:szCs w:val="24"/>
        </w:rPr>
      </w:pPr>
      <w:r w:rsidRPr="00A83311">
        <w:rPr>
          <w:rFonts w:ascii="Times New Roman" w:hAnsi="Times New Roman" w:cs="Times New Roman"/>
          <w:b/>
          <w:sz w:val="24"/>
          <w:szCs w:val="24"/>
        </w:rPr>
        <w:t>Tarif</w:t>
      </w:r>
      <w:r w:rsidR="005D66E7" w:rsidRPr="00A83311">
        <w:rPr>
          <w:rFonts w:ascii="Times New Roman" w:hAnsi="Times New Roman" w:cs="Times New Roman"/>
          <w:b/>
          <w:sz w:val="24"/>
          <w:szCs w:val="24"/>
        </w:rPr>
        <w:t xml:space="preserve"> Pajak Kendaraan Bermotor (PKB)</w:t>
      </w:r>
    </w:p>
    <w:p w:rsidR="00A83311" w:rsidRDefault="00A83311" w:rsidP="00F22A89">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22A89">
        <w:rPr>
          <w:rFonts w:ascii="Times New Roman" w:hAnsi="Times New Roman" w:cs="Times New Roman"/>
          <w:sz w:val="24"/>
          <w:szCs w:val="24"/>
        </w:rPr>
        <w:t>Tarif Pajak Kendaraan Bermotor diatur pada Peraturan Gubernur Sumatera Utara  No. 37 tahun 2015 tentang Pelaksanaan Pemungutan Pajak Kendaraan Bermotor Di Provinsi Sumatera Utara pasal (</w:t>
      </w:r>
      <w:r w:rsidR="00227B95">
        <w:rPr>
          <w:rFonts w:ascii="Times New Roman" w:hAnsi="Times New Roman" w:cs="Times New Roman"/>
          <w:sz w:val="24"/>
          <w:szCs w:val="24"/>
        </w:rPr>
        <w:t xml:space="preserve">11). </w:t>
      </w:r>
      <w:r w:rsidR="00A53712">
        <w:rPr>
          <w:rFonts w:ascii="Times New Roman" w:hAnsi="Times New Roman" w:cs="Times New Roman"/>
          <w:sz w:val="24"/>
          <w:szCs w:val="24"/>
        </w:rPr>
        <w:t>Tarif pajak kendaraa  bermotor ditetapkan s</w:t>
      </w:r>
      <w:r w:rsidR="007E5083">
        <w:rPr>
          <w:rFonts w:ascii="Times New Roman" w:hAnsi="Times New Roman" w:cs="Times New Roman"/>
          <w:sz w:val="24"/>
          <w:szCs w:val="24"/>
        </w:rPr>
        <w:t>ecara progressif untuk kepemilikan kendaraan bermotor pribadi kedua</w:t>
      </w:r>
      <w:r w:rsidR="005750FF">
        <w:rPr>
          <w:rFonts w:ascii="Times New Roman" w:hAnsi="Times New Roman" w:cs="Times New Roman"/>
          <w:sz w:val="24"/>
          <w:szCs w:val="24"/>
        </w:rPr>
        <w:t xml:space="preserve"> dan seterusnya yang didasarkan atas nama dan alamat yang sama, yang pengadministrasiannya dikelola secara terpusat oleh UPTD Pusat Informasi Pendapatan.</w:t>
      </w:r>
    </w:p>
    <w:p w:rsidR="00227B95" w:rsidRDefault="00227B95" w:rsidP="00227B95">
      <w:pPr>
        <w:pStyle w:val="ListParagraph"/>
        <w:spacing w:before="240" w:line="360" w:lineRule="auto"/>
        <w:jc w:val="both"/>
        <w:rPr>
          <w:rFonts w:ascii="Times New Roman" w:hAnsi="Times New Roman" w:cs="Times New Roman"/>
          <w:sz w:val="24"/>
          <w:szCs w:val="24"/>
        </w:rPr>
      </w:pPr>
      <w:r w:rsidRPr="00A53712">
        <w:rPr>
          <w:rFonts w:ascii="Times New Roman" w:hAnsi="Times New Roman" w:cs="Times New Roman"/>
          <w:b/>
          <w:sz w:val="24"/>
          <w:szCs w:val="24"/>
        </w:rPr>
        <w:t>Besarnya tarif progresif kendaraam roda  2 (dua) dan roda 3 (tiga) ditetapkan sebagai berikut</w:t>
      </w:r>
      <w:r>
        <w:rPr>
          <w:rFonts w:ascii="Times New Roman" w:hAnsi="Times New Roman" w:cs="Times New Roman"/>
          <w:sz w:val="24"/>
          <w:szCs w:val="24"/>
        </w:rPr>
        <w:t>:</w:t>
      </w:r>
    </w:p>
    <w:p w:rsidR="00227B95" w:rsidRDefault="00227B95" w:rsidP="00227B95">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Kepemilikan kendaraan bermotor pertama, sebesar 1,75% ( satu koma tujuh puluh lima persen)</w:t>
      </w:r>
    </w:p>
    <w:p w:rsidR="00227B95" w:rsidRDefault="00227B95" w:rsidP="00227B95">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Kepemilikan kedua sebesar 2% (dua persen)</w:t>
      </w:r>
    </w:p>
    <w:p w:rsidR="00227B95" w:rsidRDefault="00227B95" w:rsidP="00227B95">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Kepemilikan ketiga sebesar 2,5% ( dua koma lima persen)</w:t>
      </w:r>
    </w:p>
    <w:p w:rsidR="00A53712" w:rsidRDefault="00A53712" w:rsidP="00227B95">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Kepemilikan kempat sebesar 3% ( tiga persen)</w:t>
      </w:r>
    </w:p>
    <w:p w:rsidR="00A53712" w:rsidRDefault="00A53712" w:rsidP="00227B95">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Kepemilikan kelima dan seterusnya sebesar 3,5% (tiga koma lima persen)</w:t>
      </w:r>
    </w:p>
    <w:p w:rsidR="00A53712" w:rsidRPr="00A53712" w:rsidRDefault="00A53712" w:rsidP="00A53712">
      <w:pPr>
        <w:pStyle w:val="ListParagraph"/>
        <w:spacing w:before="240" w:line="360" w:lineRule="auto"/>
        <w:ind w:left="709"/>
        <w:jc w:val="both"/>
        <w:rPr>
          <w:rFonts w:ascii="Times New Roman" w:hAnsi="Times New Roman" w:cs="Times New Roman"/>
          <w:b/>
          <w:sz w:val="24"/>
          <w:szCs w:val="24"/>
        </w:rPr>
      </w:pPr>
      <w:r w:rsidRPr="00A53712">
        <w:rPr>
          <w:rFonts w:ascii="Times New Roman" w:hAnsi="Times New Roman" w:cs="Times New Roman"/>
          <w:b/>
          <w:sz w:val="24"/>
          <w:szCs w:val="24"/>
        </w:rPr>
        <w:t>Besarnya tarif progresif kendaraam roda  4 (empat) atau lebih ditetapkan sebagai berikut :</w:t>
      </w:r>
    </w:p>
    <w:p w:rsidR="00A53712" w:rsidRDefault="00A53712" w:rsidP="00A53712">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Kepemilikan kendaraan bermotor pertama, sebesar 1,75% ( satu koma tujuh puluh lima persen)</w:t>
      </w:r>
    </w:p>
    <w:p w:rsidR="00A53712" w:rsidRDefault="00A53712" w:rsidP="00A53712">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Kepemilikan kedua sebesar 2,5% (dua koma lima persen)</w:t>
      </w:r>
    </w:p>
    <w:p w:rsidR="00A53712" w:rsidRDefault="00A53712" w:rsidP="00A53712">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Kepemilikan ketiga sebesar 3% ( tiga persen)</w:t>
      </w:r>
    </w:p>
    <w:p w:rsidR="00A53712" w:rsidRDefault="00A53712" w:rsidP="00A53712">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Kepemilikan kempat sebesar 3,5% ( tiga koma lima persen)</w:t>
      </w:r>
    </w:p>
    <w:p w:rsidR="00A53712" w:rsidRDefault="00A53712" w:rsidP="00A53712">
      <w:pPr>
        <w:pStyle w:val="ListParagraph"/>
        <w:numPr>
          <w:ilvl w:val="0"/>
          <w:numId w:val="2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Kepemilikan kelima dan seterusnya sebesar 4% (empat persen)</w:t>
      </w:r>
    </w:p>
    <w:p w:rsidR="005750FF" w:rsidRPr="00575C43" w:rsidRDefault="005750FF" w:rsidP="005750FF">
      <w:pPr>
        <w:spacing w:before="240" w:line="360" w:lineRule="auto"/>
        <w:ind w:left="709"/>
        <w:jc w:val="both"/>
        <w:rPr>
          <w:rFonts w:ascii="Times New Roman" w:hAnsi="Times New Roman" w:cs="Times New Roman"/>
          <w:b/>
          <w:sz w:val="24"/>
          <w:szCs w:val="24"/>
        </w:rPr>
      </w:pPr>
      <w:r w:rsidRPr="00575C43">
        <w:rPr>
          <w:rFonts w:ascii="Times New Roman" w:hAnsi="Times New Roman" w:cs="Times New Roman"/>
          <w:b/>
          <w:sz w:val="24"/>
          <w:szCs w:val="24"/>
        </w:rPr>
        <w:t>Tarif Pajak Kendaraan Bermotor lainnya:</w:t>
      </w:r>
    </w:p>
    <w:p w:rsidR="005750FF" w:rsidRDefault="00513969" w:rsidP="005750FF">
      <w:pPr>
        <w:pStyle w:val="ListParagraph"/>
        <w:numPr>
          <w:ilvl w:val="0"/>
          <w:numId w:val="2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Tarif Pajak Kendaraan Bermotor  angkutan umum termasuk kendaraan bermotoran </w:t>
      </w:r>
      <w:r w:rsidR="002712EE">
        <w:rPr>
          <w:rFonts w:ascii="Times New Roman" w:hAnsi="Times New Roman" w:cs="Times New Roman"/>
          <w:sz w:val="24"/>
          <w:szCs w:val="24"/>
        </w:rPr>
        <w:t xml:space="preserve">angkutan umum milik Pemeritah,Pemerintah Daerah, Pemerintah Kabupaten/ Kota, </w:t>
      </w:r>
      <w:r w:rsidR="002712EE">
        <w:rPr>
          <w:rFonts w:ascii="Times New Roman" w:hAnsi="Times New Roman" w:cs="Times New Roman"/>
          <w:sz w:val="24"/>
          <w:szCs w:val="24"/>
        </w:rPr>
        <w:lastRenderedPageBreak/>
        <w:t>Pemerintah Desa, TNI dan Polri, ditetapkan sebesar 1% (satu persen).</w:t>
      </w:r>
    </w:p>
    <w:p w:rsidR="002712EE" w:rsidRDefault="002712EE" w:rsidP="005750FF">
      <w:pPr>
        <w:pStyle w:val="ListParagraph"/>
        <w:numPr>
          <w:ilvl w:val="0"/>
          <w:numId w:val="2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Tarif PKB ambuulans, mobil jeazah dan pemadam kebakaran milik dan/ atau dikuasai Pemerintah, Pemerintah Daerah, Pemerintah Kabupaten/ Kota, Pemerintah Desa, TNI dan Polri termasuk milik pribadi atau lemabaga sosial dan lembaga keagamaan, ditetapkan sebesar 0,5% (nol koma lima persen)</w:t>
      </w:r>
    </w:p>
    <w:p w:rsidR="002712EE" w:rsidRDefault="002712EE" w:rsidP="005750FF">
      <w:pPr>
        <w:pStyle w:val="ListParagraph"/>
        <w:numPr>
          <w:ilvl w:val="0"/>
          <w:numId w:val="2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Tarif PKB untuk kendaraan bermotor milik Pemerintah, Pemerintah Daerah, Pemerintah Kabupaten/ Kota, Pemerintah Desa, TNI dan Polri serta lembaga sosial dan lembaga keagamaan, ditetapkan sebesar 0,5% (nol koma lima persen)</w:t>
      </w:r>
    </w:p>
    <w:p w:rsidR="007915A0" w:rsidRDefault="002712EE" w:rsidP="007915A0">
      <w:pPr>
        <w:pStyle w:val="ListParagraph"/>
        <w:numPr>
          <w:ilvl w:val="0"/>
          <w:numId w:val="2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Tarif PKB untuk alat- aat berat dan alat-alat besar yang dimiliki/ atau dikuasai oleh Pemerintah, Pemerintah Daerah, Pemerintah Kabupaten/ Kota, Pemerintah Desa, TNI dan Polri ditetapkan 0,2% (nol koma dua persen)</w:t>
      </w:r>
      <w:r w:rsidR="00012D95">
        <w:rPr>
          <w:rFonts w:ascii="Times New Roman" w:hAnsi="Times New Roman" w:cs="Times New Roman"/>
          <w:sz w:val="24"/>
          <w:szCs w:val="24"/>
        </w:rPr>
        <w:t>.</w:t>
      </w:r>
    </w:p>
    <w:p w:rsidR="007915A0" w:rsidRPr="002D6BDF" w:rsidRDefault="007915A0" w:rsidP="007915A0">
      <w:pPr>
        <w:pStyle w:val="ListParagraph"/>
        <w:spacing w:before="240" w:line="360" w:lineRule="auto"/>
        <w:ind w:left="1429"/>
        <w:jc w:val="both"/>
        <w:rPr>
          <w:rFonts w:ascii="Times New Roman" w:hAnsi="Times New Roman" w:cs="Times New Roman"/>
          <w:b/>
          <w:sz w:val="24"/>
          <w:szCs w:val="24"/>
        </w:rPr>
      </w:pPr>
    </w:p>
    <w:p w:rsidR="00A83311" w:rsidRPr="002D6BDF" w:rsidRDefault="007915A0" w:rsidP="00B8283A">
      <w:pPr>
        <w:pStyle w:val="ListParagraph"/>
        <w:numPr>
          <w:ilvl w:val="1"/>
          <w:numId w:val="8"/>
        </w:numPr>
        <w:spacing w:line="360" w:lineRule="auto"/>
        <w:ind w:left="0" w:firstLine="0"/>
        <w:jc w:val="both"/>
        <w:rPr>
          <w:rFonts w:ascii="Times New Roman" w:hAnsi="Times New Roman" w:cs="Times New Roman"/>
          <w:b/>
          <w:sz w:val="24"/>
          <w:szCs w:val="24"/>
        </w:rPr>
      </w:pPr>
      <w:r w:rsidRPr="002D6BDF">
        <w:rPr>
          <w:rFonts w:ascii="Times New Roman" w:hAnsi="Times New Roman" w:cs="Times New Roman"/>
          <w:b/>
          <w:sz w:val="24"/>
          <w:szCs w:val="24"/>
        </w:rPr>
        <w:t>Penetapan Pajak Kendaraan Bermotor (PKB)</w:t>
      </w:r>
    </w:p>
    <w:p w:rsidR="00352DBB" w:rsidRDefault="00352DBB" w:rsidP="00352DB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Sebagai warga negara yang baik, wajib pajak mempunyai kewajiban membayar pajak salah satunya pa</w:t>
      </w:r>
      <w:r w:rsidR="000546DF">
        <w:rPr>
          <w:rFonts w:ascii="Times New Roman" w:hAnsi="Times New Roman" w:cs="Times New Roman"/>
          <w:sz w:val="24"/>
          <w:szCs w:val="24"/>
        </w:rPr>
        <w:t>jak kendaaan bermotor. Namun tidak</w:t>
      </w:r>
      <w:r>
        <w:rPr>
          <w:rFonts w:ascii="Times New Roman" w:hAnsi="Times New Roman" w:cs="Times New Roman"/>
          <w:sz w:val="24"/>
          <w:szCs w:val="24"/>
        </w:rPr>
        <w:t xml:space="preserve"> banyak Wajib Pajak </w:t>
      </w:r>
      <w:r w:rsidR="000546DF">
        <w:rPr>
          <w:rFonts w:ascii="Times New Roman" w:hAnsi="Times New Roman" w:cs="Times New Roman"/>
          <w:sz w:val="24"/>
          <w:szCs w:val="24"/>
        </w:rPr>
        <w:t xml:space="preserve">yang tahu apa saja yang telah merek bayar saat pembayaran pajak kendaraan bermotor. Walaupun sudah tertera pada Surat Tanda Nomor Kendaraan (STNK), mayoritas wajib pajak tidak mengamati hal tersebut. </w:t>
      </w:r>
    </w:p>
    <w:p w:rsidR="00E946D3" w:rsidRDefault="00541C9B" w:rsidP="00E946D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46DF">
        <w:rPr>
          <w:rFonts w:ascii="Times New Roman" w:hAnsi="Times New Roman" w:cs="Times New Roman"/>
          <w:sz w:val="24"/>
          <w:szCs w:val="24"/>
        </w:rPr>
        <w:t xml:space="preserve">Adapun sebenarnya yang telah mereka bayarkan ketika membayar pajak adalah Bea Balik Nama Kendaraan Bermotor (BBN-KB), Pajak Kendaraan Bermotor (PKB), Sumbangan Wajib Dana Kecelakaan </w:t>
      </w:r>
      <w:r w:rsidR="002D6BDF">
        <w:rPr>
          <w:rFonts w:ascii="Times New Roman" w:hAnsi="Times New Roman" w:cs="Times New Roman"/>
          <w:sz w:val="24"/>
          <w:szCs w:val="24"/>
        </w:rPr>
        <w:t xml:space="preserve">Lalu Lintas Jaya (SWDKLLJ), biaya adminitrasi STNK, biaya adminitrasi Tanda Nomor Kendaraan Bermotor (TNKB). Biaya Bea Balik Nama Kendaraan Bermotor (BBN KB) hanya dikenakan pada saat pembelian kendaraan bermotor serta melakukan mutasi atau balik nama. Biaya </w:t>
      </w:r>
      <w:r w:rsidR="002D6BDF">
        <w:rPr>
          <w:rFonts w:ascii="Times New Roman" w:hAnsi="Times New Roman" w:cs="Times New Roman"/>
          <w:sz w:val="24"/>
          <w:szCs w:val="24"/>
        </w:rPr>
        <w:lastRenderedPageBreak/>
        <w:t>adminitrasi STNK dan biaya adminitrasi TNKB dikenakan pada Wajib Pajak yang melakukan cetak ulang STNK dan cetak ulang plat nomor.</w:t>
      </w:r>
    </w:p>
    <w:p w:rsidR="00575C43" w:rsidRPr="00E946D3" w:rsidRDefault="00575C43" w:rsidP="00E946D3">
      <w:pPr>
        <w:pStyle w:val="ListParagraph"/>
        <w:spacing w:line="360" w:lineRule="auto"/>
        <w:jc w:val="both"/>
        <w:rPr>
          <w:rFonts w:ascii="Times New Roman" w:hAnsi="Times New Roman" w:cs="Times New Roman"/>
          <w:sz w:val="24"/>
          <w:szCs w:val="24"/>
        </w:rPr>
      </w:pPr>
    </w:p>
    <w:p w:rsidR="007915A0" w:rsidRPr="002D6BDF" w:rsidRDefault="00AE46F4" w:rsidP="00B8283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3.3</w:t>
      </w:r>
      <w:r w:rsidR="007915A0" w:rsidRPr="002D6BDF">
        <w:rPr>
          <w:rFonts w:ascii="Times New Roman" w:hAnsi="Times New Roman" w:cs="Times New Roman"/>
          <w:b/>
          <w:sz w:val="24"/>
          <w:szCs w:val="24"/>
        </w:rPr>
        <w:t xml:space="preserve">.1 </w:t>
      </w:r>
      <w:r w:rsidR="00B8283A" w:rsidRPr="002D6BDF">
        <w:rPr>
          <w:rFonts w:ascii="Times New Roman" w:hAnsi="Times New Roman" w:cs="Times New Roman"/>
          <w:b/>
          <w:sz w:val="24"/>
          <w:szCs w:val="24"/>
        </w:rPr>
        <w:t xml:space="preserve">  </w:t>
      </w:r>
      <w:r w:rsidR="007915A0" w:rsidRPr="002D6BDF">
        <w:rPr>
          <w:rFonts w:ascii="Times New Roman" w:hAnsi="Times New Roman" w:cs="Times New Roman"/>
          <w:b/>
          <w:sz w:val="24"/>
          <w:szCs w:val="24"/>
        </w:rPr>
        <w:t xml:space="preserve"> Besaran Pokok Pajak Kendaraan Bermotor (PKB)</w:t>
      </w:r>
    </w:p>
    <w:p w:rsidR="00E946D3" w:rsidRPr="00575C43" w:rsidRDefault="007915A0" w:rsidP="00575C43">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Besaran Pokok Pajak Kendaraan Bermotor (PKB) dihitunga dengan cara:  </w:t>
      </w:r>
      <w:r w:rsidR="00575C43">
        <w:rPr>
          <w:rFonts w:ascii="Times New Roman" w:hAnsi="Times New Roman" w:cs="Times New Roman"/>
          <w:sz w:val="24"/>
          <w:szCs w:val="24"/>
        </w:rPr>
        <w:t xml:space="preserve">    </w:t>
      </w:r>
    </w:p>
    <w:p w:rsidR="007915A0" w:rsidRDefault="007915A0" w:rsidP="00B8283A">
      <w:pPr>
        <w:pStyle w:val="ListParagraph"/>
        <w:spacing w:line="360" w:lineRule="auto"/>
        <w:ind w:left="709"/>
        <w:jc w:val="both"/>
        <w:rPr>
          <w:rFonts w:ascii="Times New Roman" w:hAnsi="Times New Roman" w:cs="Times New Roman"/>
          <w:b/>
          <w:sz w:val="24"/>
          <w:szCs w:val="24"/>
          <w:bdr w:val="single" w:sz="4" w:space="0" w:color="auto"/>
        </w:rPr>
      </w:pPr>
      <w:r w:rsidRPr="007915A0">
        <w:rPr>
          <w:rFonts w:ascii="Times New Roman" w:hAnsi="Times New Roman" w:cs="Times New Roman"/>
          <w:b/>
          <w:sz w:val="24"/>
          <w:szCs w:val="24"/>
          <w:bdr w:val="single" w:sz="4" w:space="0" w:color="auto"/>
        </w:rPr>
        <w:t>Tarif   x  Dasar Pengenaan Pajak</w:t>
      </w:r>
    </w:p>
    <w:p w:rsidR="002D6BDF" w:rsidRDefault="002D6BDF" w:rsidP="00B8283A">
      <w:pPr>
        <w:pStyle w:val="ListParagraph"/>
        <w:spacing w:line="360" w:lineRule="auto"/>
        <w:ind w:left="709"/>
        <w:jc w:val="both"/>
        <w:rPr>
          <w:rFonts w:ascii="Times New Roman" w:hAnsi="Times New Roman" w:cs="Times New Roman"/>
          <w:sz w:val="24"/>
          <w:szCs w:val="24"/>
        </w:rPr>
      </w:pPr>
    </w:p>
    <w:p w:rsidR="002D6BDF" w:rsidRPr="00E946D3" w:rsidRDefault="00B8283A" w:rsidP="00E946D3">
      <w:pPr>
        <w:pStyle w:val="ListParagraph"/>
        <w:spacing w:line="360" w:lineRule="auto"/>
        <w:ind w:left="142"/>
        <w:jc w:val="both"/>
        <w:rPr>
          <w:rFonts w:ascii="Times New Roman" w:hAnsi="Times New Roman" w:cs="Times New Roman"/>
          <w:b/>
          <w:sz w:val="24"/>
          <w:szCs w:val="24"/>
          <w:bdr w:val="single" w:sz="4" w:space="0" w:color="auto"/>
        </w:rPr>
      </w:pPr>
      <w:r>
        <w:rPr>
          <w:rFonts w:ascii="Times New Roman" w:hAnsi="Times New Roman" w:cs="Times New Roman"/>
          <w:sz w:val="24"/>
          <w:szCs w:val="24"/>
        </w:rPr>
        <w:t xml:space="preserve">         </w:t>
      </w:r>
      <w:r w:rsidR="007915A0">
        <w:rPr>
          <w:rFonts w:ascii="Times New Roman" w:hAnsi="Times New Roman" w:cs="Times New Roman"/>
          <w:sz w:val="24"/>
          <w:szCs w:val="24"/>
        </w:rPr>
        <w:t xml:space="preserve"> </w:t>
      </w:r>
      <w:r w:rsidR="007915A0" w:rsidRPr="007915A0">
        <w:rPr>
          <w:rFonts w:ascii="Times New Roman" w:hAnsi="Times New Roman" w:cs="Times New Roman"/>
          <w:b/>
          <w:sz w:val="24"/>
          <w:szCs w:val="24"/>
          <w:bdr w:val="single" w:sz="4" w:space="0" w:color="auto"/>
        </w:rPr>
        <w:t xml:space="preserve">Tarif  </w:t>
      </w:r>
      <w:r>
        <w:rPr>
          <w:rFonts w:ascii="Times New Roman" w:hAnsi="Times New Roman" w:cs="Times New Roman"/>
          <w:b/>
          <w:sz w:val="24"/>
          <w:szCs w:val="24"/>
          <w:bdr w:val="single" w:sz="4" w:space="0" w:color="auto"/>
        </w:rPr>
        <w:t xml:space="preserve"> </w:t>
      </w:r>
      <w:r w:rsidR="007915A0" w:rsidRPr="007915A0">
        <w:rPr>
          <w:rFonts w:ascii="Times New Roman" w:hAnsi="Times New Roman" w:cs="Times New Roman"/>
          <w:b/>
          <w:sz w:val="24"/>
          <w:szCs w:val="24"/>
          <w:bdr w:val="single" w:sz="4" w:space="0" w:color="auto"/>
        </w:rPr>
        <w:t>x  (NJKB x Bobot )</w:t>
      </w:r>
    </w:p>
    <w:p w:rsidR="00A83311" w:rsidRDefault="00B8283A" w:rsidP="00B8283A">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B85ACA">
        <w:rPr>
          <w:rFonts w:ascii="Times New Roman" w:hAnsi="Times New Roman" w:cs="Times New Roman"/>
          <w:sz w:val="24"/>
          <w:szCs w:val="24"/>
        </w:rPr>
        <w:t xml:space="preserve">Tarif </w:t>
      </w:r>
      <w:r>
        <w:rPr>
          <w:rFonts w:ascii="Times New Roman" w:hAnsi="Times New Roman" w:cs="Times New Roman"/>
          <w:sz w:val="24"/>
          <w:szCs w:val="24"/>
        </w:rPr>
        <w:t xml:space="preserve"> PKB Progressif tidak berlaku bagi:</w:t>
      </w:r>
    </w:p>
    <w:p w:rsidR="00B8283A" w:rsidRDefault="00B8283A" w:rsidP="00B8283A">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Kendaraan bermotor bukan umum yang dimiliki oleh badan, pemerintah, pemerintah daerah, pemeintah kabupaten/ kota, pmerintah desa, TNI, polri.</w:t>
      </w:r>
    </w:p>
    <w:p w:rsidR="00B8283A" w:rsidRDefault="00B8283A" w:rsidP="00B8283A">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Kendaraan bermotor umum orang dan kendaraan bermotor umum barang.</w:t>
      </w:r>
    </w:p>
    <w:p w:rsidR="00B8283A" w:rsidRDefault="00AE46F4" w:rsidP="00352DBB">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rPr>
        <w:t>3.3</w:t>
      </w:r>
      <w:r w:rsidR="00B8283A" w:rsidRPr="002D6BDF">
        <w:rPr>
          <w:rFonts w:ascii="Times New Roman" w:hAnsi="Times New Roman" w:cs="Times New Roman"/>
          <w:b/>
          <w:sz w:val="24"/>
          <w:szCs w:val="24"/>
        </w:rPr>
        <w:t>.2</w:t>
      </w:r>
      <w:r w:rsidR="00B8283A">
        <w:rPr>
          <w:rFonts w:ascii="Times New Roman" w:hAnsi="Times New Roman" w:cs="Times New Roman"/>
          <w:sz w:val="24"/>
          <w:szCs w:val="24"/>
        </w:rPr>
        <w:t xml:space="preserve">    </w:t>
      </w:r>
      <w:r w:rsidR="002D6BDF" w:rsidRPr="002D6BDF">
        <w:rPr>
          <w:rFonts w:ascii="Times New Roman" w:hAnsi="Times New Roman" w:cs="Times New Roman"/>
          <w:b/>
          <w:sz w:val="24"/>
          <w:szCs w:val="24"/>
        </w:rPr>
        <w:t>Sumbangan Wajib Dana Kecelakaan Lalu Lintas</w:t>
      </w:r>
      <w:r w:rsidR="006451FE">
        <w:rPr>
          <w:rFonts w:ascii="Times New Roman" w:hAnsi="Times New Roman" w:cs="Times New Roman"/>
          <w:b/>
          <w:sz w:val="24"/>
          <w:szCs w:val="24"/>
        </w:rPr>
        <w:t xml:space="preserve"> Jalan</w:t>
      </w:r>
      <w:r w:rsidR="002D6BDF" w:rsidRPr="002D6BDF">
        <w:rPr>
          <w:rFonts w:ascii="Times New Roman" w:hAnsi="Times New Roman" w:cs="Times New Roman"/>
          <w:b/>
          <w:sz w:val="24"/>
          <w:szCs w:val="24"/>
        </w:rPr>
        <w:t xml:space="preserve"> (SWDKLL</w:t>
      </w:r>
      <w:r w:rsidR="006451FE">
        <w:rPr>
          <w:rFonts w:ascii="Times New Roman" w:hAnsi="Times New Roman" w:cs="Times New Roman"/>
          <w:b/>
          <w:sz w:val="24"/>
          <w:szCs w:val="24"/>
        </w:rPr>
        <w:t>J</w:t>
      </w:r>
      <w:r w:rsidR="002D6BDF" w:rsidRPr="002D6BDF">
        <w:rPr>
          <w:rFonts w:ascii="Times New Roman" w:hAnsi="Times New Roman" w:cs="Times New Roman"/>
          <w:b/>
          <w:sz w:val="24"/>
          <w:szCs w:val="24"/>
        </w:rPr>
        <w:t>)</w:t>
      </w:r>
    </w:p>
    <w:p w:rsidR="002D6BDF" w:rsidRDefault="002D6BDF" w:rsidP="002D6BDF">
      <w:pPr>
        <w:tabs>
          <w:tab w:val="left" w:pos="709"/>
        </w:tabs>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Sumbangan Wajib Dana Kecelakaan </w:t>
      </w:r>
      <w:r w:rsidR="003A4E7A">
        <w:rPr>
          <w:rFonts w:ascii="Times New Roman" w:hAnsi="Times New Roman" w:cs="Times New Roman"/>
          <w:sz w:val="24"/>
          <w:szCs w:val="24"/>
        </w:rPr>
        <w:t>La</w:t>
      </w:r>
      <w:r w:rsidR="001C1500">
        <w:rPr>
          <w:rFonts w:ascii="Times New Roman" w:hAnsi="Times New Roman" w:cs="Times New Roman"/>
          <w:sz w:val="24"/>
          <w:szCs w:val="24"/>
        </w:rPr>
        <w:t>lu Lintas atau yang sering di dengar sebagai Jasa Raharja merupakan premi asuransi yang dibayarkan oleh pengusaha/ pemilik alat angkut lalu lintas jalan kepada perusahaan yang menyelenggarakan Dana Kecelakaan Lalu Lintas.</w:t>
      </w:r>
    </w:p>
    <w:p w:rsidR="00575C43" w:rsidRDefault="001C1500" w:rsidP="001D7767">
      <w:pPr>
        <w:tabs>
          <w:tab w:val="left" w:pos="709"/>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      Tarif Sumbangan Wajib Dana Kecelakaan Lalu Lintas Jalan diatur sesuai Peraturan Menteri Keuangan RI No 36/ PMK.010/2008 tanggal 26 februari 2008, yang ditetapkan sebagai berikut:</w:t>
      </w:r>
    </w:p>
    <w:p w:rsidR="001D7767" w:rsidRPr="001D7767" w:rsidRDefault="001D7767" w:rsidP="001D7767">
      <w:pPr>
        <w:tabs>
          <w:tab w:val="left" w:pos="709"/>
        </w:tabs>
        <w:spacing w:line="360" w:lineRule="auto"/>
        <w:ind w:left="709"/>
        <w:jc w:val="center"/>
        <w:rPr>
          <w:rFonts w:ascii="Times New Roman" w:hAnsi="Times New Roman" w:cs="Times New Roman"/>
          <w:sz w:val="24"/>
          <w:szCs w:val="24"/>
        </w:rPr>
      </w:pPr>
      <w:r w:rsidRPr="001D7767">
        <w:rPr>
          <w:rFonts w:ascii="Times New Roman" w:hAnsi="Times New Roman" w:cs="Times New Roman"/>
          <w:sz w:val="24"/>
          <w:szCs w:val="24"/>
        </w:rPr>
        <w:t>Tabel 3.1</w:t>
      </w:r>
    </w:p>
    <w:p w:rsidR="001D7767" w:rsidRPr="001D7767" w:rsidRDefault="001D7767" w:rsidP="001D7767">
      <w:pPr>
        <w:tabs>
          <w:tab w:val="left" w:pos="709"/>
        </w:tabs>
        <w:spacing w:line="360" w:lineRule="auto"/>
        <w:ind w:left="709"/>
        <w:jc w:val="center"/>
        <w:rPr>
          <w:rFonts w:ascii="Times New Roman" w:hAnsi="Times New Roman" w:cs="Times New Roman"/>
          <w:b/>
          <w:sz w:val="24"/>
          <w:szCs w:val="24"/>
        </w:rPr>
      </w:pPr>
      <w:r w:rsidRPr="001D7767">
        <w:rPr>
          <w:rFonts w:ascii="Times New Roman" w:hAnsi="Times New Roman" w:cs="Times New Roman"/>
          <w:b/>
          <w:sz w:val="24"/>
          <w:szCs w:val="24"/>
        </w:rPr>
        <w:t>Sumabangan Wajib Dana Kecelakaan Lalu Lintas Jalan (SWDKLLJ)</w:t>
      </w:r>
    </w:p>
    <w:tbl>
      <w:tblPr>
        <w:tblStyle w:val="TableGrid"/>
        <w:tblW w:w="0" w:type="auto"/>
        <w:tblInd w:w="709" w:type="dxa"/>
        <w:tblLook w:val="04A0" w:firstRow="1" w:lastRow="0" w:firstColumn="1" w:lastColumn="0" w:noHBand="0" w:noVBand="1"/>
      </w:tblPr>
      <w:tblGrid>
        <w:gridCol w:w="710"/>
        <w:gridCol w:w="3254"/>
        <w:gridCol w:w="1276"/>
        <w:gridCol w:w="992"/>
        <w:gridCol w:w="986"/>
      </w:tblGrid>
      <w:tr w:rsidR="001C1500" w:rsidTr="006B3629">
        <w:tc>
          <w:tcPr>
            <w:tcW w:w="710" w:type="dxa"/>
          </w:tcPr>
          <w:p w:rsidR="001C1500" w:rsidRDefault="006B3629" w:rsidP="002D6BD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Gol</w:t>
            </w:r>
          </w:p>
        </w:tc>
        <w:tc>
          <w:tcPr>
            <w:tcW w:w="3254" w:type="dxa"/>
          </w:tcPr>
          <w:p w:rsidR="001C1500" w:rsidRDefault="006B3629" w:rsidP="006B362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Jenis Kendaraan</w:t>
            </w:r>
          </w:p>
        </w:tc>
        <w:tc>
          <w:tcPr>
            <w:tcW w:w="1276" w:type="dxa"/>
          </w:tcPr>
          <w:p w:rsidR="001C1500" w:rsidRDefault="001C1500" w:rsidP="006B362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Tarif</w:t>
            </w:r>
          </w:p>
          <w:p w:rsidR="001C1500" w:rsidRDefault="006B3629" w:rsidP="006B362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SWDKLL</w:t>
            </w:r>
          </w:p>
        </w:tc>
        <w:tc>
          <w:tcPr>
            <w:tcW w:w="992" w:type="dxa"/>
          </w:tcPr>
          <w:p w:rsidR="001C1500" w:rsidRDefault="006B3629" w:rsidP="006B362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KD/ SERT</w:t>
            </w:r>
          </w:p>
        </w:tc>
        <w:tc>
          <w:tcPr>
            <w:tcW w:w="986" w:type="dxa"/>
          </w:tcPr>
          <w:p w:rsidR="001C1500" w:rsidRDefault="006B3629" w:rsidP="006B362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1C1500" w:rsidTr="006B3629">
        <w:tc>
          <w:tcPr>
            <w:tcW w:w="710" w:type="dxa"/>
          </w:tcPr>
          <w:p w:rsidR="001C1500" w:rsidRDefault="006B3629"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3254" w:type="dxa"/>
          </w:tcPr>
          <w:p w:rsidR="001C1500" w:rsidRDefault="006B3629" w:rsidP="002D6BD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Sepeda motor 50 cc ke bawah, </w:t>
            </w:r>
            <w:r>
              <w:rPr>
                <w:rFonts w:ascii="Times New Roman" w:hAnsi="Times New Roman" w:cs="Times New Roman"/>
                <w:sz w:val="24"/>
                <w:szCs w:val="24"/>
              </w:rPr>
              <w:lastRenderedPageBreak/>
              <w:t>mobil ambulance, mobil jenazah, dan pemadam kebakaran.</w:t>
            </w:r>
          </w:p>
        </w:tc>
        <w:tc>
          <w:tcPr>
            <w:tcW w:w="1276"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992"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986"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1C1500" w:rsidTr="006B3629">
        <w:tc>
          <w:tcPr>
            <w:tcW w:w="710" w:type="dxa"/>
          </w:tcPr>
          <w:p w:rsidR="001C1500" w:rsidRDefault="006B3629"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w:t>
            </w:r>
          </w:p>
        </w:tc>
        <w:tc>
          <w:tcPr>
            <w:tcW w:w="3254" w:type="dxa"/>
          </w:tcPr>
          <w:p w:rsidR="001C1500" w:rsidRDefault="006B3629" w:rsidP="002D6BD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Traktor, buldozer, forklif, mobil derek, excavaktor, crane, dan sejenisnya.</w:t>
            </w:r>
          </w:p>
        </w:tc>
        <w:tc>
          <w:tcPr>
            <w:tcW w:w="1276"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20000</w:t>
            </w:r>
          </w:p>
        </w:tc>
        <w:tc>
          <w:tcPr>
            <w:tcW w:w="992"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986"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23000</w:t>
            </w:r>
          </w:p>
        </w:tc>
      </w:tr>
      <w:tr w:rsidR="001C1500" w:rsidTr="006B3629">
        <w:tc>
          <w:tcPr>
            <w:tcW w:w="710" w:type="dxa"/>
          </w:tcPr>
          <w:p w:rsidR="001C1500" w:rsidRDefault="006B3629"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C</w:t>
            </w:r>
            <w:r w:rsidR="00B1293A">
              <w:rPr>
                <w:rFonts w:ascii="Times New Roman" w:hAnsi="Times New Roman" w:cs="Times New Roman"/>
                <w:sz w:val="24"/>
                <w:szCs w:val="24"/>
              </w:rPr>
              <w:t>1</w:t>
            </w:r>
          </w:p>
        </w:tc>
        <w:tc>
          <w:tcPr>
            <w:tcW w:w="3254" w:type="dxa"/>
          </w:tcPr>
          <w:p w:rsidR="001C1500" w:rsidRDefault="006B3629" w:rsidP="002D6BD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Sepeda motor, sepeda kumbang, dan scooter di atas 50cc s/d 250 cc dan kendaraan roda tiga.</w:t>
            </w:r>
          </w:p>
        </w:tc>
        <w:tc>
          <w:tcPr>
            <w:tcW w:w="1276"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32000</w:t>
            </w:r>
          </w:p>
        </w:tc>
        <w:tc>
          <w:tcPr>
            <w:tcW w:w="992"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986"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35000</w:t>
            </w:r>
          </w:p>
        </w:tc>
      </w:tr>
      <w:tr w:rsidR="001C1500" w:rsidTr="006B3629">
        <w:tc>
          <w:tcPr>
            <w:tcW w:w="710" w:type="dxa"/>
          </w:tcPr>
          <w:p w:rsidR="001C1500" w:rsidRDefault="00B1293A"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3254" w:type="dxa"/>
          </w:tcPr>
          <w:p w:rsidR="001C1500" w:rsidRDefault="00B1293A" w:rsidP="002D6BD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Sepeda motor dan scooter diatas 250 cc.</w:t>
            </w:r>
          </w:p>
        </w:tc>
        <w:tc>
          <w:tcPr>
            <w:tcW w:w="1276"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80000</w:t>
            </w:r>
          </w:p>
        </w:tc>
        <w:tc>
          <w:tcPr>
            <w:tcW w:w="992"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986" w:type="dxa"/>
          </w:tcPr>
          <w:p w:rsidR="001C1500"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83000</w:t>
            </w:r>
          </w:p>
        </w:tc>
      </w:tr>
      <w:tr w:rsidR="00B1293A" w:rsidTr="006B3629">
        <w:tc>
          <w:tcPr>
            <w:tcW w:w="710" w:type="dxa"/>
          </w:tcPr>
          <w:p w:rsidR="00B1293A" w:rsidRDefault="00B1293A"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DP</w:t>
            </w:r>
          </w:p>
        </w:tc>
        <w:tc>
          <w:tcPr>
            <w:tcW w:w="3254" w:type="dxa"/>
          </w:tcPr>
          <w:p w:rsidR="00B1293A" w:rsidRDefault="00B1293A" w:rsidP="002D6BD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Pick up/ mobil barang/ s/d 2.400 cc, sedan jeep dan mobil penumpang bukan angkutan umum.</w:t>
            </w:r>
          </w:p>
        </w:tc>
        <w:tc>
          <w:tcPr>
            <w:tcW w:w="1276" w:type="dxa"/>
          </w:tcPr>
          <w:p w:rsidR="00B1293A"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140000</w:t>
            </w:r>
          </w:p>
        </w:tc>
        <w:tc>
          <w:tcPr>
            <w:tcW w:w="992" w:type="dxa"/>
          </w:tcPr>
          <w:p w:rsidR="00B1293A"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986" w:type="dxa"/>
          </w:tcPr>
          <w:p w:rsidR="00B1293A"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143000</w:t>
            </w:r>
          </w:p>
        </w:tc>
      </w:tr>
      <w:tr w:rsidR="00B1293A" w:rsidTr="006B3629">
        <w:tc>
          <w:tcPr>
            <w:tcW w:w="710" w:type="dxa"/>
          </w:tcPr>
          <w:p w:rsidR="00B1293A" w:rsidRDefault="00B1293A"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DU</w:t>
            </w:r>
          </w:p>
        </w:tc>
        <w:tc>
          <w:tcPr>
            <w:tcW w:w="3254" w:type="dxa"/>
          </w:tcPr>
          <w:p w:rsidR="00B1293A" w:rsidRDefault="00B1293A" w:rsidP="002D6BD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Mobil penumpang angkutan umum s/d 1.600 cc</w:t>
            </w:r>
          </w:p>
        </w:tc>
        <w:tc>
          <w:tcPr>
            <w:tcW w:w="1276" w:type="dxa"/>
          </w:tcPr>
          <w:p w:rsidR="00B1293A"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70000</w:t>
            </w:r>
          </w:p>
        </w:tc>
        <w:tc>
          <w:tcPr>
            <w:tcW w:w="992" w:type="dxa"/>
          </w:tcPr>
          <w:p w:rsidR="00B1293A"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986" w:type="dxa"/>
          </w:tcPr>
          <w:p w:rsidR="00B1293A"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73000</w:t>
            </w:r>
          </w:p>
        </w:tc>
      </w:tr>
      <w:tr w:rsidR="00B1293A" w:rsidTr="006B3629">
        <w:tc>
          <w:tcPr>
            <w:tcW w:w="710" w:type="dxa"/>
          </w:tcPr>
          <w:p w:rsidR="00B1293A" w:rsidRDefault="00B1293A"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EP</w:t>
            </w:r>
          </w:p>
        </w:tc>
        <w:tc>
          <w:tcPr>
            <w:tcW w:w="3254" w:type="dxa"/>
          </w:tcPr>
          <w:p w:rsidR="00B1293A" w:rsidRDefault="00B1293A" w:rsidP="002D6BD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Bus dan Microbus bukan angkutan umum</w:t>
            </w:r>
            <w:r w:rsidR="00AE46F4">
              <w:rPr>
                <w:rFonts w:ascii="Times New Roman" w:hAnsi="Times New Roman" w:cs="Times New Roman"/>
                <w:sz w:val="24"/>
                <w:szCs w:val="24"/>
              </w:rPr>
              <w:t>.</w:t>
            </w:r>
          </w:p>
        </w:tc>
        <w:tc>
          <w:tcPr>
            <w:tcW w:w="1276" w:type="dxa"/>
          </w:tcPr>
          <w:p w:rsidR="00B1293A"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150000</w:t>
            </w:r>
          </w:p>
        </w:tc>
        <w:tc>
          <w:tcPr>
            <w:tcW w:w="992" w:type="dxa"/>
          </w:tcPr>
          <w:p w:rsidR="00B1293A"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986" w:type="dxa"/>
          </w:tcPr>
          <w:p w:rsidR="00B1293A"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153000</w:t>
            </w:r>
          </w:p>
        </w:tc>
      </w:tr>
      <w:tr w:rsidR="00AE46F4" w:rsidTr="006B3629">
        <w:tc>
          <w:tcPr>
            <w:tcW w:w="710" w:type="dxa"/>
          </w:tcPr>
          <w:p w:rsidR="00AE46F4"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EU</w:t>
            </w:r>
          </w:p>
        </w:tc>
        <w:tc>
          <w:tcPr>
            <w:tcW w:w="3254" w:type="dxa"/>
          </w:tcPr>
          <w:p w:rsidR="00AE46F4" w:rsidRDefault="00AE46F4" w:rsidP="002D6BD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Bus dan Microbus angkutan umum, serta mobil penumpang angkutan umum lainnya diatas 1.600 cc</w:t>
            </w:r>
          </w:p>
        </w:tc>
        <w:tc>
          <w:tcPr>
            <w:tcW w:w="1276" w:type="dxa"/>
          </w:tcPr>
          <w:p w:rsidR="00AE46F4"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87000</w:t>
            </w:r>
          </w:p>
        </w:tc>
        <w:tc>
          <w:tcPr>
            <w:tcW w:w="992" w:type="dxa"/>
          </w:tcPr>
          <w:p w:rsidR="00AE46F4"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986" w:type="dxa"/>
          </w:tcPr>
          <w:p w:rsidR="00AE46F4"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90000</w:t>
            </w:r>
          </w:p>
        </w:tc>
      </w:tr>
      <w:tr w:rsidR="00AE46F4" w:rsidTr="006B3629">
        <w:tc>
          <w:tcPr>
            <w:tcW w:w="710" w:type="dxa"/>
          </w:tcPr>
          <w:p w:rsidR="00AE46F4"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3254" w:type="dxa"/>
          </w:tcPr>
          <w:p w:rsidR="00AE46F4" w:rsidRDefault="00AE46F4" w:rsidP="002D6BD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Truck, mobil tangki, mobil gandengan,mobil barang diatas 2.400cc , truk container, dan sejenisnya.</w:t>
            </w:r>
          </w:p>
        </w:tc>
        <w:tc>
          <w:tcPr>
            <w:tcW w:w="1276" w:type="dxa"/>
          </w:tcPr>
          <w:p w:rsidR="00AE46F4"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160000</w:t>
            </w:r>
          </w:p>
        </w:tc>
        <w:tc>
          <w:tcPr>
            <w:tcW w:w="992" w:type="dxa"/>
          </w:tcPr>
          <w:p w:rsidR="00AE46F4"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986" w:type="dxa"/>
          </w:tcPr>
          <w:p w:rsidR="00AE46F4" w:rsidRDefault="00AE46F4" w:rsidP="00AE46F4">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163000</w:t>
            </w:r>
          </w:p>
        </w:tc>
      </w:tr>
    </w:tbl>
    <w:p w:rsidR="00AE46F4" w:rsidRDefault="001D7767" w:rsidP="00A8331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Sumber: </w:t>
      </w:r>
      <w:r w:rsidRPr="001D7767">
        <w:rPr>
          <w:rFonts w:ascii="Times New Roman" w:hAnsi="Times New Roman" w:cs="Times New Roman"/>
          <w:sz w:val="24"/>
          <w:szCs w:val="24"/>
        </w:rPr>
        <w:t>https://www.jasaraharja.co.id/layanan/tarif-swdkllj</w:t>
      </w:r>
    </w:p>
    <w:p w:rsidR="00AE46F4" w:rsidRDefault="00AE46F4" w:rsidP="00C835B6">
      <w:pPr>
        <w:pStyle w:val="ListParagraph"/>
        <w:numPr>
          <w:ilvl w:val="1"/>
          <w:numId w:val="8"/>
        </w:numPr>
        <w:spacing w:line="360" w:lineRule="auto"/>
        <w:ind w:left="0" w:firstLine="0"/>
        <w:jc w:val="both"/>
        <w:rPr>
          <w:rFonts w:ascii="Times New Roman" w:hAnsi="Times New Roman" w:cs="Times New Roman"/>
          <w:b/>
          <w:sz w:val="24"/>
          <w:szCs w:val="24"/>
        </w:rPr>
      </w:pPr>
      <w:r w:rsidRPr="00AE46F4">
        <w:rPr>
          <w:rFonts w:ascii="Times New Roman" w:hAnsi="Times New Roman" w:cs="Times New Roman"/>
          <w:b/>
          <w:sz w:val="24"/>
          <w:szCs w:val="24"/>
        </w:rPr>
        <w:t>Aplikasi Rumus Penetapan Pajak Kendaraan Bermotor (PKB)</w:t>
      </w:r>
    </w:p>
    <w:p w:rsidR="00E86EDE" w:rsidRDefault="00E86EDE" w:rsidP="00C835B6">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C835B6">
        <w:rPr>
          <w:rFonts w:ascii="Times New Roman" w:hAnsi="Times New Roman" w:cs="Times New Roman"/>
          <w:sz w:val="24"/>
          <w:szCs w:val="24"/>
        </w:rPr>
        <w:t>Pada aplikasi rumus penetapan pajak kendaraan bermotor, terdapat tiga komponen yaitu:</w:t>
      </w:r>
    </w:p>
    <w:p w:rsidR="00C835B6" w:rsidRDefault="00C835B6" w:rsidP="00C835B6">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Nominal sebenarnya penetapan.</w:t>
      </w:r>
    </w:p>
    <w:p w:rsidR="00C835B6" w:rsidRDefault="00C835B6" w:rsidP="00C835B6">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Nominal sebenarnya STNK.</w:t>
      </w:r>
    </w:p>
    <w:p w:rsidR="00C835B6" w:rsidRDefault="00C835B6" w:rsidP="00C835B6">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Nominal yang di bayarkan wajib pajak.</w:t>
      </w:r>
    </w:p>
    <w:p w:rsidR="008B048D" w:rsidRDefault="00F7558D" w:rsidP="008B048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Nominal sebanarnya penetapan didapat dari perhitungan besar pajak tanpa adanya pembulatan. Nominal sebenarnya STNK didapat dari total dibayarkan yang terdapat pada tabel penyajian ST</w:t>
      </w:r>
      <w:r w:rsidR="00D307B3">
        <w:rPr>
          <w:rFonts w:ascii="Times New Roman" w:hAnsi="Times New Roman" w:cs="Times New Roman"/>
          <w:sz w:val="24"/>
          <w:szCs w:val="24"/>
        </w:rPr>
        <w:t>NNK.  Nomin</w:t>
      </w:r>
      <w:r>
        <w:rPr>
          <w:rFonts w:ascii="Times New Roman" w:hAnsi="Times New Roman" w:cs="Times New Roman"/>
          <w:sz w:val="24"/>
          <w:szCs w:val="24"/>
        </w:rPr>
        <w:t>al yang dibayarkan Wajib Pajak didapat  dari pembulatan keatas nominal ratusan menjadi ribuan</w:t>
      </w:r>
      <w:r w:rsidR="00D307B3">
        <w:rPr>
          <w:rFonts w:ascii="Times New Roman" w:hAnsi="Times New Roman" w:cs="Times New Roman"/>
          <w:sz w:val="24"/>
          <w:szCs w:val="24"/>
        </w:rPr>
        <w:t xml:space="preserve"> oleh petugas jika lebih dari atau sama dengan Rp. 500 dan pembulatan menjadi Rp. 500 jika kurang dari Rp. 500. </w:t>
      </w:r>
    </w:p>
    <w:p w:rsidR="008B048D" w:rsidRDefault="008B048D" w:rsidP="008B048D">
      <w:pPr>
        <w:pStyle w:val="ListParagraph"/>
        <w:spacing w:line="360" w:lineRule="auto"/>
        <w:ind w:left="993"/>
        <w:jc w:val="both"/>
        <w:rPr>
          <w:rFonts w:ascii="Times New Roman" w:hAnsi="Times New Roman" w:cs="Times New Roman"/>
          <w:b/>
          <w:sz w:val="24"/>
          <w:szCs w:val="24"/>
        </w:rPr>
      </w:pPr>
      <w:r w:rsidRPr="008B048D">
        <w:rPr>
          <w:rFonts w:ascii="Times New Roman" w:hAnsi="Times New Roman" w:cs="Times New Roman"/>
          <w:b/>
          <w:sz w:val="24"/>
          <w:szCs w:val="24"/>
        </w:rPr>
        <w:t xml:space="preserve">Contoh perhitungan Pajak Kendaraan Bermotor </w:t>
      </w:r>
    </w:p>
    <w:p w:rsidR="008B048D" w:rsidRDefault="008B048D" w:rsidP="008B048D">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Disajikan dalam dua bentuk yaitu untuk tipe roda dua dan roda empat :</w:t>
      </w:r>
    </w:p>
    <w:p w:rsidR="008B048D" w:rsidRPr="00821A7C" w:rsidRDefault="008B048D" w:rsidP="008B048D">
      <w:pPr>
        <w:pStyle w:val="ListParagraph"/>
        <w:numPr>
          <w:ilvl w:val="0"/>
          <w:numId w:val="30"/>
        </w:numPr>
        <w:spacing w:line="360" w:lineRule="auto"/>
        <w:ind w:left="1418"/>
        <w:jc w:val="both"/>
        <w:rPr>
          <w:rFonts w:ascii="Times New Roman" w:hAnsi="Times New Roman" w:cs="Times New Roman"/>
          <w:b/>
          <w:sz w:val="24"/>
          <w:szCs w:val="24"/>
        </w:rPr>
      </w:pPr>
      <w:r w:rsidRPr="00821A7C">
        <w:rPr>
          <w:rFonts w:ascii="Times New Roman" w:hAnsi="Times New Roman" w:cs="Times New Roman"/>
          <w:b/>
          <w:sz w:val="24"/>
          <w:szCs w:val="24"/>
        </w:rPr>
        <w:t xml:space="preserve">Pembayaran Pajak Roda </w:t>
      </w:r>
      <w:r w:rsidR="000A4548" w:rsidRPr="00821A7C">
        <w:rPr>
          <w:rFonts w:ascii="Times New Roman" w:hAnsi="Times New Roman" w:cs="Times New Roman"/>
          <w:b/>
          <w:sz w:val="24"/>
          <w:szCs w:val="24"/>
        </w:rPr>
        <w:t>Dua</w:t>
      </w:r>
    </w:p>
    <w:p w:rsidR="000A4548" w:rsidRDefault="000A4548"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Merk : Honda</w:t>
      </w:r>
    </w:p>
    <w:p w:rsidR="000A4548" w:rsidRDefault="000A4548"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Type : NF11T11CO1 M/T (110 CC)</w:t>
      </w:r>
    </w:p>
    <w:p w:rsidR="000A4548" w:rsidRDefault="000A4548"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Jenis Kendaraan : Sepeda Motor. Tahun 2016</w:t>
      </w:r>
    </w:p>
    <w:p w:rsidR="000A4548" w:rsidRDefault="00E050FD"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Tanggal Jatuh Tempo : 01 Maret 2016</w:t>
      </w:r>
    </w:p>
    <w:p w:rsidR="00E050FD" w:rsidRDefault="00E050FD"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Tanggal Pembayaran  : 12 Februari 2016</w:t>
      </w:r>
    </w:p>
    <w:p w:rsidR="000A4548" w:rsidRDefault="000A4548"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NJKB = 9. 974.971</w:t>
      </w:r>
    </w:p>
    <w:p w:rsidR="00314BE8" w:rsidRDefault="00314BE8" w:rsidP="000A4548">
      <w:pPr>
        <w:pStyle w:val="ListParagraph"/>
        <w:spacing w:line="360" w:lineRule="auto"/>
        <w:ind w:left="1418"/>
        <w:jc w:val="both"/>
        <w:rPr>
          <w:rFonts w:ascii="Times New Roman" w:hAnsi="Times New Roman" w:cs="Times New Roman"/>
          <w:sz w:val="24"/>
          <w:szCs w:val="24"/>
        </w:rPr>
      </w:pPr>
    </w:p>
    <w:p w:rsidR="00EB6F62" w:rsidRDefault="00EB6F62"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BBN-KB  = 10%  x  NJKB</w:t>
      </w:r>
    </w:p>
    <w:p w:rsidR="00EB6F62" w:rsidRDefault="00EB6F62"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10%  x  9.974.971</w:t>
      </w:r>
    </w:p>
    <w:p w:rsidR="00314BE8" w:rsidRPr="00314BE8" w:rsidRDefault="00EB6F62" w:rsidP="00314BE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00314BE8">
        <w:rPr>
          <w:rFonts w:ascii="Times New Roman" w:hAnsi="Times New Roman" w:cs="Times New Roman"/>
          <w:sz w:val="24"/>
          <w:szCs w:val="24"/>
        </w:rPr>
        <w:t>997.500</w:t>
      </w:r>
    </w:p>
    <w:p w:rsidR="00EB6F62" w:rsidRPr="00EB6F62" w:rsidRDefault="00EB6F62" w:rsidP="00EB6F62">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Dasar Pengenaan Pajak  = NJKB  x  Bobot</w:t>
      </w:r>
    </w:p>
    <w:p w:rsidR="00EB6F62" w:rsidRDefault="00EB6F62"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9.974.971 x 1,0</w:t>
      </w:r>
    </w:p>
    <w:p w:rsidR="00314BE8" w:rsidRDefault="00EB6F62" w:rsidP="00314BE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9.974.971 </w:t>
      </w:r>
    </w:p>
    <w:p w:rsidR="00B15131" w:rsidRPr="00314BE8" w:rsidRDefault="00B15131" w:rsidP="00314BE8">
      <w:pPr>
        <w:pStyle w:val="ListParagraph"/>
        <w:spacing w:line="360" w:lineRule="auto"/>
        <w:ind w:left="1418"/>
        <w:jc w:val="both"/>
        <w:rPr>
          <w:rFonts w:ascii="Times New Roman" w:hAnsi="Times New Roman" w:cs="Times New Roman"/>
          <w:sz w:val="24"/>
          <w:szCs w:val="24"/>
        </w:rPr>
      </w:pPr>
    </w:p>
    <w:p w:rsidR="000A4548" w:rsidRPr="00EB6F62" w:rsidRDefault="000A4548" w:rsidP="00EB6F62">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PKB</w:t>
      </w:r>
      <w:r w:rsidR="00EF1B02">
        <w:rPr>
          <w:rFonts w:ascii="Times New Roman" w:hAnsi="Times New Roman" w:cs="Times New Roman"/>
          <w:sz w:val="24"/>
          <w:szCs w:val="24"/>
        </w:rPr>
        <w:t xml:space="preserve">   </w:t>
      </w:r>
      <w:r>
        <w:rPr>
          <w:rFonts w:ascii="Times New Roman" w:hAnsi="Times New Roman" w:cs="Times New Roman"/>
          <w:sz w:val="24"/>
          <w:szCs w:val="24"/>
        </w:rPr>
        <w:t xml:space="preserve"> </w:t>
      </w:r>
      <w:r w:rsidR="00EF1B02">
        <w:rPr>
          <w:rFonts w:ascii="Times New Roman" w:hAnsi="Times New Roman" w:cs="Times New Roman"/>
          <w:sz w:val="24"/>
          <w:szCs w:val="24"/>
        </w:rPr>
        <w:t xml:space="preserve"> </w:t>
      </w:r>
      <w:r>
        <w:rPr>
          <w:rFonts w:ascii="Times New Roman" w:hAnsi="Times New Roman" w:cs="Times New Roman"/>
          <w:sz w:val="24"/>
          <w:szCs w:val="24"/>
        </w:rPr>
        <w:t xml:space="preserve">= </w:t>
      </w:r>
      <w:r w:rsidR="00EF1B02">
        <w:rPr>
          <w:rFonts w:ascii="Times New Roman" w:hAnsi="Times New Roman" w:cs="Times New Roman"/>
          <w:sz w:val="24"/>
          <w:szCs w:val="24"/>
        </w:rPr>
        <w:t xml:space="preserve"> </w:t>
      </w:r>
      <w:r>
        <w:rPr>
          <w:rFonts w:ascii="Times New Roman" w:hAnsi="Times New Roman" w:cs="Times New Roman"/>
          <w:sz w:val="24"/>
          <w:szCs w:val="24"/>
        </w:rPr>
        <w:t xml:space="preserve">Tarif </w:t>
      </w:r>
      <w:r w:rsidR="00EF1B02">
        <w:rPr>
          <w:rFonts w:ascii="Times New Roman" w:hAnsi="Times New Roman" w:cs="Times New Roman"/>
          <w:sz w:val="24"/>
          <w:szCs w:val="24"/>
        </w:rPr>
        <w:t xml:space="preserve">   </w:t>
      </w:r>
      <w:r w:rsidR="00EB6F62">
        <w:rPr>
          <w:rFonts w:ascii="Times New Roman" w:hAnsi="Times New Roman" w:cs="Times New Roman"/>
          <w:sz w:val="24"/>
          <w:szCs w:val="24"/>
        </w:rPr>
        <w:t xml:space="preserve"> </w:t>
      </w:r>
      <w:r>
        <w:rPr>
          <w:rFonts w:ascii="Times New Roman" w:hAnsi="Times New Roman" w:cs="Times New Roman"/>
          <w:sz w:val="24"/>
          <w:szCs w:val="24"/>
        </w:rPr>
        <w:t xml:space="preserve">x </w:t>
      </w:r>
      <w:r w:rsidR="00EF1B02">
        <w:rPr>
          <w:rFonts w:ascii="Times New Roman" w:hAnsi="Times New Roman" w:cs="Times New Roman"/>
          <w:sz w:val="24"/>
          <w:szCs w:val="24"/>
        </w:rPr>
        <w:t xml:space="preserve"> </w:t>
      </w:r>
      <w:r>
        <w:rPr>
          <w:rFonts w:ascii="Times New Roman" w:hAnsi="Times New Roman" w:cs="Times New Roman"/>
          <w:sz w:val="24"/>
          <w:szCs w:val="24"/>
        </w:rPr>
        <w:t>Dasar Pengenaan Pajak</w:t>
      </w:r>
    </w:p>
    <w:p w:rsidR="00EF1B02" w:rsidRDefault="00EF1B02"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00EB6F62">
        <w:rPr>
          <w:rFonts w:ascii="Times New Roman" w:hAnsi="Times New Roman" w:cs="Times New Roman"/>
          <w:sz w:val="24"/>
          <w:szCs w:val="24"/>
        </w:rPr>
        <w:t xml:space="preserve">1,75% </w:t>
      </w:r>
      <w:r>
        <w:rPr>
          <w:rFonts w:ascii="Times New Roman" w:hAnsi="Times New Roman" w:cs="Times New Roman"/>
          <w:sz w:val="24"/>
          <w:szCs w:val="24"/>
        </w:rPr>
        <w:t xml:space="preserve"> x   9.974. 971</w:t>
      </w:r>
    </w:p>
    <w:p w:rsidR="00EF1B02" w:rsidRDefault="00EF1B02"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  Rp.</w:t>
      </w:r>
      <w:r w:rsidR="00314BE8">
        <w:rPr>
          <w:rFonts w:ascii="Times New Roman" w:hAnsi="Times New Roman" w:cs="Times New Roman"/>
          <w:sz w:val="24"/>
          <w:szCs w:val="24"/>
        </w:rPr>
        <w:t xml:space="preserve"> 174.561,9</w:t>
      </w:r>
    </w:p>
    <w:p w:rsidR="00314BE8" w:rsidRDefault="00EF1B02" w:rsidP="00314BE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w:t>
      </w:r>
      <w:r w:rsidR="00314BE8">
        <w:rPr>
          <w:rFonts w:ascii="Times New Roman" w:hAnsi="Times New Roman" w:cs="Times New Roman"/>
          <w:sz w:val="24"/>
          <w:szCs w:val="24"/>
        </w:rPr>
        <w:t>174.562</w:t>
      </w:r>
    </w:p>
    <w:p w:rsidR="00B15131" w:rsidRPr="00314BE8" w:rsidRDefault="00B15131" w:rsidP="00314BE8">
      <w:pPr>
        <w:pStyle w:val="ListParagraph"/>
        <w:spacing w:line="360" w:lineRule="auto"/>
        <w:ind w:left="1418"/>
        <w:jc w:val="both"/>
        <w:rPr>
          <w:rFonts w:ascii="Times New Roman" w:hAnsi="Times New Roman" w:cs="Times New Roman"/>
          <w:sz w:val="24"/>
          <w:szCs w:val="24"/>
        </w:rPr>
      </w:pPr>
    </w:p>
    <w:p w:rsidR="00EF1B02" w:rsidRDefault="00EF1B02"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SWDKLLJ masuk pada golongan C1, jadi :</w:t>
      </w:r>
    </w:p>
    <w:p w:rsidR="00EF1B02" w:rsidRDefault="001F1A19"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SWDKLLJ = Tarif SWDKLLJ  +  KD/ SERT</w:t>
      </w:r>
    </w:p>
    <w:p w:rsidR="001F1A19" w:rsidRDefault="001F1A19"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32.000  +  Rp. 3000</w:t>
      </w:r>
    </w:p>
    <w:p w:rsidR="00B15131" w:rsidRPr="00B15131" w:rsidRDefault="001F1A19" w:rsidP="00B15131">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35.000</w:t>
      </w:r>
    </w:p>
    <w:p w:rsidR="00314BE8" w:rsidRDefault="00314BE8" w:rsidP="000A454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Biaya Adminitrasi  STNK = 50.000</w:t>
      </w:r>
    </w:p>
    <w:p w:rsidR="00314BE8" w:rsidRDefault="00314BE8" w:rsidP="00314BE8">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Biaya Adminitrasi TNKB  = 30.000</w:t>
      </w:r>
    </w:p>
    <w:p w:rsidR="00541C9B" w:rsidRPr="00541C9B" w:rsidRDefault="00541C9B" w:rsidP="00314BE8">
      <w:pPr>
        <w:pStyle w:val="ListParagraph"/>
        <w:spacing w:line="360" w:lineRule="auto"/>
        <w:ind w:left="1418"/>
        <w:jc w:val="both"/>
        <w:rPr>
          <w:rFonts w:ascii="Times New Roman" w:hAnsi="Times New Roman" w:cs="Times New Roman"/>
          <w:sz w:val="24"/>
          <w:szCs w:val="24"/>
          <w:u w:val="single"/>
        </w:rPr>
      </w:pPr>
    </w:p>
    <w:p w:rsidR="000A4548" w:rsidRPr="00314BE8" w:rsidRDefault="00314BE8" w:rsidP="00314BE8">
      <w:pPr>
        <w:pStyle w:val="ListParagraph"/>
        <w:spacing w:line="360" w:lineRule="auto"/>
        <w:ind w:left="1843" w:hanging="425"/>
        <w:jc w:val="both"/>
        <w:rPr>
          <w:rFonts w:ascii="Times New Roman" w:hAnsi="Times New Roman" w:cs="Times New Roman"/>
          <w:sz w:val="24"/>
          <w:szCs w:val="24"/>
        </w:rPr>
      </w:pPr>
      <w:r w:rsidRPr="00541C9B">
        <w:rPr>
          <w:rFonts w:ascii="Times New Roman" w:hAnsi="Times New Roman" w:cs="Times New Roman"/>
          <w:sz w:val="24"/>
          <w:szCs w:val="24"/>
          <w:u w:val="single"/>
        </w:rPr>
        <w:t>Total Pembayaran Pajak</w:t>
      </w:r>
      <w:r w:rsidRPr="00314BE8">
        <w:rPr>
          <w:rFonts w:ascii="Times New Roman" w:hAnsi="Times New Roman" w:cs="Times New Roman"/>
          <w:sz w:val="24"/>
          <w:szCs w:val="24"/>
        </w:rPr>
        <w:t xml:space="preserve"> =  Rp 997.500 + Rp. 174.562 + Rp. 35.000</w:t>
      </w:r>
      <w:r>
        <w:rPr>
          <w:rFonts w:ascii="Times New Roman" w:hAnsi="Times New Roman" w:cs="Times New Roman"/>
          <w:sz w:val="24"/>
          <w:szCs w:val="24"/>
        </w:rPr>
        <w:t xml:space="preserve">                                                                </w:t>
      </w:r>
    </w:p>
    <w:p w:rsidR="00CD6C4C" w:rsidRDefault="00314BE8" w:rsidP="00E26044">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Rp 50.000 + Rp 30.000 =</w:t>
      </w:r>
      <w:r w:rsidR="00541C9B">
        <w:rPr>
          <w:rFonts w:ascii="Times New Roman" w:hAnsi="Times New Roman" w:cs="Times New Roman"/>
          <w:sz w:val="24"/>
          <w:szCs w:val="24"/>
        </w:rPr>
        <w:t xml:space="preserve"> Rp. 1.287.062</w:t>
      </w:r>
    </w:p>
    <w:p w:rsidR="00E26044" w:rsidRPr="00E26044" w:rsidRDefault="00E26044" w:rsidP="00E26044">
      <w:pPr>
        <w:pStyle w:val="ListParagraph"/>
        <w:spacing w:line="360" w:lineRule="auto"/>
        <w:ind w:left="1418"/>
        <w:jc w:val="both"/>
        <w:rPr>
          <w:rFonts w:ascii="Times New Roman" w:hAnsi="Times New Roman" w:cs="Times New Roman"/>
          <w:sz w:val="24"/>
          <w:szCs w:val="24"/>
        </w:rPr>
      </w:pPr>
    </w:p>
    <w:p w:rsidR="00B15131" w:rsidRPr="00821A7C" w:rsidRDefault="00B15131" w:rsidP="00B15131">
      <w:pPr>
        <w:pStyle w:val="ListParagraph"/>
        <w:numPr>
          <w:ilvl w:val="0"/>
          <w:numId w:val="30"/>
        </w:numPr>
        <w:spacing w:line="360" w:lineRule="auto"/>
        <w:ind w:left="1418"/>
        <w:jc w:val="both"/>
        <w:rPr>
          <w:rFonts w:ascii="Times New Roman" w:hAnsi="Times New Roman" w:cs="Times New Roman"/>
          <w:b/>
          <w:sz w:val="24"/>
          <w:szCs w:val="24"/>
        </w:rPr>
      </w:pPr>
      <w:r w:rsidRPr="00821A7C">
        <w:rPr>
          <w:rFonts w:ascii="Times New Roman" w:hAnsi="Times New Roman" w:cs="Times New Roman"/>
          <w:b/>
          <w:sz w:val="24"/>
          <w:szCs w:val="24"/>
        </w:rPr>
        <w:t>Pembayaran Pajak Roda Empat</w:t>
      </w:r>
    </w:p>
    <w:p w:rsidR="00B15131" w:rsidRDefault="00B15131" w:rsidP="00B15131">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Merk : Datsun</w:t>
      </w:r>
    </w:p>
    <w:p w:rsidR="00B15131" w:rsidRDefault="00B15131" w:rsidP="00B15131">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Type : GO+ PANCA 1,2 M/T</w:t>
      </w:r>
    </w:p>
    <w:p w:rsidR="00B15131" w:rsidRDefault="00B15131" w:rsidP="00B15131">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Jenis Kendaraan : Mobil Penumpang, tahun 2015</w:t>
      </w:r>
    </w:p>
    <w:p w:rsidR="00E050FD" w:rsidRDefault="00E050FD" w:rsidP="00E050FD">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Tanggal Jatuh Tempo : 02 Maret 2016</w:t>
      </w:r>
    </w:p>
    <w:p w:rsidR="00E050FD" w:rsidRDefault="00E050FD" w:rsidP="00E050FD">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Tanggal Pembayaran  : 08 Februari 2016</w:t>
      </w:r>
    </w:p>
    <w:p w:rsidR="00B15131" w:rsidRDefault="00B15131" w:rsidP="00B15131">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NJKB = </w:t>
      </w:r>
      <w:r w:rsidR="009F062F">
        <w:rPr>
          <w:rFonts w:ascii="Times New Roman" w:hAnsi="Times New Roman" w:cs="Times New Roman"/>
          <w:sz w:val="24"/>
          <w:szCs w:val="24"/>
        </w:rPr>
        <w:t>Rp 85.000.000</w:t>
      </w:r>
    </w:p>
    <w:p w:rsidR="009F062F" w:rsidRDefault="009F062F" w:rsidP="00B15131">
      <w:pPr>
        <w:pStyle w:val="ListParagraph"/>
        <w:spacing w:line="360" w:lineRule="auto"/>
        <w:ind w:left="1418"/>
        <w:jc w:val="both"/>
        <w:rPr>
          <w:rFonts w:ascii="Times New Roman" w:hAnsi="Times New Roman" w:cs="Times New Roman"/>
          <w:sz w:val="24"/>
          <w:szCs w:val="24"/>
        </w:rPr>
      </w:pPr>
    </w:p>
    <w:p w:rsidR="009F062F"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BBN-KB  = 10%  x  NJKB</w:t>
      </w:r>
    </w:p>
    <w:p w:rsidR="009F062F"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10%  x  85.000.000</w:t>
      </w:r>
    </w:p>
    <w:p w:rsidR="009F062F" w:rsidRPr="00314BE8"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8.500.000</w:t>
      </w:r>
    </w:p>
    <w:p w:rsidR="009F062F" w:rsidRPr="00EB6F62"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Dasar Pengenaan Pajak  = NJKB  x  Bobot</w:t>
      </w:r>
    </w:p>
    <w:p w:rsidR="009F062F"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8.500.000 x 1,0</w:t>
      </w:r>
    </w:p>
    <w:p w:rsidR="009F062F"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8.500.000 </w:t>
      </w:r>
    </w:p>
    <w:p w:rsidR="009F062F" w:rsidRPr="00314BE8" w:rsidRDefault="009F062F" w:rsidP="009F062F">
      <w:pPr>
        <w:pStyle w:val="ListParagraph"/>
        <w:spacing w:line="360" w:lineRule="auto"/>
        <w:ind w:left="1418"/>
        <w:jc w:val="both"/>
        <w:rPr>
          <w:rFonts w:ascii="Times New Roman" w:hAnsi="Times New Roman" w:cs="Times New Roman"/>
          <w:sz w:val="24"/>
          <w:szCs w:val="24"/>
        </w:rPr>
      </w:pPr>
    </w:p>
    <w:p w:rsidR="009F062F" w:rsidRPr="00EB6F62"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PKB     =  Tarif     x  Dasar Pengenaan Pajak</w:t>
      </w:r>
    </w:p>
    <w:p w:rsidR="009F062F"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  1,75%  x   8.500.000</w:t>
      </w:r>
    </w:p>
    <w:p w:rsidR="009F062F" w:rsidRPr="00013BCD" w:rsidRDefault="009F062F" w:rsidP="00013BCD">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w:t>
      </w:r>
      <w:r w:rsidR="00013BCD">
        <w:rPr>
          <w:rFonts w:ascii="Times New Roman" w:hAnsi="Times New Roman" w:cs="Times New Roman"/>
          <w:sz w:val="24"/>
          <w:szCs w:val="24"/>
        </w:rPr>
        <w:t>148.750</w:t>
      </w:r>
    </w:p>
    <w:p w:rsidR="009F062F" w:rsidRPr="00314BE8" w:rsidRDefault="009F062F" w:rsidP="009F062F">
      <w:pPr>
        <w:pStyle w:val="ListParagraph"/>
        <w:spacing w:line="360" w:lineRule="auto"/>
        <w:ind w:left="1418"/>
        <w:jc w:val="both"/>
        <w:rPr>
          <w:rFonts w:ascii="Times New Roman" w:hAnsi="Times New Roman" w:cs="Times New Roman"/>
          <w:sz w:val="24"/>
          <w:szCs w:val="24"/>
        </w:rPr>
      </w:pPr>
    </w:p>
    <w:p w:rsidR="009F062F"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SWDKL</w:t>
      </w:r>
      <w:r w:rsidR="00013BCD">
        <w:rPr>
          <w:rFonts w:ascii="Times New Roman" w:hAnsi="Times New Roman" w:cs="Times New Roman"/>
          <w:sz w:val="24"/>
          <w:szCs w:val="24"/>
        </w:rPr>
        <w:t>LJ masuk pada golongan DP</w:t>
      </w:r>
      <w:r>
        <w:rPr>
          <w:rFonts w:ascii="Times New Roman" w:hAnsi="Times New Roman" w:cs="Times New Roman"/>
          <w:sz w:val="24"/>
          <w:szCs w:val="24"/>
        </w:rPr>
        <w:t>, jadi :</w:t>
      </w:r>
    </w:p>
    <w:p w:rsidR="009F062F"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SWDKLLJ = Tarif SWDKLLJ  +  KD/ SERT</w:t>
      </w:r>
    </w:p>
    <w:p w:rsidR="009F062F"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013BCD">
        <w:rPr>
          <w:rFonts w:ascii="Times New Roman" w:hAnsi="Times New Roman" w:cs="Times New Roman"/>
          <w:sz w:val="24"/>
          <w:szCs w:val="24"/>
        </w:rPr>
        <w:t xml:space="preserve">  Rp. 140</w:t>
      </w:r>
      <w:r>
        <w:rPr>
          <w:rFonts w:ascii="Times New Roman" w:hAnsi="Times New Roman" w:cs="Times New Roman"/>
          <w:sz w:val="24"/>
          <w:szCs w:val="24"/>
        </w:rPr>
        <w:t>.000  +  Rp. 3000</w:t>
      </w:r>
    </w:p>
    <w:p w:rsidR="009F062F" w:rsidRPr="00B15131" w:rsidRDefault="00013BCD"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143</w:t>
      </w:r>
      <w:r w:rsidR="009F062F">
        <w:rPr>
          <w:rFonts w:ascii="Times New Roman" w:hAnsi="Times New Roman" w:cs="Times New Roman"/>
          <w:sz w:val="24"/>
          <w:szCs w:val="24"/>
        </w:rPr>
        <w:t>.000</w:t>
      </w:r>
    </w:p>
    <w:p w:rsidR="009F062F"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Biaya Adminitrasi  STNK = 50.000</w:t>
      </w:r>
    </w:p>
    <w:p w:rsidR="009F062F" w:rsidRDefault="009F062F" w:rsidP="009F062F">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Biaya Adminitrasi TNKB  = 30.000</w:t>
      </w:r>
    </w:p>
    <w:p w:rsidR="009F062F" w:rsidRPr="00541C9B" w:rsidRDefault="009F062F" w:rsidP="009F062F">
      <w:pPr>
        <w:pStyle w:val="ListParagraph"/>
        <w:spacing w:line="360" w:lineRule="auto"/>
        <w:ind w:left="1418"/>
        <w:jc w:val="both"/>
        <w:rPr>
          <w:rFonts w:ascii="Times New Roman" w:hAnsi="Times New Roman" w:cs="Times New Roman"/>
          <w:sz w:val="24"/>
          <w:szCs w:val="24"/>
          <w:u w:val="single"/>
        </w:rPr>
      </w:pPr>
    </w:p>
    <w:p w:rsidR="009F062F" w:rsidRDefault="009F062F" w:rsidP="00E26044">
      <w:pPr>
        <w:pStyle w:val="ListParagraph"/>
        <w:spacing w:line="360" w:lineRule="auto"/>
        <w:ind w:left="1276"/>
        <w:jc w:val="both"/>
        <w:rPr>
          <w:rFonts w:ascii="Times New Roman" w:hAnsi="Times New Roman" w:cs="Times New Roman"/>
          <w:sz w:val="24"/>
          <w:szCs w:val="24"/>
        </w:rPr>
      </w:pPr>
      <w:r w:rsidRPr="00541C9B">
        <w:rPr>
          <w:rFonts w:ascii="Times New Roman" w:hAnsi="Times New Roman" w:cs="Times New Roman"/>
          <w:sz w:val="24"/>
          <w:szCs w:val="24"/>
          <w:u w:val="single"/>
        </w:rPr>
        <w:t>Total Pembayaran Pajak</w:t>
      </w:r>
      <w:r w:rsidRPr="00314BE8">
        <w:rPr>
          <w:rFonts w:ascii="Times New Roman" w:hAnsi="Times New Roman" w:cs="Times New Roman"/>
          <w:sz w:val="24"/>
          <w:szCs w:val="24"/>
        </w:rPr>
        <w:t xml:space="preserve"> =  Rp </w:t>
      </w:r>
      <w:r w:rsidR="00013BCD">
        <w:rPr>
          <w:rFonts w:ascii="Times New Roman" w:hAnsi="Times New Roman" w:cs="Times New Roman"/>
          <w:sz w:val="24"/>
          <w:szCs w:val="24"/>
        </w:rPr>
        <w:t>8</w:t>
      </w:r>
      <w:r w:rsidRPr="00314BE8">
        <w:rPr>
          <w:rFonts w:ascii="Times New Roman" w:hAnsi="Times New Roman" w:cs="Times New Roman"/>
          <w:sz w:val="24"/>
          <w:szCs w:val="24"/>
        </w:rPr>
        <w:t>.500</w:t>
      </w:r>
      <w:r w:rsidR="00013BCD">
        <w:rPr>
          <w:rFonts w:ascii="Times New Roman" w:hAnsi="Times New Roman" w:cs="Times New Roman"/>
          <w:sz w:val="24"/>
          <w:szCs w:val="24"/>
        </w:rPr>
        <w:t>.000</w:t>
      </w:r>
      <w:r w:rsidRPr="00314BE8">
        <w:rPr>
          <w:rFonts w:ascii="Times New Roman" w:hAnsi="Times New Roman" w:cs="Times New Roman"/>
          <w:sz w:val="24"/>
          <w:szCs w:val="24"/>
        </w:rPr>
        <w:t xml:space="preserve">+ Rp. </w:t>
      </w:r>
      <w:r w:rsidR="00013BCD">
        <w:rPr>
          <w:rFonts w:ascii="Times New Roman" w:hAnsi="Times New Roman" w:cs="Times New Roman"/>
          <w:sz w:val="24"/>
          <w:szCs w:val="24"/>
        </w:rPr>
        <w:t>1.487.500</w:t>
      </w:r>
      <w:r w:rsidRPr="00314BE8">
        <w:rPr>
          <w:rFonts w:ascii="Times New Roman" w:hAnsi="Times New Roman" w:cs="Times New Roman"/>
          <w:sz w:val="24"/>
          <w:szCs w:val="24"/>
        </w:rPr>
        <w:t xml:space="preserve"> + Rp.</w:t>
      </w:r>
      <w:r w:rsidR="00E835BA">
        <w:rPr>
          <w:rFonts w:ascii="Times New Roman" w:hAnsi="Times New Roman" w:cs="Times New Roman"/>
          <w:sz w:val="24"/>
          <w:szCs w:val="24"/>
        </w:rPr>
        <w:t xml:space="preserve">          </w:t>
      </w:r>
      <w:r w:rsidR="00E050FD">
        <w:rPr>
          <w:rFonts w:ascii="Times New Roman" w:hAnsi="Times New Roman" w:cs="Times New Roman"/>
          <w:sz w:val="24"/>
          <w:szCs w:val="24"/>
        </w:rPr>
        <w:t xml:space="preserve">    </w:t>
      </w:r>
      <w:r w:rsidR="00E835BA">
        <w:rPr>
          <w:rFonts w:ascii="Times New Roman" w:hAnsi="Times New Roman" w:cs="Times New Roman"/>
          <w:sz w:val="24"/>
          <w:szCs w:val="24"/>
        </w:rPr>
        <w:t>143.000 + 75.000 + 50.000  = Rp. 10.225.500</w:t>
      </w:r>
    </w:p>
    <w:p w:rsidR="001E2A15" w:rsidRDefault="001E2A15" w:rsidP="00E050FD">
      <w:pPr>
        <w:pStyle w:val="ListParagraph"/>
        <w:spacing w:line="360" w:lineRule="auto"/>
        <w:ind w:left="426"/>
        <w:jc w:val="both"/>
        <w:rPr>
          <w:rFonts w:ascii="Times New Roman" w:hAnsi="Times New Roman" w:cs="Times New Roman"/>
          <w:sz w:val="24"/>
          <w:szCs w:val="24"/>
        </w:rPr>
      </w:pPr>
    </w:p>
    <w:p w:rsidR="009F062F" w:rsidRPr="00821A7C" w:rsidRDefault="00E050FD" w:rsidP="00E050FD">
      <w:pPr>
        <w:pStyle w:val="ListParagraph"/>
        <w:numPr>
          <w:ilvl w:val="0"/>
          <w:numId w:val="30"/>
        </w:numPr>
        <w:spacing w:line="360" w:lineRule="auto"/>
        <w:ind w:left="1418"/>
        <w:jc w:val="both"/>
        <w:rPr>
          <w:rFonts w:ascii="Times New Roman" w:hAnsi="Times New Roman" w:cs="Times New Roman"/>
          <w:b/>
          <w:sz w:val="24"/>
          <w:szCs w:val="24"/>
        </w:rPr>
      </w:pPr>
      <w:r w:rsidRPr="00821A7C">
        <w:rPr>
          <w:rFonts w:ascii="Times New Roman" w:hAnsi="Times New Roman" w:cs="Times New Roman"/>
          <w:b/>
          <w:sz w:val="24"/>
          <w:szCs w:val="24"/>
        </w:rPr>
        <w:t>Pembayaran Pajak Roda Dua</w:t>
      </w:r>
    </w:p>
    <w:p w:rsidR="00E050FD" w:rsidRDefault="00E050FD" w:rsidP="001E2A15">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Merk : Honda</w:t>
      </w:r>
    </w:p>
    <w:p w:rsidR="001E2A15" w:rsidRDefault="00E050FD" w:rsidP="001E2A15">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Type : </w:t>
      </w:r>
      <w:r w:rsidR="001E2A15">
        <w:rPr>
          <w:rFonts w:ascii="Times New Roman" w:hAnsi="Times New Roman" w:cs="Times New Roman"/>
          <w:sz w:val="24"/>
          <w:szCs w:val="24"/>
        </w:rPr>
        <w:t>K1HO2N14LO A/T</w:t>
      </w:r>
    </w:p>
    <w:p w:rsidR="00E050FD" w:rsidRDefault="00E050FD" w:rsidP="001E2A15">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Jenis Kendaraan : Sepeda Motor. Tahun </w:t>
      </w:r>
      <w:r w:rsidR="001E2A15">
        <w:rPr>
          <w:rFonts w:ascii="Times New Roman" w:hAnsi="Times New Roman" w:cs="Times New Roman"/>
          <w:sz w:val="24"/>
          <w:szCs w:val="24"/>
        </w:rPr>
        <w:t>2015</w:t>
      </w:r>
    </w:p>
    <w:p w:rsidR="00E050FD" w:rsidRDefault="00E050FD" w:rsidP="001E2A15">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Tanggal Jatuh Tempo : 01 Maret 2016</w:t>
      </w:r>
    </w:p>
    <w:p w:rsidR="001E2A15" w:rsidRDefault="00E050FD" w:rsidP="001E2A15">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Tanggal Pembayaran  : 12 Februari 2016</w:t>
      </w:r>
    </w:p>
    <w:p w:rsidR="00E050FD" w:rsidRPr="001E2A15" w:rsidRDefault="00E050FD" w:rsidP="001E2A15">
      <w:pPr>
        <w:pStyle w:val="ListParagraph"/>
        <w:spacing w:line="360" w:lineRule="auto"/>
        <w:ind w:left="1713"/>
        <w:jc w:val="both"/>
        <w:rPr>
          <w:rFonts w:ascii="Times New Roman" w:hAnsi="Times New Roman" w:cs="Times New Roman"/>
          <w:sz w:val="24"/>
          <w:szCs w:val="24"/>
        </w:rPr>
      </w:pPr>
      <w:r w:rsidRPr="001E2A15">
        <w:rPr>
          <w:rFonts w:ascii="Times New Roman" w:hAnsi="Times New Roman" w:cs="Times New Roman"/>
          <w:sz w:val="24"/>
          <w:szCs w:val="24"/>
        </w:rPr>
        <w:t xml:space="preserve">NJKB = </w:t>
      </w:r>
      <w:r w:rsidR="001E2A15">
        <w:rPr>
          <w:rFonts w:ascii="Times New Roman" w:hAnsi="Times New Roman" w:cs="Times New Roman"/>
          <w:sz w:val="24"/>
          <w:szCs w:val="24"/>
        </w:rPr>
        <w:t>13.300.000</w:t>
      </w:r>
    </w:p>
    <w:p w:rsidR="00E050FD" w:rsidRDefault="00E050FD" w:rsidP="001E2A15">
      <w:pPr>
        <w:pStyle w:val="ListParagraph"/>
        <w:spacing w:line="360" w:lineRule="auto"/>
        <w:ind w:left="1713"/>
        <w:jc w:val="both"/>
        <w:rPr>
          <w:rFonts w:ascii="Times New Roman" w:hAnsi="Times New Roman" w:cs="Times New Roman"/>
          <w:sz w:val="24"/>
          <w:szCs w:val="24"/>
        </w:rPr>
      </w:pPr>
    </w:p>
    <w:p w:rsidR="00E050FD" w:rsidRDefault="00E050FD" w:rsidP="001E2A15">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BBN-KB  = 10%  x  NJKB</w:t>
      </w:r>
    </w:p>
    <w:p w:rsidR="00E050FD" w:rsidRDefault="00E050FD" w:rsidP="001E2A15">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10%  x  </w:t>
      </w:r>
      <w:r w:rsidR="001E2A15">
        <w:rPr>
          <w:rFonts w:ascii="Times New Roman" w:hAnsi="Times New Roman" w:cs="Times New Roman"/>
          <w:sz w:val="24"/>
          <w:szCs w:val="24"/>
        </w:rPr>
        <w:t>13.300.000</w:t>
      </w:r>
    </w:p>
    <w:p w:rsidR="00E050FD" w:rsidRPr="00314BE8" w:rsidRDefault="00E050FD" w:rsidP="001E2A15">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001E2A15">
        <w:rPr>
          <w:rFonts w:ascii="Times New Roman" w:hAnsi="Times New Roman" w:cs="Times New Roman"/>
          <w:sz w:val="24"/>
          <w:szCs w:val="24"/>
        </w:rPr>
        <w:t>13.300.000</w:t>
      </w:r>
    </w:p>
    <w:p w:rsidR="00E050FD" w:rsidRPr="00EB6F62" w:rsidRDefault="00E050FD" w:rsidP="001E2A15">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Dasar Pengenaan Pajak  </w:t>
      </w:r>
      <w:r w:rsidR="001E2A15">
        <w:rPr>
          <w:rFonts w:ascii="Times New Roman" w:hAnsi="Times New Roman" w:cs="Times New Roman"/>
          <w:sz w:val="24"/>
          <w:szCs w:val="24"/>
        </w:rPr>
        <w:t xml:space="preserve">       </w:t>
      </w:r>
      <w:r>
        <w:rPr>
          <w:rFonts w:ascii="Times New Roman" w:hAnsi="Times New Roman" w:cs="Times New Roman"/>
          <w:sz w:val="24"/>
          <w:szCs w:val="24"/>
        </w:rPr>
        <w:t>= NJKB  x  Bobot</w:t>
      </w:r>
    </w:p>
    <w:p w:rsidR="00E050FD" w:rsidRDefault="00E050FD" w:rsidP="001E2A15">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1E2A15">
        <w:rPr>
          <w:rFonts w:ascii="Times New Roman" w:hAnsi="Times New Roman" w:cs="Times New Roman"/>
          <w:sz w:val="24"/>
          <w:szCs w:val="24"/>
        </w:rPr>
        <w:t>13.300.000</w:t>
      </w:r>
      <w:r>
        <w:rPr>
          <w:rFonts w:ascii="Times New Roman" w:hAnsi="Times New Roman" w:cs="Times New Roman"/>
          <w:sz w:val="24"/>
          <w:szCs w:val="24"/>
        </w:rPr>
        <w:t xml:space="preserve"> x 1,0</w:t>
      </w:r>
    </w:p>
    <w:p w:rsidR="00CD6C4C" w:rsidRDefault="00E050FD" w:rsidP="001E2A15">
      <w:pPr>
        <w:pStyle w:val="ListParagraph"/>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00821A7C">
        <w:rPr>
          <w:rFonts w:ascii="Times New Roman" w:hAnsi="Times New Roman" w:cs="Times New Roman"/>
          <w:sz w:val="24"/>
          <w:szCs w:val="24"/>
        </w:rPr>
        <w:t>13.</w:t>
      </w:r>
      <w:r w:rsidR="001E2A15">
        <w:rPr>
          <w:rFonts w:ascii="Times New Roman" w:hAnsi="Times New Roman" w:cs="Times New Roman"/>
          <w:sz w:val="24"/>
          <w:szCs w:val="24"/>
        </w:rPr>
        <w:t>30.000</w:t>
      </w:r>
      <w:r>
        <w:rPr>
          <w:rFonts w:ascii="Times New Roman" w:hAnsi="Times New Roman" w:cs="Times New Roman"/>
          <w:sz w:val="24"/>
          <w:szCs w:val="24"/>
        </w:rPr>
        <w:t xml:space="preserve"> </w:t>
      </w:r>
    </w:p>
    <w:p w:rsidR="001E2A15" w:rsidRPr="00EB6F62" w:rsidRDefault="001E2A15" w:rsidP="001E2A15">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PKB             =  Tarif     x  Dasar Pengenaan Pajak</w:t>
      </w:r>
    </w:p>
    <w:p w:rsidR="001E2A15" w:rsidRDefault="001E2A15" w:rsidP="001E2A15">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1,75%  x   </w:t>
      </w:r>
      <w:r w:rsidR="00821A7C">
        <w:rPr>
          <w:rFonts w:ascii="Times New Roman" w:hAnsi="Times New Roman" w:cs="Times New Roman"/>
          <w:sz w:val="24"/>
          <w:szCs w:val="24"/>
        </w:rPr>
        <w:t>13.</w:t>
      </w:r>
      <w:r>
        <w:rPr>
          <w:rFonts w:ascii="Times New Roman" w:hAnsi="Times New Roman" w:cs="Times New Roman"/>
          <w:sz w:val="24"/>
          <w:szCs w:val="24"/>
        </w:rPr>
        <w:t>3</w:t>
      </w:r>
      <w:r w:rsidR="00821A7C">
        <w:rPr>
          <w:rFonts w:ascii="Times New Roman" w:hAnsi="Times New Roman" w:cs="Times New Roman"/>
          <w:sz w:val="24"/>
          <w:szCs w:val="24"/>
        </w:rPr>
        <w:t>0</w:t>
      </w:r>
      <w:r>
        <w:rPr>
          <w:rFonts w:ascii="Times New Roman" w:hAnsi="Times New Roman" w:cs="Times New Roman"/>
          <w:sz w:val="24"/>
          <w:szCs w:val="24"/>
        </w:rPr>
        <w:t>0.000</w:t>
      </w:r>
    </w:p>
    <w:p w:rsidR="00821A7C" w:rsidRDefault="001E2A15" w:rsidP="00821A7C">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w:t>
      </w:r>
      <w:r w:rsidR="00821A7C">
        <w:rPr>
          <w:rFonts w:ascii="Times New Roman" w:hAnsi="Times New Roman" w:cs="Times New Roman"/>
          <w:sz w:val="24"/>
          <w:szCs w:val="24"/>
        </w:rPr>
        <w:t>232.750</w:t>
      </w:r>
    </w:p>
    <w:p w:rsidR="00E26044" w:rsidRDefault="00E26044" w:rsidP="00821A7C">
      <w:pPr>
        <w:pStyle w:val="ListParagraph"/>
        <w:spacing w:line="360" w:lineRule="auto"/>
        <w:ind w:left="1560"/>
        <w:jc w:val="both"/>
        <w:rPr>
          <w:rFonts w:ascii="Times New Roman" w:hAnsi="Times New Roman" w:cs="Times New Roman"/>
          <w:sz w:val="24"/>
          <w:szCs w:val="24"/>
        </w:rPr>
      </w:pPr>
    </w:p>
    <w:p w:rsidR="00821A7C" w:rsidRDefault="00821A7C" w:rsidP="00821A7C">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SWDKLLJ masuk pada golongan C1, jadi :</w:t>
      </w:r>
    </w:p>
    <w:p w:rsidR="00821A7C" w:rsidRDefault="00821A7C" w:rsidP="008F03CF">
      <w:pPr>
        <w:pStyle w:val="ListParagraph"/>
        <w:spacing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SWDKLLJ = Tarif SWDKLLJ  +  KD/ SERT</w:t>
      </w:r>
    </w:p>
    <w:p w:rsidR="00821A7C" w:rsidRDefault="00821A7C" w:rsidP="00821A7C">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32.000  +  Rp. 3000</w:t>
      </w:r>
    </w:p>
    <w:p w:rsidR="00821A7C" w:rsidRPr="00B15131" w:rsidRDefault="00821A7C" w:rsidP="00821A7C">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35.000</w:t>
      </w:r>
    </w:p>
    <w:p w:rsidR="00821A7C" w:rsidRDefault="00821A7C" w:rsidP="00821A7C">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Biaya Adminitrasi  STNK = 50.000</w:t>
      </w:r>
    </w:p>
    <w:p w:rsidR="00821A7C" w:rsidRDefault="00821A7C" w:rsidP="00821A7C">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Biaya Adminitrasi TNKB  = 30.000</w:t>
      </w:r>
    </w:p>
    <w:p w:rsidR="00821A7C" w:rsidRPr="00541C9B" w:rsidRDefault="00821A7C" w:rsidP="00821A7C">
      <w:pPr>
        <w:pStyle w:val="ListParagraph"/>
        <w:spacing w:line="360" w:lineRule="auto"/>
        <w:ind w:left="1418"/>
        <w:jc w:val="both"/>
        <w:rPr>
          <w:rFonts w:ascii="Times New Roman" w:hAnsi="Times New Roman" w:cs="Times New Roman"/>
          <w:sz w:val="24"/>
          <w:szCs w:val="24"/>
          <w:u w:val="single"/>
        </w:rPr>
      </w:pPr>
    </w:p>
    <w:p w:rsidR="00821A7C" w:rsidRPr="00314BE8" w:rsidRDefault="00821A7C" w:rsidP="00821A7C">
      <w:pPr>
        <w:pStyle w:val="ListParagraph"/>
        <w:spacing w:line="360" w:lineRule="auto"/>
        <w:ind w:left="1843" w:hanging="425"/>
        <w:jc w:val="both"/>
        <w:rPr>
          <w:rFonts w:ascii="Times New Roman" w:hAnsi="Times New Roman" w:cs="Times New Roman"/>
          <w:sz w:val="24"/>
          <w:szCs w:val="24"/>
        </w:rPr>
      </w:pPr>
      <w:r w:rsidRPr="00541C9B">
        <w:rPr>
          <w:rFonts w:ascii="Times New Roman" w:hAnsi="Times New Roman" w:cs="Times New Roman"/>
          <w:sz w:val="24"/>
          <w:szCs w:val="24"/>
          <w:u w:val="single"/>
        </w:rPr>
        <w:t>Total Pembayaran Pajak</w:t>
      </w:r>
      <w:r>
        <w:rPr>
          <w:rFonts w:ascii="Times New Roman" w:hAnsi="Times New Roman" w:cs="Times New Roman"/>
          <w:sz w:val="24"/>
          <w:szCs w:val="24"/>
        </w:rPr>
        <w:t xml:space="preserve"> = </w:t>
      </w:r>
      <w:r w:rsidRPr="00314BE8">
        <w:rPr>
          <w:rFonts w:ascii="Times New Roman" w:hAnsi="Times New Roman" w:cs="Times New Roman"/>
          <w:sz w:val="24"/>
          <w:szCs w:val="24"/>
        </w:rPr>
        <w:t xml:space="preserve">Rp </w:t>
      </w:r>
      <w:r>
        <w:rPr>
          <w:rFonts w:ascii="Times New Roman" w:hAnsi="Times New Roman" w:cs="Times New Roman"/>
          <w:sz w:val="24"/>
          <w:szCs w:val="24"/>
        </w:rPr>
        <w:t>1.330.000</w:t>
      </w:r>
      <w:r w:rsidRPr="00314BE8">
        <w:rPr>
          <w:rFonts w:ascii="Times New Roman" w:hAnsi="Times New Roman" w:cs="Times New Roman"/>
          <w:sz w:val="24"/>
          <w:szCs w:val="24"/>
        </w:rPr>
        <w:t xml:space="preserve"> + Rp. </w:t>
      </w:r>
      <w:r>
        <w:rPr>
          <w:rFonts w:ascii="Times New Roman" w:hAnsi="Times New Roman" w:cs="Times New Roman"/>
          <w:sz w:val="24"/>
          <w:szCs w:val="24"/>
        </w:rPr>
        <w:t>232.750</w:t>
      </w:r>
      <w:r w:rsidRPr="00314BE8">
        <w:rPr>
          <w:rFonts w:ascii="Times New Roman" w:hAnsi="Times New Roman" w:cs="Times New Roman"/>
          <w:sz w:val="24"/>
          <w:szCs w:val="24"/>
        </w:rPr>
        <w:t xml:space="preserve"> + Rp. 35.000</w:t>
      </w:r>
      <w:r>
        <w:rPr>
          <w:rFonts w:ascii="Times New Roman" w:hAnsi="Times New Roman" w:cs="Times New Roman"/>
          <w:sz w:val="24"/>
          <w:szCs w:val="24"/>
        </w:rPr>
        <w:t xml:space="preserve">                                                                </w:t>
      </w:r>
    </w:p>
    <w:p w:rsidR="00821A7C" w:rsidRPr="00C835B6" w:rsidRDefault="00821A7C" w:rsidP="00821A7C">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Rp 50.000 + Rp 30.000 = Rp. 1.677.750</w:t>
      </w:r>
    </w:p>
    <w:p w:rsidR="00821A7C" w:rsidRPr="00821A7C" w:rsidRDefault="00821A7C" w:rsidP="008F03CF">
      <w:pPr>
        <w:pStyle w:val="ListParagraph"/>
        <w:spacing w:line="360" w:lineRule="auto"/>
        <w:ind w:left="0"/>
        <w:jc w:val="both"/>
        <w:rPr>
          <w:rFonts w:ascii="Times New Roman" w:hAnsi="Times New Roman" w:cs="Times New Roman"/>
          <w:sz w:val="24"/>
          <w:szCs w:val="24"/>
        </w:rPr>
      </w:pPr>
    </w:p>
    <w:p w:rsidR="001E2A15" w:rsidRPr="008F03CF" w:rsidRDefault="008F03CF" w:rsidP="008F03CF">
      <w:pPr>
        <w:pStyle w:val="ListParagraph"/>
        <w:numPr>
          <w:ilvl w:val="1"/>
          <w:numId w:val="8"/>
        </w:numPr>
        <w:spacing w:line="360" w:lineRule="auto"/>
        <w:ind w:left="0" w:firstLine="0"/>
        <w:jc w:val="both"/>
        <w:rPr>
          <w:rFonts w:ascii="Times New Roman" w:hAnsi="Times New Roman" w:cs="Times New Roman"/>
          <w:b/>
          <w:sz w:val="24"/>
          <w:szCs w:val="24"/>
        </w:rPr>
      </w:pPr>
      <w:r w:rsidRPr="008F03CF">
        <w:rPr>
          <w:rFonts w:ascii="Times New Roman" w:hAnsi="Times New Roman" w:cs="Times New Roman"/>
          <w:b/>
          <w:sz w:val="24"/>
          <w:szCs w:val="24"/>
        </w:rPr>
        <w:t xml:space="preserve">Sanksi Administratif Keterlambatan Pembayaran Pajak Kendaraan </w:t>
      </w:r>
    </w:p>
    <w:p w:rsidR="008F03CF" w:rsidRDefault="008F03CF" w:rsidP="008F03CF">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Bermotor</w:t>
      </w:r>
    </w:p>
    <w:p w:rsidR="008F03CF" w:rsidRDefault="008F03CF" w:rsidP="008F03C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Sanksi </w:t>
      </w:r>
      <w:r w:rsidR="005021DE">
        <w:rPr>
          <w:rFonts w:ascii="Times New Roman" w:hAnsi="Times New Roman" w:cs="Times New Roman"/>
          <w:sz w:val="24"/>
          <w:szCs w:val="24"/>
        </w:rPr>
        <w:t>keterlambatan adalah sanksi yang dikenakan atas keterlambatan mendaftar dan keterlambatan membayar.</w:t>
      </w:r>
      <w:r w:rsidR="005021DE" w:rsidRPr="005021DE">
        <w:rPr>
          <w:rFonts w:ascii="Times New Roman" w:hAnsi="Times New Roman" w:cs="Times New Roman"/>
          <w:sz w:val="24"/>
          <w:szCs w:val="24"/>
        </w:rPr>
        <w:t xml:space="preserve"> </w:t>
      </w:r>
      <w:r w:rsidR="005021DE">
        <w:rPr>
          <w:rFonts w:ascii="Times New Roman" w:hAnsi="Times New Roman" w:cs="Times New Roman"/>
          <w:sz w:val="24"/>
          <w:szCs w:val="24"/>
        </w:rPr>
        <w:t>Berdasarkan Peraturan Gubernur Sumatera Utara  No. 37 tahun 2015 tentang Pelaksanaan Pemungutan Pajak Kendaraan Bermotor Di Provinsi Sumatera Utara pasal (16) mengatakan keterlambatan membayar atas kendaraan yang telah didaftarkan lebih dari 30 gari dikenakan sanksi adminitratif berupa denda administratif 2% (dua persen)</w:t>
      </w:r>
    </w:p>
    <w:p w:rsidR="0050173E" w:rsidRPr="0050173E" w:rsidRDefault="0050173E" w:rsidP="0050173E">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0173E">
        <w:rPr>
          <w:rFonts w:ascii="Times New Roman" w:hAnsi="Times New Roman" w:cs="Times New Roman"/>
          <w:b/>
          <w:sz w:val="24"/>
          <w:szCs w:val="24"/>
        </w:rPr>
        <w:t>Sanksi Keterlambatan PKB = 2% (Berapa Bulan) x Pokok Pajak</w:t>
      </w:r>
    </w:p>
    <w:p w:rsidR="005021DE" w:rsidRDefault="005021DE" w:rsidP="008F03CF">
      <w:pPr>
        <w:pStyle w:val="ListParagraph"/>
        <w:spacing w:line="360" w:lineRule="auto"/>
        <w:jc w:val="both"/>
        <w:rPr>
          <w:rFonts w:ascii="Times New Roman" w:hAnsi="Times New Roman" w:cs="Times New Roman"/>
          <w:b/>
          <w:sz w:val="24"/>
          <w:szCs w:val="24"/>
        </w:rPr>
      </w:pPr>
      <w:r w:rsidRPr="005021DE">
        <w:rPr>
          <w:rFonts w:ascii="Times New Roman" w:hAnsi="Times New Roman" w:cs="Times New Roman"/>
          <w:b/>
          <w:sz w:val="24"/>
          <w:szCs w:val="24"/>
        </w:rPr>
        <w:t>Contoh Perhitungan Pajak Kendaraan Bermotor yang dikenakan Sanksi Administratif :</w:t>
      </w:r>
    </w:p>
    <w:p w:rsidR="005021DE" w:rsidRDefault="0050173E" w:rsidP="005021D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Merk : Yamaha</w:t>
      </w:r>
    </w:p>
    <w:p w:rsidR="005021DE" w:rsidRDefault="005021DE" w:rsidP="005021D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Type : </w:t>
      </w:r>
      <w:r w:rsidR="0050173E">
        <w:rPr>
          <w:rFonts w:ascii="Times New Roman" w:hAnsi="Times New Roman" w:cs="Times New Roman"/>
          <w:sz w:val="24"/>
          <w:szCs w:val="24"/>
        </w:rPr>
        <w:t>5 LM- 102 cc Jupiter</w:t>
      </w:r>
    </w:p>
    <w:p w:rsidR="005021DE" w:rsidRDefault="005021DE" w:rsidP="005021D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Jenis Kendaraan : Sepeda Motor. Tahun </w:t>
      </w:r>
      <w:r w:rsidR="0050173E">
        <w:rPr>
          <w:rFonts w:ascii="Times New Roman" w:hAnsi="Times New Roman" w:cs="Times New Roman"/>
          <w:sz w:val="24"/>
          <w:szCs w:val="24"/>
        </w:rPr>
        <w:t>2002</w:t>
      </w:r>
    </w:p>
    <w:p w:rsidR="005021DE" w:rsidRDefault="005021DE" w:rsidP="005021D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Tanggal Jatuh Tempo </w:t>
      </w:r>
      <w:r w:rsidR="0050173E">
        <w:rPr>
          <w:rFonts w:ascii="Times New Roman" w:hAnsi="Times New Roman" w:cs="Times New Roman"/>
          <w:sz w:val="24"/>
          <w:szCs w:val="24"/>
        </w:rPr>
        <w:t>: 31 Desember 2015</w:t>
      </w:r>
    </w:p>
    <w:p w:rsidR="005021DE" w:rsidRDefault="005021DE" w:rsidP="005021D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Tanggal Pembayaran </w:t>
      </w:r>
      <w:r w:rsidR="0050173E">
        <w:rPr>
          <w:rFonts w:ascii="Times New Roman" w:hAnsi="Times New Roman" w:cs="Times New Roman"/>
          <w:sz w:val="24"/>
          <w:szCs w:val="24"/>
        </w:rPr>
        <w:t xml:space="preserve"> : 02 Maret</w:t>
      </w:r>
      <w:r>
        <w:rPr>
          <w:rFonts w:ascii="Times New Roman" w:hAnsi="Times New Roman" w:cs="Times New Roman"/>
          <w:sz w:val="24"/>
          <w:szCs w:val="24"/>
        </w:rPr>
        <w:t xml:space="preserve"> 2016</w:t>
      </w:r>
    </w:p>
    <w:p w:rsidR="005021DE" w:rsidRDefault="005021DE" w:rsidP="005021DE">
      <w:pPr>
        <w:pStyle w:val="ListParagraph"/>
        <w:spacing w:line="360" w:lineRule="auto"/>
        <w:ind w:left="993"/>
        <w:jc w:val="both"/>
        <w:rPr>
          <w:rFonts w:ascii="Times New Roman" w:hAnsi="Times New Roman" w:cs="Times New Roman"/>
          <w:sz w:val="24"/>
          <w:szCs w:val="24"/>
        </w:rPr>
      </w:pPr>
      <w:r w:rsidRPr="001E2A15">
        <w:rPr>
          <w:rFonts w:ascii="Times New Roman" w:hAnsi="Times New Roman" w:cs="Times New Roman"/>
          <w:sz w:val="24"/>
          <w:szCs w:val="24"/>
        </w:rPr>
        <w:t xml:space="preserve">NJKB = </w:t>
      </w:r>
      <w:r w:rsidR="0050173E">
        <w:rPr>
          <w:rFonts w:ascii="Times New Roman" w:hAnsi="Times New Roman" w:cs="Times New Roman"/>
          <w:sz w:val="24"/>
          <w:szCs w:val="24"/>
        </w:rPr>
        <w:t>8.000.0000</w:t>
      </w: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BBN-KB  = Tidak ada karena bukan motor baru atau tidak melakukan  </w:t>
      </w:r>
    </w:p>
    <w:p w:rsidR="0050173E" w:rsidRPr="00314BE8"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mutasi.</w:t>
      </w:r>
    </w:p>
    <w:p w:rsidR="0050173E" w:rsidRPr="00EB6F62"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Dasar Pengenaan Pajak         = NJKB  x  Bobot</w:t>
      </w: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8.000.000 x 1,0</w:t>
      </w: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8.000.000 </w:t>
      </w:r>
    </w:p>
    <w:p w:rsidR="0050173E" w:rsidRPr="00EB6F62"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PKB             =  Tarif     x  Dasar Pengenaan Pajak</w:t>
      </w: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1,75%  x   8.000.000</w:t>
      </w: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140.000</w:t>
      </w: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Sanksi Keterlambatan : 2 bulan</w:t>
      </w: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Sanksi  = 2% (berapa bulan) x Pokok Pajak</w:t>
      </w: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     = 2% (2)  x Rp 140.000</w:t>
      </w: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     = 4%  x Rp 140.000</w:t>
      </w:r>
    </w:p>
    <w:p w:rsidR="0050173E" w:rsidRDefault="003A25E5"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     = Rp 5.600</w:t>
      </w:r>
    </w:p>
    <w:p w:rsidR="0050173E" w:rsidRDefault="0050173E" w:rsidP="0050173E">
      <w:pPr>
        <w:pStyle w:val="ListParagraph"/>
        <w:spacing w:line="360" w:lineRule="auto"/>
        <w:ind w:left="993"/>
        <w:jc w:val="both"/>
        <w:rPr>
          <w:rFonts w:ascii="Times New Roman" w:hAnsi="Times New Roman" w:cs="Times New Roman"/>
          <w:sz w:val="24"/>
          <w:szCs w:val="24"/>
        </w:rPr>
      </w:pP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SWDKLLJ masuk pada golongan C1, jadi :</w:t>
      </w:r>
    </w:p>
    <w:p w:rsidR="0050173E" w:rsidRPr="0050173E" w:rsidRDefault="0050173E" w:rsidP="0050173E">
      <w:pPr>
        <w:pStyle w:val="ListParagraph"/>
        <w:spacing w:line="360" w:lineRule="auto"/>
        <w:ind w:left="993"/>
        <w:jc w:val="both"/>
        <w:rPr>
          <w:rFonts w:ascii="Times New Roman" w:hAnsi="Times New Roman" w:cs="Times New Roman"/>
          <w:sz w:val="24"/>
          <w:szCs w:val="24"/>
        </w:rPr>
      </w:pPr>
      <w:r w:rsidRPr="0050173E">
        <w:rPr>
          <w:rFonts w:ascii="Times New Roman" w:hAnsi="Times New Roman" w:cs="Times New Roman"/>
          <w:sz w:val="24"/>
          <w:szCs w:val="24"/>
        </w:rPr>
        <w:t>SWDKLLJ</w:t>
      </w:r>
      <w:r>
        <w:rPr>
          <w:rFonts w:ascii="Times New Roman" w:hAnsi="Times New Roman" w:cs="Times New Roman"/>
          <w:sz w:val="24"/>
          <w:szCs w:val="24"/>
        </w:rPr>
        <w:t xml:space="preserve">        </w:t>
      </w:r>
      <w:r w:rsidRPr="0050173E">
        <w:rPr>
          <w:rFonts w:ascii="Times New Roman" w:hAnsi="Times New Roman" w:cs="Times New Roman"/>
          <w:sz w:val="24"/>
          <w:szCs w:val="24"/>
        </w:rPr>
        <w:t>= Tarif SWDKLLJ  +  KD/ SERT</w:t>
      </w: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32.000  +  Rp. 3000</w:t>
      </w:r>
    </w:p>
    <w:p w:rsidR="007A55EC" w:rsidRPr="001D7767" w:rsidRDefault="0050173E" w:rsidP="001D7767">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Rp. 35.000</w:t>
      </w:r>
    </w:p>
    <w:p w:rsidR="003A25E5" w:rsidRDefault="003A25E5"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Sanksi keterlambatan pembayaran SWDKLLJ =100% xTarif SWDKLLJ</w:t>
      </w:r>
    </w:p>
    <w:p w:rsidR="003A25E5" w:rsidRDefault="003A25E5"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100% x 32.000</w:t>
      </w:r>
    </w:p>
    <w:p w:rsidR="003A25E5" w:rsidRPr="00B15131" w:rsidRDefault="003A25E5"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32.000</w:t>
      </w:r>
    </w:p>
    <w:p w:rsidR="0050173E" w:rsidRDefault="0050173E" w:rsidP="0050173E">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Biaya Adminitrasi  STNK = </w:t>
      </w:r>
      <w:r w:rsidR="003A25E5">
        <w:rPr>
          <w:rFonts w:ascii="Times New Roman" w:hAnsi="Times New Roman" w:cs="Times New Roman"/>
          <w:sz w:val="24"/>
          <w:szCs w:val="24"/>
        </w:rPr>
        <w:t xml:space="preserve">   -</w:t>
      </w:r>
    </w:p>
    <w:p w:rsidR="0050173E" w:rsidRDefault="0050173E" w:rsidP="003A25E5">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Biaya Adminitrasi TNKB  =</w:t>
      </w:r>
      <w:r w:rsidR="003A25E5">
        <w:rPr>
          <w:rFonts w:ascii="Times New Roman" w:hAnsi="Times New Roman" w:cs="Times New Roman"/>
          <w:sz w:val="24"/>
          <w:szCs w:val="24"/>
        </w:rPr>
        <w:t xml:space="preserve">   </w:t>
      </w:r>
      <w:r>
        <w:rPr>
          <w:rFonts w:ascii="Times New Roman" w:hAnsi="Times New Roman" w:cs="Times New Roman"/>
          <w:sz w:val="24"/>
          <w:szCs w:val="24"/>
        </w:rPr>
        <w:t xml:space="preserve"> </w:t>
      </w:r>
      <w:r w:rsidR="003A25E5">
        <w:rPr>
          <w:rFonts w:ascii="Times New Roman" w:hAnsi="Times New Roman" w:cs="Times New Roman"/>
          <w:sz w:val="24"/>
          <w:szCs w:val="24"/>
        </w:rPr>
        <w:t>-</w:t>
      </w:r>
    </w:p>
    <w:p w:rsidR="003A25E5" w:rsidRPr="00314BE8" w:rsidRDefault="003A25E5" w:rsidP="003A25E5">
      <w:pPr>
        <w:pStyle w:val="ListParagraph"/>
        <w:spacing w:line="360" w:lineRule="auto"/>
        <w:ind w:left="1276" w:hanging="283"/>
        <w:jc w:val="both"/>
        <w:rPr>
          <w:rFonts w:ascii="Times New Roman" w:hAnsi="Times New Roman" w:cs="Times New Roman"/>
          <w:sz w:val="24"/>
          <w:szCs w:val="24"/>
        </w:rPr>
      </w:pPr>
      <w:r w:rsidRPr="00541C9B">
        <w:rPr>
          <w:rFonts w:ascii="Times New Roman" w:hAnsi="Times New Roman" w:cs="Times New Roman"/>
          <w:sz w:val="24"/>
          <w:szCs w:val="24"/>
          <w:u w:val="single"/>
        </w:rPr>
        <w:t>Total Pembayaran Pajak</w:t>
      </w:r>
      <w:r>
        <w:rPr>
          <w:rFonts w:ascii="Times New Roman" w:hAnsi="Times New Roman" w:cs="Times New Roman"/>
          <w:sz w:val="24"/>
          <w:szCs w:val="24"/>
        </w:rPr>
        <w:t xml:space="preserve"> = </w:t>
      </w:r>
      <w:r w:rsidRPr="00314BE8">
        <w:rPr>
          <w:rFonts w:ascii="Times New Roman" w:hAnsi="Times New Roman" w:cs="Times New Roman"/>
          <w:sz w:val="24"/>
          <w:szCs w:val="24"/>
        </w:rPr>
        <w:t xml:space="preserve">Rp </w:t>
      </w:r>
      <w:r>
        <w:rPr>
          <w:rFonts w:ascii="Times New Roman" w:hAnsi="Times New Roman" w:cs="Times New Roman"/>
          <w:sz w:val="24"/>
          <w:szCs w:val="24"/>
        </w:rPr>
        <w:t>140.000</w:t>
      </w:r>
      <w:r w:rsidRPr="00314BE8">
        <w:rPr>
          <w:rFonts w:ascii="Times New Roman" w:hAnsi="Times New Roman" w:cs="Times New Roman"/>
          <w:sz w:val="24"/>
          <w:szCs w:val="24"/>
        </w:rPr>
        <w:t xml:space="preserve"> + Rp. </w:t>
      </w:r>
      <w:r>
        <w:rPr>
          <w:rFonts w:ascii="Times New Roman" w:hAnsi="Times New Roman" w:cs="Times New Roman"/>
          <w:sz w:val="24"/>
          <w:szCs w:val="24"/>
        </w:rPr>
        <w:t>5.600</w:t>
      </w:r>
      <w:r w:rsidRPr="00314BE8">
        <w:rPr>
          <w:rFonts w:ascii="Times New Roman" w:hAnsi="Times New Roman" w:cs="Times New Roman"/>
          <w:sz w:val="24"/>
          <w:szCs w:val="24"/>
        </w:rPr>
        <w:t xml:space="preserve"> + Rp. 35.000</w:t>
      </w:r>
      <w:r>
        <w:rPr>
          <w:rFonts w:ascii="Times New Roman" w:hAnsi="Times New Roman" w:cs="Times New Roman"/>
          <w:sz w:val="24"/>
          <w:szCs w:val="24"/>
        </w:rPr>
        <w:t xml:space="preserve"> +                                                               </w:t>
      </w:r>
    </w:p>
    <w:p w:rsidR="003A25E5" w:rsidRDefault="003A25E5" w:rsidP="00E26044">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Rp 32.000 = Rp 212.600</w:t>
      </w:r>
    </w:p>
    <w:p w:rsidR="00E26044" w:rsidRDefault="00E26044" w:rsidP="00E26044">
      <w:pPr>
        <w:pStyle w:val="ListParagraph"/>
        <w:spacing w:line="360" w:lineRule="auto"/>
        <w:ind w:left="1418"/>
        <w:jc w:val="both"/>
        <w:rPr>
          <w:rFonts w:ascii="Times New Roman" w:hAnsi="Times New Roman" w:cs="Times New Roman"/>
          <w:sz w:val="24"/>
          <w:szCs w:val="24"/>
        </w:rPr>
      </w:pPr>
    </w:p>
    <w:p w:rsidR="00706A60" w:rsidRPr="00706A60" w:rsidRDefault="00706A60" w:rsidP="00706A60">
      <w:pPr>
        <w:pStyle w:val="ListParagraph"/>
        <w:numPr>
          <w:ilvl w:val="1"/>
          <w:numId w:val="8"/>
        </w:numPr>
        <w:tabs>
          <w:tab w:val="left" w:pos="1134"/>
        </w:tabs>
        <w:spacing w:line="360" w:lineRule="auto"/>
        <w:ind w:left="567"/>
        <w:jc w:val="both"/>
        <w:rPr>
          <w:rFonts w:ascii="Times New Roman" w:hAnsi="Times New Roman" w:cs="Times New Roman"/>
          <w:b/>
          <w:sz w:val="24"/>
          <w:szCs w:val="24"/>
        </w:rPr>
      </w:pPr>
      <w:r w:rsidRPr="00706A60">
        <w:rPr>
          <w:rFonts w:ascii="Times New Roman" w:hAnsi="Times New Roman" w:cs="Times New Roman"/>
          <w:b/>
          <w:sz w:val="24"/>
          <w:szCs w:val="24"/>
        </w:rPr>
        <w:t>Kontribusi Pajak Kendaraan Bermotor terhadap PAD</w:t>
      </w:r>
    </w:p>
    <w:p w:rsidR="00706A60" w:rsidRDefault="00706A60" w:rsidP="00706A60">
      <w:pPr>
        <w:pStyle w:val="ListParagraph"/>
        <w:tabs>
          <w:tab w:val="left" w:pos="1134"/>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t>Target dan Realisasi Pendapatan Daerah (PAD) diperoleh dari 3 (tiga) sumber penerimaan yaitu Pendapatan Asli Daerah (PAD), Dana Perimbangan, dan Lain-lain Pendapatan Daerah yang Sah.</w:t>
      </w:r>
      <w:r w:rsidR="002E1013">
        <w:rPr>
          <w:rFonts w:ascii="Times New Roman" w:hAnsi="Times New Roman" w:cs="Times New Roman"/>
          <w:sz w:val="24"/>
          <w:szCs w:val="24"/>
        </w:rPr>
        <w:t xml:space="preserve"> Salah satu </w:t>
      </w:r>
      <w:r w:rsidR="002E1013">
        <w:rPr>
          <w:rFonts w:ascii="Times New Roman" w:hAnsi="Times New Roman" w:cs="Times New Roman"/>
          <w:sz w:val="24"/>
          <w:szCs w:val="24"/>
        </w:rPr>
        <w:lastRenderedPageBreak/>
        <w:t>penerimaan pajak derah dari Pendapatan Asli Daerah (PAD) adalah pajak kendaraan bermotor yang memiliki kontribusi yang cukup besar.</w:t>
      </w:r>
    </w:p>
    <w:p w:rsidR="002E1013" w:rsidRDefault="001D7767" w:rsidP="001D7767">
      <w:pPr>
        <w:pStyle w:val="ListParagraph"/>
        <w:tabs>
          <w:tab w:val="left" w:pos="1134"/>
        </w:tabs>
        <w:spacing w:line="360" w:lineRule="auto"/>
        <w:ind w:left="567"/>
        <w:jc w:val="center"/>
        <w:rPr>
          <w:rFonts w:ascii="Times New Roman" w:hAnsi="Times New Roman" w:cs="Times New Roman"/>
          <w:sz w:val="24"/>
          <w:szCs w:val="24"/>
        </w:rPr>
      </w:pPr>
      <w:r>
        <w:rPr>
          <w:rFonts w:ascii="Times New Roman" w:hAnsi="Times New Roman" w:cs="Times New Roman"/>
          <w:sz w:val="24"/>
          <w:szCs w:val="24"/>
        </w:rPr>
        <w:t>Bab 3.2</w:t>
      </w:r>
    </w:p>
    <w:p w:rsidR="002E1013" w:rsidRPr="002E1013" w:rsidRDefault="002E1013" w:rsidP="002E1013">
      <w:pPr>
        <w:pStyle w:val="ListParagraph"/>
        <w:tabs>
          <w:tab w:val="left" w:pos="1134"/>
        </w:tabs>
        <w:spacing w:line="360" w:lineRule="auto"/>
        <w:ind w:left="567"/>
        <w:jc w:val="center"/>
        <w:rPr>
          <w:rFonts w:ascii="Times New Roman" w:hAnsi="Times New Roman" w:cs="Times New Roman"/>
          <w:b/>
          <w:sz w:val="24"/>
          <w:szCs w:val="24"/>
        </w:rPr>
      </w:pPr>
      <w:r w:rsidRPr="002E1013">
        <w:rPr>
          <w:rFonts w:ascii="Times New Roman" w:hAnsi="Times New Roman" w:cs="Times New Roman"/>
          <w:b/>
          <w:sz w:val="24"/>
          <w:szCs w:val="24"/>
        </w:rPr>
        <w:t>Target dan Realisasi Pajak Kendaraan Bermotor</w:t>
      </w:r>
    </w:p>
    <w:p w:rsidR="002E1013" w:rsidRDefault="002E1013" w:rsidP="002E1013">
      <w:pPr>
        <w:pStyle w:val="ListParagraph"/>
        <w:tabs>
          <w:tab w:val="left" w:pos="1134"/>
        </w:tabs>
        <w:spacing w:line="360" w:lineRule="auto"/>
        <w:ind w:left="567"/>
        <w:jc w:val="center"/>
        <w:rPr>
          <w:rFonts w:ascii="Times New Roman" w:hAnsi="Times New Roman" w:cs="Times New Roman"/>
          <w:b/>
          <w:sz w:val="24"/>
          <w:szCs w:val="24"/>
        </w:rPr>
      </w:pPr>
      <w:r w:rsidRPr="002E1013">
        <w:rPr>
          <w:rFonts w:ascii="Times New Roman" w:hAnsi="Times New Roman" w:cs="Times New Roman"/>
          <w:b/>
          <w:sz w:val="24"/>
          <w:szCs w:val="24"/>
        </w:rPr>
        <w:t>Di Sumatera Utara 2003-2007</w:t>
      </w:r>
    </w:p>
    <w:tbl>
      <w:tblPr>
        <w:tblStyle w:val="TableGrid"/>
        <w:tblW w:w="0" w:type="auto"/>
        <w:tblInd w:w="421" w:type="dxa"/>
        <w:tblLook w:val="04A0" w:firstRow="1" w:lastRow="0" w:firstColumn="1" w:lastColumn="0" w:noHBand="0" w:noVBand="1"/>
      </w:tblPr>
      <w:tblGrid>
        <w:gridCol w:w="567"/>
        <w:gridCol w:w="896"/>
        <w:gridCol w:w="2668"/>
        <w:gridCol w:w="2936"/>
      </w:tblGrid>
      <w:tr w:rsidR="002E1013" w:rsidRPr="003A73CB" w:rsidTr="002E1013">
        <w:trPr>
          <w:trHeight w:val="547"/>
        </w:trPr>
        <w:tc>
          <w:tcPr>
            <w:tcW w:w="7067" w:type="dxa"/>
            <w:gridSpan w:val="4"/>
            <w:tcBorders>
              <w:top w:val="single" w:sz="4" w:space="0" w:color="auto"/>
              <w:left w:val="single" w:sz="4" w:space="0" w:color="auto"/>
              <w:bottom w:val="triple" w:sz="4" w:space="0" w:color="auto"/>
              <w:right w:val="single" w:sz="4" w:space="0" w:color="auto"/>
            </w:tcBorders>
          </w:tcPr>
          <w:p w:rsidR="002E1013" w:rsidRPr="003A73CB" w:rsidRDefault="002E1013" w:rsidP="00AE5F75">
            <w:pPr>
              <w:jc w:val="center"/>
              <w:rPr>
                <w:rFonts w:ascii="Times New Roman" w:hAnsi="Times New Roman" w:cs="Times New Roman"/>
                <w:b/>
                <w:sz w:val="24"/>
                <w:szCs w:val="24"/>
              </w:rPr>
            </w:pPr>
            <w:r>
              <w:rPr>
                <w:rFonts w:ascii="Times New Roman" w:hAnsi="Times New Roman" w:cs="Times New Roman"/>
                <w:b/>
                <w:sz w:val="24"/>
                <w:szCs w:val="24"/>
              </w:rPr>
              <w:t>Pajak Kendaraan Bermotor</w:t>
            </w:r>
            <w:r w:rsidR="00FC6FED">
              <w:rPr>
                <w:rFonts w:ascii="Times New Roman" w:hAnsi="Times New Roman" w:cs="Times New Roman"/>
                <w:b/>
                <w:sz w:val="24"/>
                <w:szCs w:val="24"/>
              </w:rPr>
              <w:t xml:space="preserve"> 2003 - 2007</w:t>
            </w:r>
          </w:p>
        </w:tc>
      </w:tr>
      <w:tr w:rsidR="002E1013" w:rsidRPr="003A73CB" w:rsidTr="002E1013">
        <w:tc>
          <w:tcPr>
            <w:tcW w:w="567" w:type="dxa"/>
            <w:tcBorders>
              <w:top w:val="triple" w:sz="4" w:space="0" w:color="auto"/>
              <w:left w:val="single" w:sz="4" w:space="0" w:color="auto"/>
            </w:tcBorders>
          </w:tcPr>
          <w:p w:rsidR="002E1013" w:rsidRPr="003A73CB" w:rsidRDefault="002E1013" w:rsidP="00AE5F75">
            <w:pPr>
              <w:jc w:val="center"/>
              <w:rPr>
                <w:rFonts w:ascii="Times New Roman" w:hAnsi="Times New Roman" w:cs="Times New Roman"/>
                <w:sz w:val="24"/>
                <w:szCs w:val="24"/>
              </w:rPr>
            </w:pPr>
            <w:r w:rsidRPr="003A73CB">
              <w:rPr>
                <w:rFonts w:ascii="Times New Roman" w:hAnsi="Times New Roman" w:cs="Times New Roman"/>
                <w:sz w:val="24"/>
                <w:szCs w:val="24"/>
              </w:rPr>
              <w:t>NO</w:t>
            </w:r>
          </w:p>
        </w:tc>
        <w:tc>
          <w:tcPr>
            <w:tcW w:w="896" w:type="dxa"/>
            <w:tcBorders>
              <w:top w:val="triple" w:sz="4" w:space="0" w:color="auto"/>
            </w:tcBorders>
          </w:tcPr>
          <w:p w:rsidR="002E1013" w:rsidRPr="003A73CB" w:rsidRDefault="002E1013" w:rsidP="00AE5F75">
            <w:pPr>
              <w:jc w:val="center"/>
              <w:rPr>
                <w:rFonts w:ascii="Times New Roman" w:hAnsi="Times New Roman" w:cs="Times New Roman"/>
                <w:sz w:val="24"/>
                <w:szCs w:val="24"/>
              </w:rPr>
            </w:pPr>
            <w:r w:rsidRPr="003A73CB">
              <w:rPr>
                <w:rFonts w:ascii="Times New Roman" w:hAnsi="Times New Roman" w:cs="Times New Roman"/>
                <w:sz w:val="24"/>
                <w:szCs w:val="24"/>
              </w:rPr>
              <w:t>T.A</w:t>
            </w:r>
          </w:p>
        </w:tc>
        <w:tc>
          <w:tcPr>
            <w:tcW w:w="2668" w:type="dxa"/>
            <w:tcBorders>
              <w:top w:val="triple" w:sz="4" w:space="0" w:color="auto"/>
            </w:tcBorders>
          </w:tcPr>
          <w:p w:rsidR="002E1013" w:rsidRPr="003A73CB" w:rsidRDefault="002E1013" w:rsidP="00AE5F75">
            <w:pPr>
              <w:jc w:val="center"/>
              <w:rPr>
                <w:rFonts w:ascii="Times New Roman" w:hAnsi="Times New Roman" w:cs="Times New Roman"/>
                <w:sz w:val="24"/>
                <w:szCs w:val="24"/>
              </w:rPr>
            </w:pPr>
            <w:r w:rsidRPr="003A73CB">
              <w:rPr>
                <w:rFonts w:ascii="Times New Roman" w:hAnsi="Times New Roman" w:cs="Times New Roman"/>
                <w:sz w:val="24"/>
                <w:szCs w:val="24"/>
              </w:rPr>
              <w:t>TARGET</w:t>
            </w:r>
          </w:p>
        </w:tc>
        <w:tc>
          <w:tcPr>
            <w:tcW w:w="2936" w:type="dxa"/>
            <w:tcBorders>
              <w:top w:val="triple" w:sz="4" w:space="0" w:color="auto"/>
              <w:right w:val="single" w:sz="4" w:space="0" w:color="auto"/>
            </w:tcBorders>
          </w:tcPr>
          <w:p w:rsidR="002E1013" w:rsidRPr="003A73CB" w:rsidRDefault="002E1013" w:rsidP="00AE5F75">
            <w:pPr>
              <w:jc w:val="center"/>
              <w:rPr>
                <w:rFonts w:ascii="Times New Roman" w:hAnsi="Times New Roman" w:cs="Times New Roman"/>
                <w:sz w:val="24"/>
                <w:szCs w:val="24"/>
              </w:rPr>
            </w:pPr>
            <w:r w:rsidRPr="003A73CB">
              <w:rPr>
                <w:rFonts w:ascii="Times New Roman" w:hAnsi="Times New Roman" w:cs="Times New Roman"/>
                <w:sz w:val="24"/>
                <w:szCs w:val="24"/>
              </w:rPr>
              <w:t>REALISASI</w:t>
            </w:r>
          </w:p>
        </w:tc>
      </w:tr>
      <w:tr w:rsidR="002E1013" w:rsidRPr="003A73CB" w:rsidTr="002E1013">
        <w:tc>
          <w:tcPr>
            <w:tcW w:w="567" w:type="dxa"/>
            <w:tcBorders>
              <w:left w:val="single" w:sz="4" w:space="0" w:color="auto"/>
            </w:tcBorders>
          </w:tcPr>
          <w:p w:rsidR="002E1013" w:rsidRPr="003A73CB" w:rsidRDefault="002E1013" w:rsidP="00AE5F75">
            <w:pPr>
              <w:jc w:val="center"/>
              <w:rPr>
                <w:rFonts w:ascii="Times New Roman" w:hAnsi="Times New Roman" w:cs="Times New Roman"/>
                <w:sz w:val="24"/>
                <w:szCs w:val="24"/>
              </w:rPr>
            </w:pPr>
            <w:r w:rsidRPr="003A73CB">
              <w:rPr>
                <w:rFonts w:ascii="Times New Roman" w:hAnsi="Times New Roman" w:cs="Times New Roman"/>
                <w:sz w:val="24"/>
                <w:szCs w:val="24"/>
              </w:rPr>
              <w:t>1</w:t>
            </w:r>
          </w:p>
        </w:tc>
        <w:tc>
          <w:tcPr>
            <w:tcW w:w="896" w:type="dxa"/>
          </w:tcPr>
          <w:p w:rsidR="002E1013" w:rsidRPr="003A73CB" w:rsidRDefault="00FC6FED" w:rsidP="00AE5F75">
            <w:pPr>
              <w:jc w:val="center"/>
              <w:rPr>
                <w:rFonts w:ascii="Times New Roman" w:hAnsi="Times New Roman" w:cs="Times New Roman"/>
                <w:sz w:val="24"/>
                <w:szCs w:val="24"/>
              </w:rPr>
            </w:pPr>
            <w:r>
              <w:rPr>
                <w:rFonts w:ascii="Times New Roman" w:hAnsi="Times New Roman" w:cs="Times New Roman"/>
                <w:sz w:val="24"/>
                <w:szCs w:val="24"/>
              </w:rPr>
              <w:t>2003</w:t>
            </w:r>
          </w:p>
        </w:tc>
        <w:tc>
          <w:tcPr>
            <w:tcW w:w="2668" w:type="dxa"/>
          </w:tcPr>
          <w:p w:rsidR="002E1013" w:rsidRPr="003A73CB" w:rsidRDefault="00FC6FED" w:rsidP="00AE5F75">
            <w:pPr>
              <w:jc w:val="center"/>
              <w:rPr>
                <w:rFonts w:ascii="Times New Roman" w:hAnsi="Times New Roman" w:cs="Times New Roman"/>
                <w:sz w:val="24"/>
                <w:szCs w:val="24"/>
              </w:rPr>
            </w:pPr>
            <w:r>
              <w:rPr>
                <w:rFonts w:ascii="Times New Roman" w:hAnsi="Times New Roman" w:cs="Times New Roman"/>
                <w:sz w:val="24"/>
                <w:szCs w:val="24"/>
              </w:rPr>
              <w:t>268,168,045</w:t>
            </w:r>
            <w:r w:rsidR="002E1013">
              <w:rPr>
                <w:rFonts w:ascii="Times New Roman" w:hAnsi="Times New Roman" w:cs="Times New Roman"/>
                <w:sz w:val="24"/>
                <w:szCs w:val="24"/>
              </w:rPr>
              <w:t>,000.00</w:t>
            </w:r>
          </w:p>
        </w:tc>
        <w:tc>
          <w:tcPr>
            <w:tcW w:w="2936" w:type="dxa"/>
            <w:tcBorders>
              <w:right w:val="single" w:sz="4" w:space="0" w:color="auto"/>
            </w:tcBorders>
          </w:tcPr>
          <w:p w:rsidR="002E1013" w:rsidRPr="003A73CB" w:rsidRDefault="00FC6FED" w:rsidP="00AE5F75">
            <w:pPr>
              <w:jc w:val="center"/>
              <w:rPr>
                <w:rFonts w:ascii="Times New Roman" w:hAnsi="Times New Roman" w:cs="Times New Roman"/>
                <w:sz w:val="24"/>
                <w:szCs w:val="24"/>
              </w:rPr>
            </w:pPr>
            <w:r>
              <w:rPr>
                <w:rFonts w:ascii="Times New Roman" w:hAnsi="Times New Roman" w:cs="Times New Roman"/>
                <w:sz w:val="24"/>
                <w:szCs w:val="24"/>
              </w:rPr>
              <w:t>317,961,718,624</w:t>
            </w:r>
            <w:r w:rsidR="002E1013">
              <w:rPr>
                <w:rFonts w:ascii="Times New Roman" w:hAnsi="Times New Roman" w:cs="Times New Roman"/>
                <w:sz w:val="24"/>
                <w:szCs w:val="24"/>
              </w:rPr>
              <w:t>.00</w:t>
            </w:r>
          </w:p>
        </w:tc>
      </w:tr>
      <w:tr w:rsidR="002E1013" w:rsidRPr="003A73CB" w:rsidTr="002E1013">
        <w:tc>
          <w:tcPr>
            <w:tcW w:w="567" w:type="dxa"/>
            <w:tcBorders>
              <w:left w:val="single" w:sz="4" w:space="0" w:color="auto"/>
            </w:tcBorders>
          </w:tcPr>
          <w:p w:rsidR="002E1013" w:rsidRPr="003A73CB" w:rsidRDefault="002E1013" w:rsidP="00AE5F75">
            <w:pPr>
              <w:jc w:val="center"/>
              <w:rPr>
                <w:rFonts w:ascii="Times New Roman" w:hAnsi="Times New Roman" w:cs="Times New Roman"/>
                <w:sz w:val="24"/>
                <w:szCs w:val="24"/>
              </w:rPr>
            </w:pPr>
            <w:r w:rsidRPr="003A73CB">
              <w:rPr>
                <w:rFonts w:ascii="Times New Roman" w:hAnsi="Times New Roman" w:cs="Times New Roman"/>
                <w:sz w:val="24"/>
                <w:szCs w:val="24"/>
              </w:rPr>
              <w:t>2</w:t>
            </w:r>
          </w:p>
        </w:tc>
        <w:tc>
          <w:tcPr>
            <w:tcW w:w="896" w:type="dxa"/>
          </w:tcPr>
          <w:p w:rsidR="002E1013" w:rsidRPr="003A73CB" w:rsidRDefault="00FC6FED" w:rsidP="00AE5F75">
            <w:pPr>
              <w:jc w:val="center"/>
              <w:rPr>
                <w:rFonts w:ascii="Times New Roman" w:hAnsi="Times New Roman" w:cs="Times New Roman"/>
                <w:sz w:val="24"/>
                <w:szCs w:val="24"/>
              </w:rPr>
            </w:pPr>
            <w:r>
              <w:rPr>
                <w:rFonts w:ascii="Times New Roman" w:hAnsi="Times New Roman" w:cs="Times New Roman"/>
                <w:sz w:val="24"/>
                <w:szCs w:val="24"/>
              </w:rPr>
              <w:t>2004</w:t>
            </w:r>
          </w:p>
        </w:tc>
        <w:tc>
          <w:tcPr>
            <w:tcW w:w="2668" w:type="dxa"/>
          </w:tcPr>
          <w:p w:rsidR="002E1013" w:rsidRPr="003A73CB" w:rsidRDefault="00FC6FED" w:rsidP="00AE5F75">
            <w:pPr>
              <w:jc w:val="center"/>
              <w:rPr>
                <w:rFonts w:ascii="Times New Roman" w:hAnsi="Times New Roman" w:cs="Times New Roman"/>
                <w:sz w:val="24"/>
                <w:szCs w:val="24"/>
              </w:rPr>
            </w:pPr>
            <w:r>
              <w:rPr>
                <w:rFonts w:ascii="Times New Roman" w:hAnsi="Times New Roman" w:cs="Times New Roman"/>
                <w:sz w:val="24"/>
                <w:szCs w:val="24"/>
              </w:rPr>
              <w:t>336,676,650,000</w:t>
            </w:r>
            <w:r w:rsidR="002E1013">
              <w:rPr>
                <w:rFonts w:ascii="Times New Roman" w:hAnsi="Times New Roman" w:cs="Times New Roman"/>
                <w:sz w:val="24"/>
                <w:szCs w:val="24"/>
              </w:rPr>
              <w:t>.00</w:t>
            </w:r>
          </w:p>
        </w:tc>
        <w:tc>
          <w:tcPr>
            <w:tcW w:w="2936" w:type="dxa"/>
            <w:tcBorders>
              <w:right w:val="single" w:sz="4" w:space="0" w:color="auto"/>
            </w:tcBorders>
          </w:tcPr>
          <w:p w:rsidR="002E1013" w:rsidRPr="003A73CB" w:rsidRDefault="002E1013" w:rsidP="00FC6FED">
            <w:pPr>
              <w:jc w:val="center"/>
              <w:rPr>
                <w:rFonts w:ascii="Times New Roman" w:hAnsi="Times New Roman" w:cs="Times New Roman"/>
                <w:sz w:val="24"/>
                <w:szCs w:val="24"/>
              </w:rPr>
            </w:pPr>
            <w:r>
              <w:rPr>
                <w:rFonts w:ascii="Times New Roman" w:hAnsi="Times New Roman" w:cs="Times New Roman"/>
                <w:sz w:val="24"/>
                <w:szCs w:val="24"/>
              </w:rPr>
              <w:t xml:space="preserve"> </w:t>
            </w:r>
            <w:r w:rsidR="00FC6FED">
              <w:rPr>
                <w:rFonts w:ascii="Times New Roman" w:hAnsi="Times New Roman" w:cs="Times New Roman"/>
                <w:sz w:val="24"/>
                <w:szCs w:val="24"/>
              </w:rPr>
              <w:t>392,925,761,083</w:t>
            </w:r>
            <w:r>
              <w:rPr>
                <w:rFonts w:ascii="Times New Roman" w:hAnsi="Times New Roman" w:cs="Times New Roman"/>
                <w:sz w:val="24"/>
                <w:szCs w:val="24"/>
              </w:rPr>
              <w:t>.00</w:t>
            </w:r>
          </w:p>
        </w:tc>
      </w:tr>
      <w:tr w:rsidR="002E1013" w:rsidRPr="003A73CB" w:rsidTr="002E1013">
        <w:tc>
          <w:tcPr>
            <w:tcW w:w="567" w:type="dxa"/>
            <w:tcBorders>
              <w:left w:val="single" w:sz="4" w:space="0" w:color="auto"/>
            </w:tcBorders>
          </w:tcPr>
          <w:p w:rsidR="002E1013" w:rsidRPr="003A73CB" w:rsidRDefault="002E1013" w:rsidP="00AE5F75">
            <w:pPr>
              <w:jc w:val="center"/>
              <w:rPr>
                <w:rFonts w:ascii="Times New Roman" w:hAnsi="Times New Roman" w:cs="Times New Roman"/>
                <w:sz w:val="24"/>
                <w:szCs w:val="24"/>
              </w:rPr>
            </w:pPr>
            <w:r w:rsidRPr="003A73CB">
              <w:rPr>
                <w:rFonts w:ascii="Times New Roman" w:hAnsi="Times New Roman" w:cs="Times New Roman"/>
                <w:sz w:val="24"/>
                <w:szCs w:val="24"/>
              </w:rPr>
              <w:t>3</w:t>
            </w:r>
          </w:p>
        </w:tc>
        <w:tc>
          <w:tcPr>
            <w:tcW w:w="896" w:type="dxa"/>
          </w:tcPr>
          <w:p w:rsidR="002E1013" w:rsidRPr="003A73CB" w:rsidRDefault="00FC6FED" w:rsidP="00AE5F75">
            <w:pPr>
              <w:jc w:val="center"/>
              <w:rPr>
                <w:rFonts w:ascii="Times New Roman" w:hAnsi="Times New Roman" w:cs="Times New Roman"/>
                <w:sz w:val="24"/>
                <w:szCs w:val="24"/>
              </w:rPr>
            </w:pPr>
            <w:r>
              <w:rPr>
                <w:rFonts w:ascii="Times New Roman" w:hAnsi="Times New Roman" w:cs="Times New Roman"/>
                <w:sz w:val="24"/>
                <w:szCs w:val="24"/>
              </w:rPr>
              <w:t>2005</w:t>
            </w:r>
          </w:p>
        </w:tc>
        <w:tc>
          <w:tcPr>
            <w:tcW w:w="2668" w:type="dxa"/>
          </w:tcPr>
          <w:p w:rsidR="002E1013" w:rsidRPr="003A73CB" w:rsidRDefault="00FC6FED" w:rsidP="00AE5F75">
            <w:pPr>
              <w:jc w:val="center"/>
              <w:rPr>
                <w:rFonts w:ascii="Times New Roman" w:hAnsi="Times New Roman" w:cs="Times New Roman"/>
                <w:sz w:val="24"/>
                <w:szCs w:val="24"/>
              </w:rPr>
            </w:pPr>
            <w:r>
              <w:rPr>
                <w:rFonts w:ascii="Times New Roman" w:hAnsi="Times New Roman" w:cs="Times New Roman"/>
                <w:sz w:val="24"/>
                <w:szCs w:val="24"/>
              </w:rPr>
              <w:t>424,300</w:t>
            </w:r>
            <w:r w:rsidR="002E1013">
              <w:rPr>
                <w:rFonts w:ascii="Times New Roman" w:hAnsi="Times New Roman" w:cs="Times New Roman"/>
                <w:sz w:val="24"/>
                <w:szCs w:val="24"/>
              </w:rPr>
              <w:t>,</w:t>
            </w:r>
            <w:r>
              <w:rPr>
                <w:rFonts w:ascii="Times New Roman" w:hAnsi="Times New Roman" w:cs="Times New Roman"/>
                <w:sz w:val="24"/>
                <w:szCs w:val="24"/>
              </w:rPr>
              <w:t>000,</w:t>
            </w:r>
            <w:r w:rsidR="002E1013">
              <w:rPr>
                <w:rFonts w:ascii="Times New Roman" w:hAnsi="Times New Roman" w:cs="Times New Roman"/>
                <w:sz w:val="24"/>
                <w:szCs w:val="24"/>
              </w:rPr>
              <w:t>000.00</w:t>
            </w:r>
          </w:p>
        </w:tc>
        <w:tc>
          <w:tcPr>
            <w:tcW w:w="2936" w:type="dxa"/>
            <w:tcBorders>
              <w:right w:val="single" w:sz="4" w:space="0" w:color="auto"/>
            </w:tcBorders>
          </w:tcPr>
          <w:p w:rsidR="002E1013" w:rsidRPr="003A73CB" w:rsidRDefault="00FC6FED" w:rsidP="00AE5F75">
            <w:pPr>
              <w:jc w:val="center"/>
              <w:rPr>
                <w:rFonts w:ascii="Times New Roman" w:hAnsi="Times New Roman" w:cs="Times New Roman"/>
                <w:sz w:val="24"/>
                <w:szCs w:val="24"/>
              </w:rPr>
            </w:pPr>
            <w:r>
              <w:rPr>
                <w:rFonts w:ascii="Times New Roman" w:hAnsi="Times New Roman" w:cs="Times New Roman"/>
                <w:sz w:val="24"/>
                <w:szCs w:val="24"/>
              </w:rPr>
              <w:t>462,768,823,893</w:t>
            </w:r>
            <w:r w:rsidR="002E1013">
              <w:rPr>
                <w:rFonts w:ascii="Times New Roman" w:hAnsi="Times New Roman" w:cs="Times New Roman"/>
                <w:sz w:val="24"/>
                <w:szCs w:val="24"/>
              </w:rPr>
              <w:t>.00</w:t>
            </w:r>
          </w:p>
        </w:tc>
      </w:tr>
      <w:tr w:rsidR="002E1013" w:rsidRPr="003A73CB" w:rsidTr="002E1013">
        <w:tc>
          <w:tcPr>
            <w:tcW w:w="567" w:type="dxa"/>
            <w:tcBorders>
              <w:left w:val="single" w:sz="4" w:space="0" w:color="auto"/>
            </w:tcBorders>
          </w:tcPr>
          <w:p w:rsidR="002E1013" w:rsidRPr="003A73CB" w:rsidRDefault="002E1013" w:rsidP="00AE5F75">
            <w:pPr>
              <w:jc w:val="center"/>
              <w:rPr>
                <w:rFonts w:ascii="Times New Roman" w:hAnsi="Times New Roman" w:cs="Times New Roman"/>
                <w:sz w:val="24"/>
                <w:szCs w:val="24"/>
              </w:rPr>
            </w:pPr>
            <w:r w:rsidRPr="003A73CB">
              <w:rPr>
                <w:rFonts w:ascii="Times New Roman" w:hAnsi="Times New Roman" w:cs="Times New Roman"/>
                <w:sz w:val="24"/>
                <w:szCs w:val="24"/>
              </w:rPr>
              <w:t>4</w:t>
            </w:r>
          </w:p>
        </w:tc>
        <w:tc>
          <w:tcPr>
            <w:tcW w:w="896" w:type="dxa"/>
          </w:tcPr>
          <w:p w:rsidR="002E1013" w:rsidRPr="003A73CB" w:rsidRDefault="00FC6FED" w:rsidP="00AE5F75">
            <w:pPr>
              <w:jc w:val="center"/>
              <w:rPr>
                <w:rFonts w:ascii="Times New Roman" w:hAnsi="Times New Roman" w:cs="Times New Roman"/>
                <w:sz w:val="24"/>
                <w:szCs w:val="24"/>
              </w:rPr>
            </w:pPr>
            <w:r>
              <w:rPr>
                <w:rFonts w:ascii="Times New Roman" w:hAnsi="Times New Roman" w:cs="Times New Roman"/>
                <w:sz w:val="24"/>
                <w:szCs w:val="24"/>
              </w:rPr>
              <w:t>2006</w:t>
            </w:r>
          </w:p>
        </w:tc>
        <w:tc>
          <w:tcPr>
            <w:tcW w:w="2668" w:type="dxa"/>
          </w:tcPr>
          <w:p w:rsidR="002E1013" w:rsidRPr="003A73CB" w:rsidRDefault="00FC6FED" w:rsidP="00AE5F75">
            <w:pPr>
              <w:rPr>
                <w:rFonts w:ascii="Times New Roman" w:hAnsi="Times New Roman" w:cs="Times New Roman"/>
                <w:sz w:val="24"/>
                <w:szCs w:val="24"/>
              </w:rPr>
            </w:pPr>
            <w:r>
              <w:rPr>
                <w:rFonts w:ascii="Times New Roman" w:hAnsi="Times New Roman" w:cs="Times New Roman"/>
                <w:sz w:val="24"/>
                <w:szCs w:val="24"/>
              </w:rPr>
              <w:t xml:space="preserve">    480,000</w:t>
            </w:r>
            <w:r w:rsidR="002E1013">
              <w:rPr>
                <w:rFonts w:ascii="Times New Roman" w:hAnsi="Times New Roman" w:cs="Times New Roman"/>
                <w:sz w:val="24"/>
                <w:szCs w:val="24"/>
              </w:rPr>
              <w:t>,</w:t>
            </w:r>
            <w:r>
              <w:rPr>
                <w:rFonts w:ascii="Times New Roman" w:hAnsi="Times New Roman" w:cs="Times New Roman"/>
                <w:sz w:val="24"/>
                <w:szCs w:val="24"/>
              </w:rPr>
              <w:t>000,</w:t>
            </w:r>
            <w:r w:rsidR="002E1013">
              <w:rPr>
                <w:rFonts w:ascii="Times New Roman" w:hAnsi="Times New Roman" w:cs="Times New Roman"/>
                <w:sz w:val="24"/>
                <w:szCs w:val="24"/>
              </w:rPr>
              <w:t>000.00</w:t>
            </w:r>
          </w:p>
        </w:tc>
        <w:tc>
          <w:tcPr>
            <w:tcW w:w="2936" w:type="dxa"/>
            <w:tcBorders>
              <w:right w:val="single" w:sz="4" w:space="0" w:color="auto"/>
            </w:tcBorders>
          </w:tcPr>
          <w:p w:rsidR="002E1013" w:rsidRPr="003A73CB" w:rsidRDefault="00FC6FED" w:rsidP="00AE5F75">
            <w:pPr>
              <w:jc w:val="center"/>
              <w:rPr>
                <w:rFonts w:ascii="Times New Roman" w:hAnsi="Times New Roman" w:cs="Times New Roman"/>
                <w:sz w:val="24"/>
                <w:szCs w:val="24"/>
              </w:rPr>
            </w:pPr>
            <w:r>
              <w:rPr>
                <w:rFonts w:ascii="Times New Roman" w:hAnsi="Times New Roman" w:cs="Times New Roman"/>
                <w:sz w:val="24"/>
                <w:szCs w:val="24"/>
              </w:rPr>
              <w:t>499,955,253,422</w:t>
            </w:r>
            <w:r w:rsidR="002E1013">
              <w:rPr>
                <w:rFonts w:ascii="Times New Roman" w:hAnsi="Times New Roman" w:cs="Times New Roman"/>
                <w:sz w:val="24"/>
                <w:szCs w:val="24"/>
              </w:rPr>
              <w:t>.00</w:t>
            </w:r>
          </w:p>
        </w:tc>
      </w:tr>
      <w:tr w:rsidR="00FC6FED" w:rsidRPr="003A73CB" w:rsidTr="00FC6FED">
        <w:tc>
          <w:tcPr>
            <w:tcW w:w="567" w:type="dxa"/>
            <w:tcBorders>
              <w:left w:val="single" w:sz="4" w:space="0" w:color="auto"/>
            </w:tcBorders>
          </w:tcPr>
          <w:p w:rsidR="00FC6FED" w:rsidRPr="003A73CB" w:rsidRDefault="00FC6FED" w:rsidP="00FC6FED">
            <w:pPr>
              <w:jc w:val="center"/>
              <w:rPr>
                <w:rFonts w:ascii="Times New Roman" w:hAnsi="Times New Roman" w:cs="Times New Roman"/>
                <w:sz w:val="24"/>
                <w:szCs w:val="24"/>
              </w:rPr>
            </w:pPr>
            <w:r>
              <w:rPr>
                <w:rFonts w:ascii="Times New Roman" w:hAnsi="Times New Roman" w:cs="Times New Roman"/>
                <w:sz w:val="24"/>
                <w:szCs w:val="24"/>
              </w:rPr>
              <w:t>5</w:t>
            </w:r>
          </w:p>
        </w:tc>
        <w:tc>
          <w:tcPr>
            <w:tcW w:w="896" w:type="dxa"/>
          </w:tcPr>
          <w:p w:rsidR="00FC6FED" w:rsidRPr="003A73CB" w:rsidRDefault="00FC6FED" w:rsidP="00FC6FED">
            <w:pPr>
              <w:jc w:val="center"/>
              <w:rPr>
                <w:rFonts w:ascii="Times New Roman" w:hAnsi="Times New Roman" w:cs="Times New Roman"/>
                <w:sz w:val="24"/>
                <w:szCs w:val="24"/>
              </w:rPr>
            </w:pPr>
            <w:r w:rsidRPr="003A73CB">
              <w:rPr>
                <w:rFonts w:ascii="Times New Roman" w:hAnsi="Times New Roman" w:cs="Times New Roman"/>
                <w:sz w:val="24"/>
                <w:szCs w:val="24"/>
              </w:rPr>
              <w:t>2007</w:t>
            </w:r>
          </w:p>
        </w:tc>
        <w:tc>
          <w:tcPr>
            <w:tcW w:w="2668" w:type="dxa"/>
          </w:tcPr>
          <w:p w:rsidR="00FC6FED" w:rsidRPr="003A73CB" w:rsidRDefault="00FC6FED" w:rsidP="00FC6FED">
            <w:pPr>
              <w:jc w:val="center"/>
              <w:rPr>
                <w:rFonts w:ascii="Times New Roman" w:hAnsi="Times New Roman" w:cs="Times New Roman"/>
                <w:sz w:val="24"/>
                <w:szCs w:val="24"/>
              </w:rPr>
            </w:pPr>
            <w:r>
              <w:rPr>
                <w:rFonts w:ascii="Times New Roman" w:hAnsi="Times New Roman" w:cs="Times New Roman"/>
                <w:sz w:val="24"/>
                <w:szCs w:val="24"/>
              </w:rPr>
              <w:t>555,000,000,000.00</w:t>
            </w:r>
          </w:p>
        </w:tc>
        <w:tc>
          <w:tcPr>
            <w:tcW w:w="2936" w:type="dxa"/>
            <w:tcBorders>
              <w:right w:val="single" w:sz="4" w:space="0" w:color="auto"/>
            </w:tcBorders>
          </w:tcPr>
          <w:p w:rsidR="00FC6FED" w:rsidRPr="003A73CB" w:rsidRDefault="00FC6FED" w:rsidP="00FC6FED">
            <w:pPr>
              <w:jc w:val="center"/>
              <w:rPr>
                <w:rFonts w:ascii="Times New Roman" w:hAnsi="Times New Roman" w:cs="Times New Roman"/>
                <w:sz w:val="24"/>
                <w:szCs w:val="24"/>
              </w:rPr>
            </w:pPr>
            <w:r>
              <w:rPr>
                <w:rFonts w:ascii="Times New Roman" w:hAnsi="Times New Roman" w:cs="Times New Roman"/>
                <w:sz w:val="24"/>
                <w:szCs w:val="24"/>
              </w:rPr>
              <w:t>557,359,187,958.00</w:t>
            </w:r>
          </w:p>
        </w:tc>
      </w:tr>
      <w:tr w:rsidR="00FC6FED" w:rsidRPr="003A73CB" w:rsidTr="00FC6FED">
        <w:tc>
          <w:tcPr>
            <w:tcW w:w="567" w:type="dxa"/>
            <w:tcBorders>
              <w:left w:val="single" w:sz="4" w:space="0" w:color="auto"/>
            </w:tcBorders>
          </w:tcPr>
          <w:p w:rsidR="00FC6FED" w:rsidRPr="003A73CB" w:rsidRDefault="00FC6FED" w:rsidP="00FC6FED">
            <w:pPr>
              <w:jc w:val="center"/>
              <w:rPr>
                <w:rFonts w:ascii="Times New Roman" w:hAnsi="Times New Roman" w:cs="Times New Roman"/>
                <w:sz w:val="24"/>
                <w:szCs w:val="24"/>
              </w:rPr>
            </w:pPr>
            <w:r>
              <w:rPr>
                <w:rFonts w:ascii="Times New Roman" w:hAnsi="Times New Roman" w:cs="Times New Roman"/>
                <w:sz w:val="24"/>
                <w:szCs w:val="24"/>
              </w:rPr>
              <w:t>6</w:t>
            </w:r>
          </w:p>
        </w:tc>
        <w:tc>
          <w:tcPr>
            <w:tcW w:w="896" w:type="dxa"/>
          </w:tcPr>
          <w:p w:rsidR="00FC6FED" w:rsidRPr="003A73CB" w:rsidRDefault="00FC6FED" w:rsidP="00FC6FED">
            <w:pPr>
              <w:jc w:val="center"/>
              <w:rPr>
                <w:rFonts w:ascii="Times New Roman" w:hAnsi="Times New Roman" w:cs="Times New Roman"/>
                <w:sz w:val="24"/>
                <w:szCs w:val="24"/>
              </w:rPr>
            </w:pPr>
            <w:r w:rsidRPr="003A73CB">
              <w:rPr>
                <w:rFonts w:ascii="Times New Roman" w:hAnsi="Times New Roman" w:cs="Times New Roman"/>
                <w:sz w:val="24"/>
                <w:szCs w:val="24"/>
              </w:rPr>
              <w:t>2008</w:t>
            </w:r>
          </w:p>
        </w:tc>
        <w:tc>
          <w:tcPr>
            <w:tcW w:w="2668" w:type="dxa"/>
          </w:tcPr>
          <w:p w:rsidR="00FC6FED" w:rsidRPr="003A73CB" w:rsidRDefault="00FC6FED" w:rsidP="00FC6FED">
            <w:pPr>
              <w:jc w:val="center"/>
              <w:rPr>
                <w:rFonts w:ascii="Times New Roman" w:hAnsi="Times New Roman" w:cs="Times New Roman"/>
                <w:sz w:val="24"/>
                <w:szCs w:val="24"/>
              </w:rPr>
            </w:pPr>
            <w:r>
              <w:rPr>
                <w:rFonts w:ascii="Times New Roman" w:hAnsi="Times New Roman" w:cs="Times New Roman"/>
                <w:sz w:val="24"/>
                <w:szCs w:val="24"/>
              </w:rPr>
              <w:t>687,472,437,920.00</w:t>
            </w:r>
          </w:p>
        </w:tc>
        <w:tc>
          <w:tcPr>
            <w:tcW w:w="2936" w:type="dxa"/>
            <w:tcBorders>
              <w:right w:val="single" w:sz="4" w:space="0" w:color="auto"/>
            </w:tcBorders>
          </w:tcPr>
          <w:p w:rsidR="00FC6FED" w:rsidRPr="003A73CB" w:rsidRDefault="00FC6FED" w:rsidP="00FC6FED">
            <w:pPr>
              <w:jc w:val="center"/>
              <w:rPr>
                <w:rFonts w:ascii="Times New Roman" w:hAnsi="Times New Roman" w:cs="Times New Roman"/>
                <w:sz w:val="24"/>
                <w:szCs w:val="24"/>
              </w:rPr>
            </w:pPr>
            <w:r>
              <w:rPr>
                <w:rFonts w:ascii="Times New Roman" w:hAnsi="Times New Roman" w:cs="Times New Roman"/>
                <w:sz w:val="24"/>
                <w:szCs w:val="24"/>
              </w:rPr>
              <w:t xml:space="preserve"> 655,450,316,032.00</w:t>
            </w:r>
          </w:p>
        </w:tc>
      </w:tr>
      <w:tr w:rsidR="00FC6FED" w:rsidRPr="003A73CB" w:rsidTr="00FC6FED">
        <w:tc>
          <w:tcPr>
            <w:tcW w:w="567" w:type="dxa"/>
            <w:tcBorders>
              <w:left w:val="single" w:sz="4" w:space="0" w:color="auto"/>
            </w:tcBorders>
          </w:tcPr>
          <w:p w:rsidR="00FC6FED" w:rsidRPr="003A73CB" w:rsidRDefault="00FC6FED" w:rsidP="00FC6FED">
            <w:pPr>
              <w:jc w:val="center"/>
              <w:rPr>
                <w:rFonts w:ascii="Times New Roman" w:hAnsi="Times New Roman" w:cs="Times New Roman"/>
                <w:sz w:val="24"/>
                <w:szCs w:val="24"/>
              </w:rPr>
            </w:pPr>
            <w:r>
              <w:rPr>
                <w:rFonts w:ascii="Times New Roman" w:hAnsi="Times New Roman" w:cs="Times New Roman"/>
                <w:sz w:val="24"/>
                <w:szCs w:val="24"/>
              </w:rPr>
              <w:t>7</w:t>
            </w:r>
          </w:p>
        </w:tc>
        <w:tc>
          <w:tcPr>
            <w:tcW w:w="896" w:type="dxa"/>
          </w:tcPr>
          <w:p w:rsidR="00FC6FED" w:rsidRPr="003A73CB" w:rsidRDefault="00FC6FED" w:rsidP="00FC6FED">
            <w:pPr>
              <w:jc w:val="center"/>
              <w:rPr>
                <w:rFonts w:ascii="Times New Roman" w:hAnsi="Times New Roman" w:cs="Times New Roman"/>
                <w:sz w:val="24"/>
                <w:szCs w:val="24"/>
              </w:rPr>
            </w:pPr>
            <w:r w:rsidRPr="003A73CB">
              <w:rPr>
                <w:rFonts w:ascii="Times New Roman" w:hAnsi="Times New Roman" w:cs="Times New Roman"/>
                <w:sz w:val="24"/>
                <w:szCs w:val="24"/>
              </w:rPr>
              <w:t>2009</w:t>
            </w:r>
          </w:p>
        </w:tc>
        <w:tc>
          <w:tcPr>
            <w:tcW w:w="2668" w:type="dxa"/>
          </w:tcPr>
          <w:p w:rsidR="00FC6FED" w:rsidRPr="003A73CB" w:rsidRDefault="00FC6FED" w:rsidP="00FC6FED">
            <w:pPr>
              <w:jc w:val="center"/>
              <w:rPr>
                <w:rFonts w:ascii="Times New Roman" w:hAnsi="Times New Roman" w:cs="Times New Roman"/>
                <w:sz w:val="24"/>
                <w:szCs w:val="24"/>
              </w:rPr>
            </w:pPr>
            <w:r>
              <w:rPr>
                <w:rFonts w:ascii="Times New Roman" w:hAnsi="Times New Roman" w:cs="Times New Roman"/>
                <w:sz w:val="24"/>
                <w:szCs w:val="24"/>
              </w:rPr>
              <w:t>714,971,300,000.00</w:t>
            </w:r>
          </w:p>
        </w:tc>
        <w:tc>
          <w:tcPr>
            <w:tcW w:w="2936" w:type="dxa"/>
            <w:tcBorders>
              <w:right w:val="single" w:sz="4" w:space="0" w:color="auto"/>
            </w:tcBorders>
          </w:tcPr>
          <w:p w:rsidR="00FC6FED" w:rsidRPr="003A73CB" w:rsidRDefault="00FC6FED" w:rsidP="00FC6FED">
            <w:pPr>
              <w:jc w:val="center"/>
              <w:rPr>
                <w:rFonts w:ascii="Times New Roman" w:hAnsi="Times New Roman" w:cs="Times New Roman"/>
                <w:sz w:val="24"/>
                <w:szCs w:val="24"/>
              </w:rPr>
            </w:pPr>
            <w:r>
              <w:rPr>
                <w:rFonts w:ascii="Times New Roman" w:hAnsi="Times New Roman" w:cs="Times New Roman"/>
                <w:sz w:val="24"/>
                <w:szCs w:val="24"/>
              </w:rPr>
              <w:t>739,202,038,400.00</w:t>
            </w:r>
          </w:p>
        </w:tc>
      </w:tr>
      <w:tr w:rsidR="00FC6FED" w:rsidRPr="003A73CB" w:rsidTr="002E1013">
        <w:tc>
          <w:tcPr>
            <w:tcW w:w="567" w:type="dxa"/>
            <w:tcBorders>
              <w:left w:val="single" w:sz="4" w:space="0" w:color="auto"/>
              <w:bottom w:val="single" w:sz="4" w:space="0" w:color="auto"/>
            </w:tcBorders>
          </w:tcPr>
          <w:p w:rsidR="00FC6FED" w:rsidRPr="003A73CB" w:rsidRDefault="00FC6FED" w:rsidP="00FC6FED">
            <w:pPr>
              <w:jc w:val="center"/>
              <w:rPr>
                <w:rFonts w:ascii="Times New Roman" w:hAnsi="Times New Roman" w:cs="Times New Roman"/>
                <w:sz w:val="24"/>
                <w:szCs w:val="24"/>
              </w:rPr>
            </w:pPr>
            <w:r>
              <w:rPr>
                <w:rFonts w:ascii="Times New Roman" w:hAnsi="Times New Roman" w:cs="Times New Roman"/>
                <w:sz w:val="24"/>
                <w:szCs w:val="24"/>
              </w:rPr>
              <w:t>8</w:t>
            </w:r>
          </w:p>
        </w:tc>
        <w:tc>
          <w:tcPr>
            <w:tcW w:w="896" w:type="dxa"/>
            <w:tcBorders>
              <w:bottom w:val="single" w:sz="4" w:space="0" w:color="auto"/>
            </w:tcBorders>
          </w:tcPr>
          <w:p w:rsidR="00FC6FED" w:rsidRPr="003A73CB" w:rsidRDefault="00FC6FED" w:rsidP="00FC6FED">
            <w:pPr>
              <w:jc w:val="center"/>
              <w:rPr>
                <w:rFonts w:ascii="Times New Roman" w:hAnsi="Times New Roman" w:cs="Times New Roman"/>
                <w:sz w:val="24"/>
                <w:szCs w:val="24"/>
              </w:rPr>
            </w:pPr>
            <w:r w:rsidRPr="003A73CB">
              <w:rPr>
                <w:rFonts w:ascii="Times New Roman" w:hAnsi="Times New Roman" w:cs="Times New Roman"/>
                <w:sz w:val="24"/>
                <w:szCs w:val="24"/>
              </w:rPr>
              <w:t>2010</w:t>
            </w:r>
          </w:p>
        </w:tc>
        <w:tc>
          <w:tcPr>
            <w:tcW w:w="2668" w:type="dxa"/>
            <w:tcBorders>
              <w:bottom w:val="single" w:sz="4" w:space="0" w:color="auto"/>
            </w:tcBorders>
          </w:tcPr>
          <w:p w:rsidR="00FC6FED" w:rsidRPr="003A73CB" w:rsidRDefault="00FC6FED" w:rsidP="00FC6FED">
            <w:pPr>
              <w:rPr>
                <w:rFonts w:ascii="Times New Roman" w:hAnsi="Times New Roman" w:cs="Times New Roman"/>
                <w:sz w:val="24"/>
                <w:szCs w:val="24"/>
              </w:rPr>
            </w:pPr>
            <w:r w:rsidRPr="003A73CB">
              <w:rPr>
                <w:rFonts w:ascii="Times New Roman" w:hAnsi="Times New Roman" w:cs="Times New Roman"/>
                <w:sz w:val="24"/>
                <w:szCs w:val="24"/>
              </w:rPr>
              <w:t xml:space="preserve">    </w:t>
            </w:r>
            <w:r>
              <w:rPr>
                <w:rFonts w:ascii="Times New Roman" w:hAnsi="Times New Roman" w:cs="Times New Roman"/>
                <w:sz w:val="24"/>
                <w:szCs w:val="24"/>
              </w:rPr>
              <w:t>832,971,300,000.00</w:t>
            </w:r>
          </w:p>
        </w:tc>
        <w:tc>
          <w:tcPr>
            <w:tcW w:w="2936" w:type="dxa"/>
            <w:tcBorders>
              <w:bottom w:val="single" w:sz="4" w:space="0" w:color="auto"/>
              <w:right w:val="single" w:sz="4" w:space="0" w:color="auto"/>
            </w:tcBorders>
          </w:tcPr>
          <w:p w:rsidR="00FC6FED" w:rsidRPr="003A73CB" w:rsidRDefault="00FC6FED" w:rsidP="00FC6FED">
            <w:pPr>
              <w:jc w:val="center"/>
              <w:rPr>
                <w:rFonts w:ascii="Times New Roman" w:hAnsi="Times New Roman" w:cs="Times New Roman"/>
                <w:sz w:val="24"/>
                <w:szCs w:val="24"/>
              </w:rPr>
            </w:pPr>
            <w:r>
              <w:rPr>
                <w:rFonts w:ascii="Times New Roman" w:hAnsi="Times New Roman" w:cs="Times New Roman"/>
                <w:sz w:val="24"/>
                <w:szCs w:val="24"/>
              </w:rPr>
              <w:t>799,444,270,412.00</w:t>
            </w:r>
          </w:p>
        </w:tc>
      </w:tr>
    </w:tbl>
    <w:p w:rsidR="002E1013" w:rsidRPr="001D7767" w:rsidRDefault="001D7767" w:rsidP="001D7767">
      <w:pPr>
        <w:tabs>
          <w:tab w:val="left" w:pos="1134"/>
        </w:tabs>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Sumber: Standar Informasi Publik 2011, Dinas Pendapatan Sumatera Utara.</w:t>
      </w:r>
    </w:p>
    <w:p w:rsidR="00F50EFA" w:rsidRPr="006F6F6C" w:rsidRDefault="002339E6" w:rsidP="006F6F6C">
      <w:pPr>
        <w:pStyle w:val="ListParagraph"/>
        <w:tabs>
          <w:tab w:val="left" w:pos="1134"/>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FC6FED">
        <w:rPr>
          <w:rFonts w:ascii="Times New Roman" w:hAnsi="Times New Roman" w:cs="Times New Roman"/>
          <w:sz w:val="24"/>
          <w:szCs w:val="24"/>
        </w:rPr>
        <w:t xml:space="preserve">Berdasarkan data diatas terlihat bahwa selama 8 (delapan) berturut- turut  target </w:t>
      </w:r>
      <w:r>
        <w:rPr>
          <w:rFonts w:ascii="Times New Roman" w:hAnsi="Times New Roman" w:cs="Times New Roman"/>
          <w:sz w:val="24"/>
          <w:szCs w:val="24"/>
        </w:rPr>
        <w:t>realisasi penerimaan Pajak Kendaraan B</w:t>
      </w:r>
      <w:r w:rsidR="00FC6FED">
        <w:rPr>
          <w:rFonts w:ascii="Times New Roman" w:hAnsi="Times New Roman" w:cs="Times New Roman"/>
          <w:sz w:val="24"/>
          <w:szCs w:val="24"/>
        </w:rPr>
        <w:t>ermotor di Sumatera Utara mengalami peningkatan. Perkembangan peningkatan ini mencerminkan besarnnya</w:t>
      </w:r>
      <w:r>
        <w:rPr>
          <w:rFonts w:ascii="Times New Roman" w:hAnsi="Times New Roman" w:cs="Times New Roman"/>
          <w:sz w:val="24"/>
          <w:szCs w:val="24"/>
        </w:rPr>
        <w:t xml:space="preserve"> potensi yang ada dalam penetapan pemungutan Pajak Kendaraan Bermotor. Realisasi pajak kendaraan bermotor yang terus- menerus mengalami peningkatan tentu m</w:t>
      </w:r>
      <w:r w:rsidR="00F50EFA">
        <w:rPr>
          <w:rFonts w:ascii="Times New Roman" w:hAnsi="Times New Roman" w:cs="Times New Roman"/>
          <w:sz w:val="24"/>
          <w:szCs w:val="24"/>
        </w:rPr>
        <w:t>empengaruhi besarnya jumlah PAD.</w:t>
      </w:r>
    </w:p>
    <w:p w:rsidR="006F6F6C" w:rsidRDefault="006F6F6C" w:rsidP="001D7767">
      <w:pPr>
        <w:pStyle w:val="ListParagraph"/>
        <w:tabs>
          <w:tab w:val="left" w:pos="1134"/>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F50EFA">
        <w:rPr>
          <w:rFonts w:ascii="Times New Roman" w:hAnsi="Times New Roman" w:cs="Times New Roman"/>
          <w:sz w:val="24"/>
          <w:szCs w:val="24"/>
        </w:rPr>
        <w:t>Selain data diatas terdapat juga informasi data mengenai penerimaan Pajak Kendaraan Bermotor (PKB) setiap bulannya di UPTD Samsat Tarutung, sebagai berikut :</w:t>
      </w:r>
    </w:p>
    <w:p w:rsidR="001D7767" w:rsidRPr="001D7767" w:rsidRDefault="001D7767" w:rsidP="001D7767">
      <w:pPr>
        <w:pStyle w:val="ListParagraph"/>
        <w:tabs>
          <w:tab w:val="left" w:pos="1134"/>
        </w:tabs>
        <w:spacing w:line="360" w:lineRule="auto"/>
        <w:ind w:left="426"/>
        <w:jc w:val="center"/>
        <w:rPr>
          <w:rFonts w:ascii="Times New Roman" w:hAnsi="Times New Roman" w:cs="Times New Roman"/>
          <w:sz w:val="24"/>
          <w:szCs w:val="24"/>
        </w:rPr>
      </w:pPr>
      <w:r>
        <w:rPr>
          <w:rFonts w:ascii="Times New Roman" w:hAnsi="Times New Roman" w:cs="Times New Roman"/>
          <w:sz w:val="24"/>
          <w:szCs w:val="24"/>
        </w:rPr>
        <w:t>Tabel 3.3</w:t>
      </w:r>
    </w:p>
    <w:p w:rsidR="00F50EFA" w:rsidRPr="00F50EFA" w:rsidRDefault="00F50EFA" w:rsidP="00F50EFA">
      <w:pPr>
        <w:tabs>
          <w:tab w:val="left" w:pos="1134"/>
        </w:tabs>
        <w:spacing w:line="360" w:lineRule="auto"/>
        <w:jc w:val="center"/>
        <w:rPr>
          <w:rFonts w:ascii="Times New Roman" w:hAnsi="Times New Roman" w:cs="Times New Roman"/>
          <w:b/>
          <w:sz w:val="24"/>
          <w:szCs w:val="24"/>
        </w:rPr>
      </w:pPr>
      <w:r w:rsidRPr="00F50EFA">
        <w:rPr>
          <w:rFonts w:ascii="Times New Roman" w:hAnsi="Times New Roman" w:cs="Times New Roman"/>
          <w:b/>
          <w:sz w:val="24"/>
          <w:szCs w:val="24"/>
        </w:rPr>
        <w:t xml:space="preserve">Realisasi Penerimaan PKB </w:t>
      </w:r>
    </w:p>
    <w:p w:rsidR="00F50EFA" w:rsidRDefault="00AE5F75" w:rsidP="00F50EFA">
      <w:pPr>
        <w:tabs>
          <w:tab w:val="left" w:pos="1134"/>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UPTD </w:t>
      </w:r>
      <w:r w:rsidR="00F50EFA" w:rsidRPr="00F50EFA">
        <w:rPr>
          <w:rFonts w:ascii="Times New Roman" w:hAnsi="Times New Roman" w:cs="Times New Roman"/>
          <w:b/>
          <w:sz w:val="24"/>
          <w:szCs w:val="24"/>
        </w:rPr>
        <w:t>Di Samsat Tarutung bulan Oktober 2015 – April 2016</w:t>
      </w:r>
    </w:p>
    <w:tbl>
      <w:tblPr>
        <w:tblStyle w:val="TableGrid"/>
        <w:tblW w:w="8622" w:type="dxa"/>
        <w:tblLayout w:type="fixed"/>
        <w:tblLook w:val="04A0" w:firstRow="1" w:lastRow="0" w:firstColumn="1" w:lastColumn="0" w:noHBand="0" w:noVBand="1"/>
      </w:tblPr>
      <w:tblGrid>
        <w:gridCol w:w="420"/>
        <w:gridCol w:w="1838"/>
        <w:gridCol w:w="1415"/>
        <w:gridCol w:w="1697"/>
        <w:gridCol w:w="1555"/>
        <w:gridCol w:w="1697"/>
      </w:tblGrid>
      <w:tr w:rsidR="0042093A" w:rsidTr="00AE5F75">
        <w:trPr>
          <w:trHeight w:val="614"/>
        </w:trPr>
        <w:tc>
          <w:tcPr>
            <w:tcW w:w="420" w:type="dxa"/>
          </w:tcPr>
          <w:p w:rsidR="00F50EFA" w:rsidRDefault="00F50EFA" w:rsidP="00F50EFA">
            <w:pPr>
              <w:tabs>
                <w:tab w:val="left" w:pos="1134"/>
              </w:tabs>
              <w:spacing w:line="360" w:lineRule="auto"/>
              <w:rPr>
                <w:rFonts w:ascii="Times New Roman" w:hAnsi="Times New Roman" w:cs="Times New Roman"/>
                <w:b/>
                <w:sz w:val="24"/>
                <w:szCs w:val="24"/>
              </w:rPr>
            </w:pPr>
            <w:r>
              <w:rPr>
                <w:rFonts w:ascii="Times New Roman" w:hAnsi="Times New Roman" w:cs="Times New Roman"/>
                <w:b/>
                <w:sz w:val="24"/>
                <w:szCs w:val="24"/>
              </w:rPr>
              <w:t>No</w:t>
            </w:r>
          </w:p>
        </w:tc>
        <w:tc>
          <w:tcPr>
            <w:tcW w:w="1838" w:type="dxa"/>
          </w:tcPr>
          <w:p w:rsidR="00F50EFA" w:rsidRDefault="00F50EFA" w:rsidP="00F50EFA">
            <w:pPr>
              <w:tabs>
                <w:tab w:val="left" w:pos="1134"/>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Bulan</w:t>
            </w:r>
          </w:p>
        </w:tc>
        <w:tc>
          <w:tcPr>
            <w:tcW w:w="1415" w:type="dxa"/>
          </w:tcPr>
          <w:p w:rsidR="00F50EFA" w:rsidRDefault="00F50EFA" w:rsidP="00F50EFA">
            <w:pPr>
              <w:tabs>
                <w:tab w:val="left" w:pos="1134"/>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Kendaraan</w:t>
            </w:r>
          </w:p>
        </w:tc>
        <w:tc>
          <w:tcPr>
            <w:tcW w:w="1697" w:type="dxa"/>
          </w:tcPr>
          <w:p w:rsidR="00F50EFA" w:rsidRDefault="00F50EFA" w:rsidP="00F50EFA">
            <w:pPr>
              <w:tabs>
                <w:tab w:val="left" w:pos="1134"/>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Pokok</w:t>
            </w:r>
          </w:p>
        </w:tc>
        <w:tc>
          <w:tcPr>
            <w:tcW w:w="1555" w:type="dxa"/>
          </w:tcPr>
          <w:p w:rsidR="00F50EFA" w:rsidRDefault="00F50EFA" w:rsidP="00F50EFA">
            <w:pPr>
              <w:tabs>
                <w:tab w:val="left" w:pos="1134"/>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Denda </w:t>
            </w:r>
          </w:p>
        </w:tc>
        <w:tc>
          <w:tcPr>
            <w:tcW w:w="1697" w:type="dxa"/>
          </w:tcPr>
          <w:p w:rsidR="00F50EFA" w:rsidRDefault="00F50EFA" w:rsidP="00F50EFA">
            <w:pPr>
              <w:tabs>
                <w:tab w:val="left" w:pos="1134"/>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w:t>
            </w:r>
          </w:p>
        </w:tc>
      </w:tr>
      <w:tr w:rsidR="0042093A" w:rsidTr="00AE5F75">
        <w:trPr>
          <w:trHeight w:val="628"/>
        </w:trPr>
        <w:tc>
          <w:tcPr>
            <w:tcW w:w="420" w:type="dxa"/>
          </w:tcPr>
          <w:p w:rsidR="00F50EFA" w:rsidRPr="0042093A" w:rsidRDefault="00F50EFA" w:rsidP="006F6F6C">
            <w:pPr>
              <w:tabs>
                <w:tab w:val="left" w:pos="1134"/>
              </w:tabs>
              <w:spacing w:line="360" w:lineRule="auto"/>
              <w:jc w:val="center"/>
              <w:rPr>
                <w:rFonts w:ascii="Times New Roman" w:hAnsi="Times New Roman" w:cs="Times New Roman"/>
              </w:rPr>
            </w:pPr>
            <w:r w:rsidRPr="0042093A">
              <w:rPr>
                <w:rFonts w:ascii="Times New Roman" w:hAnsi="Times New Roman" w:cs="Times New Roman"/>
              </w:rPr>
              <w:lastRenderedPageBreak/>
              <w:t>1</w:t>
            </w:r>
          </w:p>
        </w:tc>
        <w:tc>
          <w:tcPr>
            <w:tcW w:w="1838" w:type="dxa"/>
          </w:tcPr>
          <w:p w:rsidR="00F50EFA" w:rsidRPr="00B37B37"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01 </w:t>
            </w:r>
            <w:r w:rsidR="00B37B37" w:rsidRPr="00B37B37">
              <w:rPr>
                <w:rFonts w:ascii="Times New Roman" w:hAnsi="Times New Roman" w:cs="Times New Roman"/>
                <w:sz w:val="24"/>
                <w:szCs w:val="24"/>
              </w:rPr>
              <w:t>Okt</w:t>
            </w:r>
            <w:r w:rsidR="00B37B37">
              <w:rPr>
                <w:rFonts w:ascii="Times New Roman" w:hAnsi="Times New Roman" w:cs="Times New Roman"/>
                <w:sz w:val="24"/>
                <w:szCs w:val="24"/>
              </w:rPr>
              <w:t xml:space="preserve"> </w:t>
            </w:r>
            <w:r w:rsidR="00F50EFA" w:rsidRPr="00B37B37">
              <w:rPr>
                <w:rFonts w:ascii="Times New Roman" w:hAnsi="Times New Roman" w:cs="Times New Roman"/>
                <w:sz w:val="24"/>
                <w:szCs w:val="24"/>
              </w:rPr>
              <w:t xml:space="preserve">- 31 </w:t>
            </w:r>
            <w:r w:rsidR="00B37B37" w:rsidRPr="00B37B37">
              <w:rPr>
                <w:rFonts w:ascii="Times New Roman" w:hAnsi="Times New Roman" w:cs="Times New Roman"/>
                <w:sz w:val="24"/>
                <w:szCs w:val="24"/>
              </w:rPr>
              <w:t>Okt</w:t>
            </w:r>
          </w:p>
        </w:tc>
        <w:tc>
          <w:tcPr>
            <w:tcW w:w="1415" w:type="dxa"/>
          </w:tcPr>
          <w:p w:rsidR="00F50EFA" w:rsidRPr="00B37B37" w:rsidRDefault="0042093A" w:rsidP="006F6F6C">
            <w:pPr>
              <w:tabs>
                <w:tab w:val="left" w:pos="1134"/>
              </w:tabs>
              <w:spacing w:line="360" w:lineRule="auto"/>
              <w:jc w:val="center"/>
              <w:rPr>
                <w:rFonts w:ascii="Times New Roman" w:hAnsi="Times New Roman" w:cs="Times New Roman"/>
                <w:sz w:val="24"/>
                <w:szCs w:val="24"/>
              </w:rPr>
            </w:pPr>
            <w:r w:rsidRPr="00B37B37">
              <w:rPr>
                <w:rFonts w:ascii="Times New Roman" w:hAnsi="Times New Roman" w:cs="Times New Roman"/>
                <w:sz w:val="24"/>
                <w:szCs w:val="24"/>
              </w:rPr>
              <w:t>1.599</w:t>
            </w:r>
          </w:p>
        </w:tc>
        <w:tc>
          <w:tcPr>
            <w:tcW w:w="1697" w:type="dxa"/>
          </w:tcPr>
          <w:p w:rsidR="00F50EFA" w:rsidRPr="00B37B37"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2093A" w:rsidRPr="00B37B37">
              <w:rPr>
                <w:rFonts w:ascii="Times New Roman" w:hAnsi="Times New Roman" w:cs="Times New Roman"/>
                <w:sz w:val="24"/>
                <w:szCs w:val="24"/>
              </w:rPr>
              <w:t>834.210.558</w:t>
            </w:r>
          </w:p>
        </w:tc>
        <w:tc>
          <w:tcPr>
            <w:tcW w:w="1555" w:type="dxa"/>
          </w:tcPr>
          <w:p w:rsidR="00F50EFA" w:rsidRPr="00B37B37" w:rsidRDefault="0042093A" w:rsidP="006F6F6C">
            <w:pPr>
              <w:tabs>
                <w:tab w:val="left" w:pos="1134"/>
              </w:tabs>
              <w:spacing w:line="360" w:lineRule="auto"/>
              <w:jc w:val="center"/>
              <w:rPr>
                <w:rFonts w:ascii="Times New Roman" w:hAnsi="Times New Roman" w:cs="Times New Roman"/>
                <w:sz w:val="24"/>
                <w:szCs w:val="24"/>
              </w:rPr>
            </w:pPr>
            <w:r w:rsidRPr="00B37B37">
              <w:rPr>
                <w:rFonts w:ascii="Times New Roman" w:hAnsi="Times New Roman" w:cs="Times New Roman"/>
                <w:sz w:val="24"/>
                <w:szCs w:val="24"/>
              </w:rPr>
              <w:t>20.083.930</w:t>
            </w:r>
          </w:p>
        </w:tc>
        <w:tc>
          <w:tcPr>
            <w:tcW w:w="1697" w:type="dxa"/>
          </w:tcPr>
          <w:p w:rsidR="00F50EFA" w:rsidRPr="00B37B37"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2093A" w:rsidRPr="00B37B37">
              <w:rPr>
                <w:rFonts w:ascii="Times New Roman" w:hAnsi="Times New Roman" w:cs="Times New Roman"/>
                <w:sz w:val="24"/>
                <w:szCs w:val="24"/>
              </w:rPr>
              <w:t>854.294.448</w:t>
            </w:r>
          </w:p>
        </w:tc>
      </w:tr>
      <w:tr w:rsidR="0042093A" w:rsidTr="00AE5F75">
        <w:trPr>
          <w:trHeight w:val="655"/>
        </w:trPr>
        <w:tc>
          <w:tcPr>
            <w:tcW w:w="420" w:type="dxa"/>
          </w:tcPr>
          <w:p w:rsidR="00F50EFA" w:rsidRPr="00B37B37" w:rsidRDefault="00B37B37" w:rsidP="006F6F6C">
            <w:pPr>
              <w:tabs>
                <w:tab w:val="left" w:pos="1134"/>
              </w:tabs>
              <w:spacing w:line="360" w:lineRule="auto"/>
              <w:jc w:val="center"/>
              <w:rPr>
                <w:rFonts w:ascii="Times New Roman" w:hAnsi="Times New Roman" w:cs="Times New Roman"/>
              </w:rPr>
            </w:pPr>
            <w:r>
              <w:rPr>
                <w:rFonts w:ascii="Times New Roman" w:hAnsi="Times New Roman" w:cs="Times New Roman"/>
              </w:rPr>
              <w:t>2</w:t>
            </w:r>
          </w:p>
        </w:tc>
        <w:tc>
          <w:tcPr>
            <w:tcW w:w="1838" w:type="dxa"/>
          </w:tcPr>
          <w:p w:rsidR="00F50EFA" w:rsidRPr="00B37B37" w:rsidRDefault="0042093A" w:rsidP="006F6F6C">
            <w:pPr>
              <w:tabs>
                <w:tab w:val="left" w:pos="1134"/>
              </w:tabs>
              <w:spacing w:line="360" w:lineRule="auto"/>
              <w:jc w:val="center"/>
              <w:rPr>
                <w:rFonts w:ascii="Times New Roman" w:hAnsi="Times New Roman" w:cs="Times New Roman"/>
                <w:sz w:val="24"/>
                <w:szCs w:val="24"/>
              </w:rPr>
            </w:pPr>
            <w:r w:rsidRPr="00B37B37">
              <w:rPr>
                <w:rFonts w:ascii="Times New Roman" w:hAnsi="Times New Roman" w:cs="Times New Roman"/>
                <w:sz w:val="24"/>
                <w:szCs w:val="24"/>
              </w:rPr>
              <w:t>01 Nov</w:t>
            </w:r>
            <w:r w:rsidR="00B37B37">
              <w:rPr>
                <w:rFonts w:ascii="Times New Roman" w:hAnsi="Times New Roman" w:cs="Times New Roman"/>
                <w:sz w:val="24"/>
                <w:szCs w:val="24"/>
              </w:rPr>
              <w:t xml:space="preserve">- 30 </w:t>
            </w:r>
            <w:r w:rsidRPr="00B37B37">
              <w:rPr>
                <w:rFonts w:ascii="Times New Roman" w:hAnsi="Times New Roman" w:cs="Times New Roman"/>
                <w:sz w:val="24"/>
                <w:szCs w:val="24"/>
              </w:rPr>
              <w:t>Nov</w:t>
            </w:r>
          </w:p>
        </w:tc>
        <w:tc>
          <w:tcPr>
            <w:tcW w:w="1415" w:type="dxa"/>
          </w:tcPr>
          <w:p w:rsidR="00F50EFA" w:rsidRPr="00B37B37" w:rsidRDefault="00B37B37" w:rsidP="006F6F6C">
            <w:pPr>
              <w:tabs>
                <w:tab w:val="left" w:pos="1134"/>
              </w:tabs>
              <w:spacing w:line="360" w:lineRule="auto"/>
              <w:jc w:val="center"/>
              <w:rPr>
                <w:rFonts w:ascii="Times New Roman" w:hAnsi="Times New Roman" w:cs="Times New Roman"/>
                <w:sz w:val="24"/>
                <w:szCs w:val="24"/>
              </w:rPr>
            </w:pPr>
            <w:r w:rsidRPr="00B37B37">
              <w:rPr>
                <w:rFonts w:ascii="Times New Roman" w:hAnsi="Times New Roman" w:cs="Times New Roman"/>
                <w:sz w:val="24"/>
                <w:szCs w:val="24"/>
              </w:rPr>
              <w:t>1.451</w:t>
            </w:r>
          </w:p>
        </w:tc>
        <w:tc>
          <w:tcPr>
            <w:tcW w:w="1697" w:type="dxa"/>
          </w:tcPr>
          <w:p w:rsidR="00F50EFA" w:rsidRPr="00B37B37"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37B37" w:rsidRPr="00B37B37">
              <w:rPr>
                <w:rFonts w:ascii="Times New Roman" w:hAnsi="Times New Roman" w:cs="Times New Roman"/>
                <w:sz w:val="24"/>
                <w:szCs w:val="24"/>
              </w:rPr>
              <w:t>744.868.283</w:t>
            </w:r>
          </w:p>
        </w:tc>
        <w:tc>
          <w:tcPr>
            <w:tcW w:w="1555" w:type="dxa"/>
          </w:tcPr>
          <w:p w:rsidR="00F50EFA" w:rsidRPr="00B37B37" w:rsidRDefault="00B37B37" w:rsidP="006F6F6C">
            <w:pPr>
              <w:tabs>
                <w:tab w:val="left" w:pos="1134"/>
              </w:tabs>
              <w:spacing w:line="360" w:lineRule="auto"/>
              <w:jc w:val="center"/>
              <w:rPr>
                <w:rFonts w:ascii="Times New Roman" w:hAnsi="Times New Roman" w:cs="Times New Roman"/>
                <w:sz w:val="24"/>
                <w:szCs w:val="24"/>
              </w:rPr>
            </w:pPr>
            <w:r w:rsidRPr="00B37B37">
              <w:rPr>
                <w:rFonts w:ascii="Times New Roman" w:hAnsi="Times New Roman" w:cs="Times New Roman"/>
                <w:sz w:val="24"/>
                <w:szCs w:val="24"/>
              </w:rPr>
              <w:t>28.392.881</w:t>
            </w:r>
          </w:p>
        </w:tc>
        <w:tc>
          <w:tcPr>
            <w:tcW w:w="1697" w:type="dxa"/>
          </w:tcPr>
          <w:p w:rsidR="00F50EFA" w:rsidRPr="00B37B37"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37B37" w:rsidRPr="00B37B37">
              <w:rPr>
                <w:rFonts w:ascii="Times New Roman" w:hAnsi="Times New Roman" w:cs="Times New Roman"/>
                <w:sz w:val="24"/>
                <w:szCs w:val="24"/>
              </w:rPr>
              <w:t>803.261.164</w:t>
            </w:r>
          </w:p>
        </w:tc>
      </w:tr>
      <w:tr w:rsidR="0042093A" w:rsidRPr="00B37B37" w:rsidTr="00AE5F75">
        <w:trPr>
          <w:trHeight w:val="628"/>
        </w:trPr>
        <w:tc>
          <w:tcPr>
            <w:tcW w:w="420" w:type="dxa"/>
          </w:tcPr>
          <w:p w:rsidR="00F50EFA" w:rsidRPr="00B37B37" w:rsidRDefault="00B37B37" w:rsidP="006F6F6C">
            <w:pPr>
              <w:tabs>
                <w:tab w:val="left" w:pos="1134"/>
              </w:tabs>
              <w:spacing w:line="360" w:lineRule="auto"/>
              <w:jc w:val="center"/>
              <w:rPr>
                <w:rFonts w:ascii="Times New Roman" w:hAnsi="Times New Roman" w:cs="Times New Roman"/>
                <w:sz w:val="24"/>
                <w:szCs w:val="24"/>
              </w:rPr>
            </w:pPr>
            <w:r w:rsidRPr="00B37B37">
              <w:rPr>
                <w:rFonts w:ascii="Times New Roman" w:hAnsi="Times New Roman" w:cs="Times New Roman"/>
                <w:sz w:val="24"/>
                <w:szCs w:val="24"/>
              </w:rPr>
              <w:t>3</w:t>
            </w:r>
          </w:p>
        </w:tc>
        <w:tc>
          <w:tcPr>
            <w:tcW w:w="1838" w:type="dxa"/>
          </w:tcPr>
          <w:p w:rsidR="00F50EFA" w:rsidRPr="00B37B37" w:rsidRDefault="00B37B37" w:rsidP="006F6F6C">
            <w:pPr>
              <w:tabs>
                <w:tab w:val="left" w:pos="1134"/>
              </w:tabs>
              <w:spacing w:line="360" w:lineRule="auto"/>
              <w:jc w:val="center"/>
              <w:rPr>
                <w:rFonts w:ascii="Times New Roman" w:hAnsi="Times New Roman" w:cs="Times New Roman"/>
                <w:sz w:val="24"/>
                <w:szCs w:val="24"/>
              </w:rPr>
            </w:pPr>
            <w:r w:rsidRPr="00B37B37">
              <w:rPr>
                <w:rFonts w:ascii="Times New Roman" w:hAnsi="Times New Roman" w:cs="Times New Roman"/>
                <w:sz w:val="24"/>
                <w:szCs w:val="24"/>
              </w:rPr>
              <w:t>01 Des –</w:t>
            </w:r>
            <w:r>
              <w:rPr>
                <w:rFonts w:ascii="Times New Roman" w:hAnsi="Times New Roman" w:cs="Times New Roman"/>
                <w:sz w:val="24"/>
                <w:szCs w:val="24"/>
              </w:rPr>
              <w:t xml:space="preserve"> 31</w:t>
            </w:r>
            <w:r w:rsidR="006F6F6C">
              <w:rPr>
                <w:rFonts w:ascii="Times New Roman" w:hAnsi="Times New Roman" w:cs="Times New Roman"/>
                <w:sz w:val="24"/>
                <w:szCs w:val="24"/>
              </w:rPr>
              <w:t xml:space="preserve"> </w:t>
            </w:r>
            <w:r w:rsidRPr="00B37B37">
              <w:rPr>
                <w:rFonts w:ascii="Times New Roman" w:hAnsi="Times New Roman" w:cs="Times New Roman"/>
                <w:sz w:val="24"/>
                <w:szCs w:val="24"/>
              </w:rPr>
              <w:t>Des</w:t>
            </w:r>
          </w:p>
        </w:tc>
        <w:tc>
          <w:tcPr>
            <w:tcW w:w="1415" w:type="dxa"/>
          </w:tcPr>
          <w:p w:rsidR="00F50EFA" w:rsidRPr="00B37B37" w:rsidRDefault="00B37B37" w:rsidP="006F6F6C">
            <w:pPr>
              <w:tabs>
                <w:tab w:val="left" w:pos="1134"/>
              </w:tabs>
              <w:spacing w:line="360" w:lineRule="auto"/>
              <w:jc w:val="center"/>
              <w:rPr>
                <w:rFonts w:ascii="Times New Roman" w:hAnsi="Times New Roman" w:cs="Times New Roman"/>
                <w:sz w:val="24"/>
                <w:szCs w:val="24"/>
              </w:rPr>
            </w:pPr>
            <w:r w:rsidRPr="00B37B37">
              <w:rPr>
                <w:rFonts w:ascii="Times New Roman" w:hAnsi="Times New Roman" w:cs="Times New Roman"/>
                <w:sz w:val="24"/>
                <w:szCs w:val="24"/>
              </w:rPr>
              <w:t>1.543</w:t>
            </w:r>
          </w:p>
        </w:tc>
        <w:tc>
          <w:tcPr>
            <w:tcW w:w="1697" w:type="dxa"/>
          </w:tcPr>
          <w:p w:rsidR="00F50EFA" w:rsidRPr="00B37B37"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37B37" w:rsidRPr="00B37B37">
              <w:rPr>
                <w:rFonts w:ascii="Times New Roman" w:hAnsi="Times New Roman" w:cs="Times New Roman"/>
                <w:sz w:val="24"/>
                <w:szCs w:val="24"/>
              </w:rPr>
              <w:t>903.001.894</w:t>
            </w:r>
          </w:p>
        </w:tc>
        <w:tc>
          <w:tcPr>
            <w:tcW w:w="1555" w:type="dxa"/>
          </w:tcPr>
          <w:p w:rsidR="00F50EFA" w:rsidRPr="00B37B37" w:rsidRDefault="00B37B37" w:rsidP="006F6F6C">
            <w:pPr>
              <w:tabs>
                <w:tab w:val="left" w:pos="1134"/>
              </w:tabs>
              <w:spacing w:line="360" w:lineRule="auto"/>
              <w:jc w:val="center"/>
              <w:rPr>
                <w:rFonts w:ascii="Times New Roman" w:hAnsi="Times New Roman" w:cs="Times New Roman"/>
                <w:sz w:val="24"/>
                <w:szCs w:val="24"/>
              </w:rPr>
            </w:pPr>
            <w:r w:rsidRPr="00B37B37">
              <w:rPr>
                <w:rFonts w:ascii="Times New Roman" w:hAnsi="Times New Roman" w:cs="Times New Roman"/>
                <w:sz w:val="24"/>
                <w:szCs w:val="24"/>
              </w:rPr>
              <w:t>22.601.427</w:t>
            </w:r>
          </w:p>
        </w:tc>
        <w:tc>
          <w:tcPr>
            <w:tcW w:w="1697" w:type="dxa"/>
          </w:tcPr>
          <w:p w:rsidR="00F50EFA" w:rsidRPr="00B37B37"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37B37" w:rsidRPr="00B37B37">
              <w:rPr>
                <w:rFonts w:ascii="Times New Roman" w:hAnsi="Times New Roman" w:cs="Times New Roman"/>
                <w:sz w:val="24"/>
                <w:szCs w:val="24"/>
              </w:rPr>
              <w:t>925.603.321</w:t>
            </w:r>
          </w:p>
        </w:tc>
      </w:tr>
      <w:tr w:rsidR="00B37B37" w:rsidRPr="00B37B37" w:rsidTr="00AE5F75">
        <w:trPr>
          <w:trHeight w:val="628"/>
        </w:trPr>
        <w:tc>
          <w:tcPr>
            <w:tcW w:w="420" w:type="dxa"/>
          </w:tcPr>
          <w:p w:rsidR="00B37B37" w:rsidRPr="00B37B37" w:rsidRDefault="00B37B37"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38" w:type="dxa"/>
          </w:tcPr>
          <w:p w:rsidR="00B37B37" w:rsidRPr="00B37B37" w:rsidRDefault="00B37B37"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01 Jan – 31</w:t>
            </w:r>
            <w:r w:rsidR="006F6F6C">
              <w:rPr>
                <w:rFonts w:ascii="Times New Roman" w:hAnsi="Times New Roman" w:cs="Times New Roman"/>
                <w:sz w:val="24"/>
                <w:szCs w:val="24"/>
              </w:rPr>
              <w:t xml:space="preserve"> </w:t>
            </w:r>
            <w:r>
              <w:rPr>
                <w:rFonts w:ascii="Times New Roman" w:hAnsi="Times New Roman" w:cs="Times New Roman"/>
                <w:sz w:val="24"/>
                <w:szCs w:val="24"/>
              </w:rPr>
              <w:t>Jan</w:t>
            </w:r>
          </w:p>
        </w:tc>
        <w:tc>
          <w:tcPr>
            <w:tcW w:w="1415" w:type="dxa"/>
          </w:tcPr>
          <w:p w:rsidR="00B37B37" w:rsidRPr="00B37B37" w:rsidRDefault="00B37B37"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1.794</w:t>
            </w:r>
          </w:p>
        </w:tc>
        <w:tc>
          <w:tcPr>
            <w:tcW w:w="1697" w:type="dxa"/>
          </w:tcPr>
          <w:p w:rsidR="00B37B37" w:rsidRPr="00B37B37" w:rsidRDefault="00B37B37"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1.037.527.081</w:t>
            </w:r>
          </w:p>
        </w:tc>
        <w:tc>
          <w:tcPr>
            <w:tcW w:w="1555" w:type="dxa"/>
          </w:tcPr>
          <w:p w:rsidR="00B37B37" w:rsidRPr="00B37B37" w:rsidRDefault="00B37B37"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39.381.275</w:t>
            </w:r>
          </w:p>
        </w:tc>
        <w:tc>
          <w:tcPr>
            <w:tcW w:w="1697" w:type="dxa"/>
          </w:tcPr>
          <w:p w:rsidR="00B37B37" w:rsidRPr="00B37B37" w:rsidRDefault="00B37B37"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1.076.908.300</w:t>
            </w:r>
          </w:p>
        </w:tc>
      </w:tr>
      <w:tr w:rsidR="00B37B37" w:rsidRPr="00B37B37" w:rsidTr="00AE5F75">
        <w:trPr>
          <w:trHeight w:val="655"/>
        </w:trPr>
        <w:tc>
          <w:tcPr>
            <w:tcW w:w="420" w:type="dxa"/>
          </w:tcPr>
          <w:p w:rsidR="00B37B37" w:rsidRDefault="00B37B37"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38" w:type="dxa"/>
          </w:tcPr>
          <w:p w:rsidR="00B37B37" w:rsidRDefault="00B37B37"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01 Feb – 29 Feb</w:t>
            </w:r>
          </w:p>
        </w:tc>
        <w:tc>
          <w:tcPr>
            <w:tcW w:w="1415" w:type="dxa"/>
          </w:tcPr>
          <w:p w:rsidR="00B37B37"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1.610</w:t>
            </w:r>
          </w:p>
        </w:tc>
        <w:tc>
          <w:tcPr>
            <w:tcW w:w="1697" w:type="dxa"/>
          </w:tcPr>
          <w:p w:rsidR="00B37B37"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904.603.912</w:t>
            </w:r>
          </w:p>
        </w:tc>
        <w:tc>
          <w:tcPr>
            <w:tcW w:w="1555" w:type="dxa"/>
          </w:tcPr>
          <w:p w:rsidR="00B37B37"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31.453.235</w:t>
            </w:r>
          </w:p>
        </w:tc>
        <w:tc>
          <w:tcPr>
            <w:tcW w:w="1697" w:type="dxa"/>
          </w:tcPr>
          <w:p w:rsidR="00B37B37"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936.057.147</w:t>
            </w:r>
          </w:p>
        </w:tc>
      </w:tr>
      <w:tr w:rsidR="006F6F6C" w:rsidRPr="00B37B37" w:rsidTr="00AE5F75">
        <w:trPr>
          <w:trHeight w:val="628"/>
        </w:trPr>
        <w:tc>
          <w:tcPr>
            <w:tcW w:w="420"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8"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01 Mar – 31Mar</w:t>
            </w:r>
          </w:p>
        </w:tc>
        <w:tc>
          <w:tcPr>
            <w:tcW w:w="1415"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1.780</w:t>
            </w:r>
          </w:p>
        </w:tc>
        <w:tc>
          <w:tcPr>
            <w:tcW w:w="1697"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1.068.285.109</w:t>
            </w:r>
          </w:p>
        </w:tc>
        <w:tc>
          <w:tcPr>
            <w:tcW w:w="1555"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27.634.917</w:t>
            </w:r>
          </w:p>
        </w:tc>
        <w:tc>
          <w:tcPr>
            <w:tcW w:w="1697"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1.095.920.026</w:t>
            </w:r>
          </w:p>
        </w:tc>
      </w:tr>
      <w:tr w:rsidR="006F6F6C" w:rsidRPr="00B37B37" w:rsidTr="00AE5F75">
        <w:trPr>
          <w:trHeight w:val="628"/>
        </w:trPr>
        <w:tc>
          <w:tcPr>
            <w:tcW w:w="420"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38"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01 Apr – 30 Apr</w:t>
            </w:r>
          </w:p>
        </w:tc>
        <w:tc>
          <w:tcPr>
            <w:tcW w:w="1415"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1.725</w:t>
            </w:r>
          </w:p>
        </w:tc>
        <w:tc>
          <w:tcPr>
            <w:tcW w:w="1697"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961.938.856</w:t>
            </w:r>
          </w:p>
        </w:tc>
        <w:tc>
          <w:tcPr>
            <w:tcW w:w="1555"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23.742.421</w:t>
            </w:r>
          </w:p>
        </w:tc>
        <w:tc>
          <w:tcPr>
            <w:tcW w:w="1697" w:type="dxa"/>
          </w:tcPr>
          <w:p w:rsidR="006F6F6C" w:rsidRDefault="006F6F6C" w:rsidP="006F6F6C">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985.681.277</w:t>
            </w:r>
          </w:p>
        </w:tc>
      </w:tr>
    </w:tbl>
    <w:p w:rsidR="001D7767" w:rsidRDefault="001D7767" w:rsidP="00E26044">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Sumber</w:t>
      </w:r>
      <w:r w:rsidRPr="001D7767">
        <w:rPr>
          <w:rFonts w:ascii="Times New Roman" w:hAnsi="Times New Roman" w:cs="Times New Roman"/>
          <w:sz w:val="24"/>
          <w:szCs w:val="24"/>
        </w:rPr>
        <w:t>:</w:t>
      </w:r>
      <w:r w:rsidRPr="001D7767">
        <w:rPr>
          <w:rFonts w:ascii="Times New Roman" w:hAnsi="Times New Roman" w:cs="Times New Roman"/>
        </w:rPr>
        <w:t xml:space="preserve"> </w:t>
      </w:r>
      <w:hyperlink r:id="rId10" w:history="1">
        <w:r w:rsidRPr="001D7767">
          <w:rPr>
            <w:rFonts w:ascii="Times New Roman" w:hAnsi="Times New Roman" w:cs="Times New Roman"/>
            <w:sz w:val="24"/>
            <w:szCs w:val="24"/>
          </w:rPr>
          <w:t>http://dispenda.sumutprov.go.id/?m=realisasi</w:t>
        </w:r>
      </w:hyperlink>
      <w:r w:rsidR="00E26044">
        <w:rPr>
          <w:rFonts w:ascii="Times New Roman" w:hAnsi="Times New Roman" w:cs="Times New Roman"/>
          <w:sz w:val="24"/>
          <w:szCs w:val="24"/>
        </w:rPr>
        <w:t xml:space="preserve">   </w:t>
      </w:r>
    </w:p>
    <w:p w:rsidR="00A67851" w:rsidRDefault="001D7767" w:rsidP="001D7767">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39E6" w:rsidRPr="00E26044">
        <w:rPr>
          <w:rFonts w:ascii="Times New Roman" w:hAnsi="Times New Roman" w:cs="Times New Roman"/>
          <w:sz w:val="24"/>
          <w:szCs w:val="24"/>
        </w:rPr>
        <w:t>Oleh karena itu semakin besar potensi dan realisasi Pajak Kendaraan Bermotor (PKB) semakin besar pula mempengaruhi PAD. Untuk mencapai target dan realisasi tersebut maka pemerintah daerah melakukan kebijakan- kebijakan yang dapat meningkatkan penerimaan Pajak Kendaraan Bermotor (PKB).</w:t>
      </w:r>
    </w:p>
    <w:p w:rsidR="00C7782A" w:rsidRDefault="00C7782A" w:rsidP="001D7767">
      <w:pPr>
        <w:tabs>
          <w:tab w:val="left" w:pos="1134"/>
        </w:tabs>
        <w:spacing w:line="360" w:lineRule="auto"/>
        <w:jc w:val="both"/>
        <w:rPr>
          <w:rFonts w:ascii="Times New Roman" w:hAnsi="Times New Roman" w:cs="Times New Roman"/>
          <w:sz w:val="24"/>
          <w:szCs w:val="24"/>
        </w:rPr>
      </w:pPr>
    </w:p>
    <w:p w:rsidR="00A67851" w:rsidRDefault="00A67851" w:rsidP="00A67851">
      <w:pPr>
        <w:pStyle w:val="ListParagraph"/>
        <w:numPr>
          <w:ilvl w:val="1"/>
          <w:numId w:val="8"/>
        </w:numPr>
        <w:tabs>
          <w:tab w:val="left" w:pos="1134"/>
        </w:tabs>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Masalah yang Terjadi pada Prosedur Pembayaran Di UPTD Samsat Tarutung dan Cara Mengatasinya</w:t>
      </w:r>
    </w:p>
    <w:p w:rsidR="00A67851" w:rsidRDefault="00A67851" w:rsidP="00A67851">
      <w:pPr>
        <w:pStyle w:val="ListParagraph"/>
        <w:numPr>
          <w:ilvl w:val="2"/>
          <w:numId w:val="32"/>
        </w:numPr>
        <w:tabs>
          <w:tab w:val="left" w:pos="1134"/>
        </w:tabs>
        <w:spacing w:line="360" w:lineRule="auto"/>
        <w:ind w:left="567" w:hanging="567"/>
        <w:jc w:val="both"/>
        <w:rPr>
          <w:rFonts w:ascii="Times New Roman" w:hAnsi="Times New Roman" w:cs="Times New Roman"/>
          <w:b/>
          <w:sz w:val="24"/>
          <w:szCs w:val="24"/>
        </w:rPr>
      </w:pPr>
      <w:r w:rsidRPr="00A67851">
        <w:rPr>
          <w:rFonts w:ascii="Times New Roman" w:hAnsi="Times New Roman" w:cs="Times New Roman"/>
          <w:b/>
          <w:sz w:val="24"/>
          <w:szCs w:val="24"/>
        </w:rPr>
        <w:t>Masalah yang Terjadi</w:t>
      </w:r>
    </w:p>
    <w:p w:rsidR="00A67851" w:rsidRDefault="00A67851" w:rsidP="00A67851">
      <w:pPr>
        <w:pStyle w:val="ListParagraph"/>
        <w:numPr>
          <w:ilvl w:val="0"/>
          <w:numId w:val="34"/>
        </w:num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Masih Banyak Wajib Pajak yanng belum mengerti atau tahu mengenai penetapan Pajak Kendaraan Bermotor yang dikenakan pada kendaraan yang dimilikinya.</w:t>
      </w:r>
    </w:p>
    <w:p w:rsidR="00A67851" w:rsidRDefault="00A67851" w:rsidP="00A67851">
      <w:pPr>
        <w:pStyle w:val="ListParagraph"/>
        <w:numPr>
          <w:ilvl w:val="0"/>
          <w:numId w:val="34"/>
        </w:num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Beberapa Wajib Pajak kadang </w:t>
      </w:r>
      <w:r w:rsidR="00991856">
        <w:rPr>
          <w:rFonts w:ascii="Times New Roman" w:hAnsi="Times New Roman" w:cs="Times New Roman"/>
          <w:sz w:val="24"/>
          <w:szCs w:val="24"/>
        </w:rPr>
        <w:t>mengeluhkan atau keberatan tentang jumlah pajak yang dibayarkan kepada petugas pajak dikarenakan mereka tidak mengerti tatacara perhitungannya.</w:t>
      </w:r>
    </w:p>
    <w:p w:rsidR="00991856" w:rsidRPr="008A2A65" w:rsidRDefault="00991856" w:rsidP="00991856">
      <w:pPr>
        <w:pStyle w:val="ListParagraph"/>
        <w:numPr>
          <w:ilvl w:val="0"/>
          <w:numId w:val="34"/>
        </w:num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Kerusakan mesin cetak notice dikarenakan beberapa hal salah satunya karena pemasangan kertas notice yang salah sehingga memakan waktu dan membuat Wajib Pajak harus menunggu.</w:t>
      </w:r>
    </w:p>
    <w:p w:rsidR="008A2A65" w:rsidRDefault="008A2A65" w:rsidP="008A2A65">
      <w:pPr>
        <w:pStyle w:val="ListParagraph"/>
        <w:tabs>
          <w:tab w:val="left" w:pos="1134"/>
        </w:tabs>
        <w:spacing w:line="360" w:lineRule="auto"/>
        <w:ind w:left="927"/>
        <w:jc w:val="both"/>
        <w:rPr>
          <w:rFonts w:ascii="Times New Roman" w:hAnsi="Times New Roman" w:cs="Times New Roman"/>
          <w:sz w:val="24"/>
          <w:szCs w:val="24"/>
        </w:rPr>
      </w:pPr>
      <w:bookmarkStart w:id="0" w:name="_GoBack"/>
      <w:bookmarkEnd w:id="0"/>
    </w:p>
    <w:p w:rsidR="00991856" w:rsidRDefault="00991856" w:rsidP="00991856">
      <w:pPr>
        <w:pStyle w:val="ListParagraph"/>
        <w:numPr>
          <w:ilvl w:val="2"/>
          <w:numId w:val="34"/>
        </w:numPr>
        <w:tabs>
          <w:tab w:val="left" w:pos="1134"/>
        </w:tabs>
        <w:spacing w:line="360" w:lineRule="auto"/>
        <w:ind w:left="567" w:hanging="567"/>
        <w:jc w:val="both"/>
        <w:rPr>
          <w:rFonts w:ascii="Times New Roman" w:hAnsi="Times New Roman" w:cs="Times New Roman"/>
          <w:b/>
          <w:sz w:val="24"/>
          <w:szCs w:val="24"/>
        </w:rPr>
      </w:pPr>
      <w:r w:rsidRPr="00991856">
        <w:rPr>
          <w:rFonts w:ascii="Times New Roman" w:hAnsi="Times New Roman" w:cs="Times New Roman"/>
          <w:b/>
          <w:sz w:val="24"/>
          <w:szCs w:val="24"/>
        </w:rPr>
        <w:lastRenderedPageBreak/>
        <w:t xml:space="preserve">Cara Mengatasi </w:t>
      </w:r>
    </w:p>
    <w:p w:rsidR="00991856" w:rsidRDefault="00991856" w:rsidP="00991856">
      <w:pPr>
        <w:pStyle w:val="ListParagraph"/>
        <w:numPr>
          <w:ilvl w:val="0"/>
          <w:numId w:val="36"/>
        </w:num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Memanfaatkan segala media atau fasilitas dilingkungan Samsat agar Wajib pajak mudah mendapat informasi terutama menganai tarif pajak yang dikenakan setiap kendaraan bermotor yang dimiliki oleh Wajib Pajak</w:t>
      </w:r>
      <w:r w:rsidR="00C7782A">
        <w:rPr>
          <w:rFonts w:ascii="Times New Roman" w:hAnsi="Times New Roman" w:cs="Times New Roman"/>
          <w:sz w:val="24"/>
          <w:szCs w:val="24"/>
        </w:rPr>
        <w:t xml:space="preserve"> salah satunya dengan memnfaatkan papan pengumuman, membuat spanduk atau baliho.</w:t>
      </w:r>
    </w:p>
    <w:p w:rsidR="00C7782A" w:rsidRDefault="00C7782A" w:rsidP="00991856">
      <w:pPr>
        <w:pStyle w:val="ListParagraph"/>
        <w:numPr>
          <w:ilvl w:val="0"/>
          <w:numId w:val="36"/>
        </w:num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Petugas pajak harus lebih cekatan dan cermat dalam menghadapi Wajib Pajak jika sewaktu- waktu Wajib Pajak melakukan keberatan.</w:t>
      </w:r>
    </w:p>
    <w:p w:rsidR="00C7782A" w:rsidRDefault="00C7782A" w:rsidP="00991856">
      <w:pPr>
        <w:pStyle w:val="ListParagraph"/>
        <w:numPr>
          <w:ilvl w:val="0"/>
          <w:numId w:val="36"/>
        </w:num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Mempebaiki fasilitas yang ada pada lingkungan Samsat terutama pada mesin cetak notice dengan tujuan agar proses pembayaran lebih efisien dan efektif.</w:t>
      </w:r>
    </w:p>
    <w:p w:rsidR="00C7782A" w:rsidRPr="00991856" w:rsidRDefault="00C7782A" w:rsidP="00991856">
      <w:pPr>
        <w:pStyle w:val="ListParagraph"/>
        <w:numPr>
          <w:ilvl w:val="0"/>
          <w:numId w:val="36"/>
        </w:num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Meningkatkan Sumber Daya Manusia (SDM) pada karyawan di UPTD Samsat Tarutung, dengan itu dapat lebih cermat dan siap menghadapi Wajib Pajak.</w:t>
      </w:r>
    </w:p>
    <w:p w:rsidR="00991856" w:rsidRPr="00991856" w:rsidRDefault="00991856" w:rsidP="00991856">
      <w:pPr>
        <w:pStyle w:val="ListParagraph"/>
        <w:tabs>
          <w:tab w:val="left" w:pos="1134"/>
        </w:tabs>
        <w:spacing w:line="360" w:lineRule="auto"/>
        <w:ind w:left="1287"/>
        <w:jc w:val="both"/>
        <w:rPr>
          <w:rFonts w:ascii="Times New Roman" w:hAnsi="Times New Roman" w:cs="Times New Roman"/>
          <w:b/>
          <w:sz w:val="24"/>
          <w:szCs w:val="24"/>
        </w:rPr>
      </w:pPr>
    </w:p>
    <w:p w:rsidR="00A67851" w:rsidRPr="00A67851" w:rsidRDefault="00A67851" w:rsidP="00A67851">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A67851" w:rsidRPr="00E26044" w:rsidRDefault="00A67851" w:rsidP="001D7767">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6853" w:rsidRPr="00706A60" w:rsidRDefault="00F06853" w:rsidP="002339E6">
      <w:pPr>
        <w:pStyle w:val="ListParagraph"/>
        <w:tabs>
          <w:tab w:val="left" w:pos="1134"/>
        </w:tabs>
        <w:spacing w:line="360" w:lineRule="auto"/>
        <w:ind w:left="426"/>
        <w:jc w:val="both"/>
        <w:rPr>
          <w:rFonts w:ascii="Times New Roman" w:hAnsi="Times New Roman" w:cs="Times New Roman"/>
          <w:sz w:val="24"/>
          <w:szCs w:val="24"/>
        </w:rPr>
      </w:pPr>
    </w:p>
    <w:p w:rsidR="005021DE" w:rsidRPr="00086976" w:rsidRDefault="005021DE" w:rsidP="00086976">
      <w:pPr>
        <w:spacing w:line="360" w:lineRule="auto"/>
        <w:jc w:val="both"/>
        <w:rPr>
          <w:rFonts w:ascii="Times New Roman" w:hAnsi="Times New Roman" w:cs="Times New Roman"/>
          <w:b/>
          <w:sz w:val="24"/>
          <w:szCs w:val="24"/>
        </w:rPr>
      </w:pPr>
    </w:p>
    <w:p w:rsidR="005021DE" w:rsidRPr="007A55EC" w:rsidRDefault="005021DE" w:rsidP="007A55EC">
      <w:pPr>
        <w:spacing w:line="360" w:lineRule="auto"/>
        <w:jc w:val="both"/>
        <w:rPr>
          <w:rFonts w:ascii="Times New Roman" w:hAnsi="Times New Roman" w:cs="Times New Roman"/>
          <w:b/>
          <w:sz w:val="24"/>
          <w:szCs w:val="24"/>
        </w:rPr>
      </w:pPr>
    </w:p>
    <w:p w:rsidR="005021DE" w:rsidRDefault="005021DE" w:rsidP="005021DE">
      <w:pPr>
        <w:pStyle w:val="ListParagraph"/>
        <w:spacing w:line="360" w:lineRule="auto"/>
        <w:ind w:left="993"/>
        <w:jc w:val="both"/>
        <w:rPr>
          <w:rFonts w:ascii="Times New Roman" w:hAnsi="Times New Roman" w:cs="Times New Roman"/>
          <w:sz w:val="24"/>
          <w:szCs w:val="24"/>
        </w:rPr>
      </w:pPr>
    </w:p>
    <w:p w:rsidR="005021DE" w:rsidRPr="008F03CF" w:rsidRDefault="005021DE" w:rsidP="008F03CF">
      <w:pPr>
        <w:pStyle w:val="ListParagraph"/>
        <w:spacing w:line="360" w:lineRule="auto"/>
        <w:jc w:val="both"/>
        <w:rPr>
          <w:rFonts w:ascii="Times New Roman" w:hAnsi="Times New Roman" w:cs="Times New Roman"/>
          <w:sz w:val="24"/>
          <w:szCs w:val="24"/>
        </w:rPr>
      </w:pPr>
    </w:p>
    <w:p w:rsidR="008F03CF" w:rsidRPr="008F03CF" w:rsidRDefault="008F03CF" w:rsidP="008F03CF">
      <w:pPr>
        <w:spacing w:line="360" w:lineRule="auto"/>
        <w:jc w:val="both"/>
        <w:rPr>
          <w:rFonts w:ascii="Times New Roman" w:hAnsi="Times New Roman" w:cs="Times New Roman"/>
          <w:sz w:val="24"/>
          <w:szCs w:val="24"/>
        </w:rPr>
      </w:pPr>
    </w:p>
    <w:p w:rsidR="001E2A15" w:rsidRPr="001E2A15" w:rsidRDefault="001E2A15" w:rsidP="001E2A15">
      <w:pPr>
        <w:pStyle w:val="ListParagraph"/>
        <w:spacing w:line="360" w:lineRule="auto"/>
        <w:ind w:left="1713"/>
        <w:jc w:val="both"/>
        <w:rPr>
          <w:rFonts w:ascii="Times New Roman" w:hAnsi="Times New Roman" w:cs="Times New Roman"/>
          <w:sz w:val="24"/>
          <w:szCs w:val="24"/>
        </w:rPr>
      </w:pPr>
    </w:p>
    <w:p w:rsidR="008D4896" w:rsidRDefault="008D4896" w:rsidP="008D4896">
      <w:pPr>
        <w:spacing w:line="360" w:lineRule="auto"/>
        <w:ind w:left="993"/>
        <w:rPr>
          <w:rFonts w:ascii="Times New Roman" w:hAnsi="Times New Roman" w:cs="Times New Roman"/>
          <w:b/>
          <w:sz w:val="24"/>
          <w:szCs w:val="24"/>
        </w:rPr>
      </w:pPr>
      <w:r>
        <w:rPr>
          <w:rFonts w:ascii="Times New Roman" w:hAnsi="Times New Roman" w:cs="Times New Roman"/>
          <w:b/>
          <w:sz w:val="24"/>
          <w:szCs w:val="24"/>
        </w:rPr>
        <w:tab/>
      </w:r>
    </w:p>
    <w:p w:rsidR="008D4896" w:rsidRPr="00E2427A" w:rsidRDefault="008D4896" w:rsidP="008D4896">
      <w:pPr>
        <w:spacing w:line="360" w:lineRule="auto"/>
        <w:jc w:val="both"/>
        <w:rPr>
          <w:rFonts w:ascii="Times New Roman" w:hAnsi="Times New Roman" w:cs="Times New Roman"/>
          <w:sz w:val="24"/>
          <w:szCs w:val="24"/>
        </w:rPr>
      </w:pPr>
    </w:p>
    <w:p w:rsidR="00BF366A" w:rsidRDefault="00BF366A">
      <w:pPr>
        <w:rPr>
          <w:rFonts w:ascii="Times New Roman" w:hAnsi="Times New Roman" w:cs="Times New Roman"/>
          <w:b/>
          <w:sz w:val="24"/>
          <w:szCs w:val="24"/>
        </w:rPr>
      </w:pPr>
      <w:r>
        <w:rPr>
          <w:rFonts w:ascii="Times New Roman" w:hAnsi="Times New Roman" w:cs="Times New Roman"/>
          <w:b/>
          <w:sz w:val="24"/>
          <w:szCs w:val="24"/>
        </w:rPr>
        <w:br w:type="page"/>
      </w:r>
    </w:p>
    <w:p w:rsidR="004F0F51" w:rsidRDefault="004F0F51" w:rsidP="00BF366A">
      <w:pPr>
        <w:spacing w:line="360" w:lineRule="auto"/>
        <w:ind w:left="426"/>
        <w:rPr>
          <w:rFonts w:ascii="Times New Roman" w:hAnsi="Times New Roman" w:cs="Times New Roman"/>
          <w:sz w:val="24"/>
          <w:szCs w:val="24"/>
        </w:rPr>
      </w:pPr>
    </w:p>
    <w:p w:rsidR="004F0F51" w:rsidRPr="00D651B2" w:rsidRDefault="004F0F51" w:rsidP="004F0F51">
      <w:pPr>
        <w:spacing w:line="360" w:lineRule="auto"/>
        <w:ind w:left="709"/>
        <w:rPr>
          <w:rFonts w:ascii="Times New Roman" w:hAnsi="Times New Roman" w:cs="Times New Roman"/>
          <w:b/>
          <w:sz w:val="24"/>
          <w:szCs w:val="24"/>
        </w:rPr>
      </w:pPr>
    </w:p>
    <w:p w:rsidR="00D86064" w:rsidRPr="00D86064" w:rsidRDefault="00D86064" w:rsidP="00612013">
      <w:pPr>
        <w:autoSpaceDE w:val="0"/>
        <w:autoSpaceDN w:val="0"/>
        <w:adjustRightInd w:val="0"/>
        <w:spacing w:after="0" w:line="360" w:lineRule="auto"/>
        <w:ind w:left="993" w:hanging="567"/>
        <w:jc w:val="both"/>
        <w:rPr>
          <w:rFonts w:ascii="Times New Roman" w:hAnsi="Times New Roman" w:cs="Times New Roman"/>
          <w:b/>
          <w:sz w:val="24"/>
          <w:szCs w:val="24"/>
        </w:rPr>
      </w:pPr>
    </w:p>
    <w:p w:rsidR="001B44F9" w:rsidRDefault="00E56EC5" w:rsidP="009A3BA9">
      <w:pPr>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ab/>
      </w:r>
    </w:p>
    <w:p w:rsidR="00804833" w:rsidRDefault="00804833" w:rsidP="00804833">
      <w:pPr>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E563E0" w:rsidRDefault="00E563E0" w:rsidP="00804833">
      <w:pPr>
        <w:autoSpaceDE w:val="0"/>
        <w:autoSpaceDN w:val="0"/>
        <w:adjustRightInd w:val="0"/>
        <w:spacing w:after="0" w:line="360" w:lineRule="auto"/>
        <w:ind w:left="993"/>
        <w:jc w:val="both"/>
        <w:rPr>
          <w:rFonts w:ascii="Times New Roman" w:hAnsi="Times New Roman" w:cs="Times New Roman"/>
          <w:sz w:val="24"/>
          <w:szCs w:val="24"/>
        </w:rPr>
      </w:pPr>
    </w:p>
    <w:p w:rsidR="00E563E0" w:rsidRDefault="00E563E0" w:rsidP="00804833">
      <w:pPr>
        <w:autoSpaceDE w:val="0"/>
        <w:autoSpaceDN w:val="0"/>
        <w:adjustRightInd w:val="0"/>
        <w:spacing w:after="0" w:line="360" w:lineRule="auto"/>
        <w:ind w:left="993"/>
        <w:jc w:val="both"/>
        <w:rPr>
          <w:rFonts w:ascii="Times New Roman" w:hAnsi="Times New Roman" w:cs="Times New Roman"/>
          <w:sz w:val="24"/>
          <w:szCs w:val="24"/>
        </w:rPr>
      </w:pPr>
    </w:p>
    <w:p w:rsidR="00E563E0" w:rsidRDefault="00E563E0" w:rsidP="00804833">
      <w:pPr>
        <w:autoSpaceDE w:val="0"/>
        <w:autoSpaceDN w:val="0"/>
        <w:adjustRightInd w:val="0"/>
        <w:spacing w:after="0" w:line="360" w:lineRule="auto"/>
        <w:ind w:left="993"/>
        <w:jc w:val="both"/>
        <w:rPr>
          <w:rFonts w:ascii="Times New Roman" w:hAnsi="Times New Roman" w:cs="Times New Roman"/>
          <w:sz w:val="24"/>
          <w:szCs w:val="24"/>
        </w:rPr>
      </w:pPr>
    </w:p>
    <w:p w:rsidR="00E563E0" w:rsidRDefault="00E563E0" w:rsidP="00804833">
      <w:pPr>
        <w:autoSpaceDE w:val="0"/>
        <w:autoSpaceDN w:val="0"/>
        <w:adjustRightInd w:val="0"/>
        <w:spacing w:after="0" w:line="360" w:lineRule="auto"/>
        <w:ind w:left="993"/>
        <w:jc w:val="both"/>
        <w:rPr>
          <w:rFonts w:ascii="Times New Roman" w:hAnsi="Times New Roman" w:cs="Times New Roman"/>
          <w:sz w:val="24"/>
          <w:szCs w:val="24"/>
        </w:rPr>
      </w:pPr>
    </w:p>
    <w:p w:rsidR="00E563E0" w:rsidRPr="00D07F6A" w:rsidRDefault="00E563E0" w:rsidP="00804833">
      <w:pPr>
        <w:autoSpaceDE w:val="0"/>
        <w:autoSpaceDN w:val="0"/>
        <w:adjustRightInd w:val="0"/>
        <w:spacing w:after="0" w:line="360" w:lineRule="auto"/>
        <w:ind w:left="993"/>
        <w:jc w:val="both"/>
        <w:rPr>
          <w:rFonts w:ascii="Times New Roman" w:hAnsi="Times New Roman" w:cs="Times New Roman"/>
          <w:sz w:val="24"/>
          <w:szCs w:val="24"/>
        </w:rPr>
      </w:pPr>
    </w:p>
    <w:sectPr w:rsidR="00E563E0" w:rsidRPr="00D07F6A" w:rsidSect="00946161">
      <w:headerReference w:type="default" r:id="rId11"/>
      <w:footerReference w:type="default" r:id="rId12"/>
      <w:footerReference w:type="first" r:id="rId13"/>
      <w:pgSz w:w="11906" w:h="16838"/>
      <w:pgMar w:top="2268" w:right="1701" w:bottom="1701" w:left="2268" w:header="709" w:footer="709" w:gutter="0"/>
      <w:pgNumType w:start="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22" w:rsidRDefault="00AD5222" w:rsidP="00D86064">
      <w:pPr>
        <w:spacing w:after="0" w:line="240" w:lineRule="auto"/>
      </w:pPr>
      <w:r>
        <w:separator/>
      </w:r>
    </w:p>
  </w:endnote>
  <w:endnote w:type="continuationSeparator" w:id="0">
    <w:p w:rsidR="00AD5222" w:rsidRDefault="00AD5222" w:rsidP="00D8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BF" w:rsidRDefault="00660BBF">
    <w:pPr>
      <w:pStyle w:val="Footer"/>
    </w:pPr>
  </w:p>
  <w:p w:rsidR="00660BBF" w:rsidRDefault="00660BBF">
    <w:pPr>
      <w:pStyle w:val="Footer"/>
    </w:pPr>
  </w:p>
  <w:p w:rsidR="00660BBF" w:rsidRDefault="00660BBF" w:rsidP="006F6F6C">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180614"/>
      <w:docPartObj>
        <w:docPartGallery w:val="Page Numbers (Bottom of Page)"/>
        <w:docPartUnique/>
      </w:docPartObj>
    </w:sdtPr>
    <w:sdtEndPr>
      <w:rPr>
        <w:noProof/>
      </w:rPr>
    </w:sdtEndPr>
    <w:sdtContent>
      <w:p w:rsidR="00660BBF" w:rsidRDefault="00660BBF">
        <w:pPr>
          <w:pStyle w:val="Footer"/>
          <w:jc w:val="center"/>
        </w:pPr>
        <w:r>
          <w:fldChar w:fldCharType="begin"/>
        </w:r>
        <w:r>
          <w:instrText xml:space="preserve"> PAGE   \* MERGEFORMAT </w:instrText>
        </w:r>
        <w:r>
          <w:fldChar w:fldCharType="separate"/>
        </w:r>
        <w:r w:rsidR="008A2A65">
          <w:rPr>
            <w:noProof/>
          </w:rPr>
          <w:t>25</w:t>
        </w:r>
        <w:r>
          <w:rPr>
            <w:noProof/>
          </w:rPr>
          <w:fldChar w:fldCharType="end"/>
        </w:r>
      </w:p>
    </w:sdtContent>
  </w:sdt>
  <w:p w:rsidR="00660BBF" w:rsidRDefault="00660BBF">
    <w:pPr>
      <w:pStyle w:val="Footer"/>
    </w:pPr>
  </w:p>
  <w:p w:rsidR="00660BBF" w:rsidRDefault="00660B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22" w:rsidRDefault="00AD5222" w:rsidP="00D86064">
      <w:pPr>
        <w:spacing w:after="0" w:line="240" w:lineRule="auto"/>
      </w:pPr>
      <w:r>
        <w:separator/>
      </w:r>
    </w:p>
  </w:footnote>
  <w:footnote w:type="continuationSeparator" w:id="0">
    <w:p w:rsidR="00AD5222" w:rsidRDefault="00AD5222" w:rsidP="00D86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851740"/>
      <w:docPartObj>
        <w:docPartGallery w:val="Page Numbers (Top of Page)"/>
        <w:docPartUnique/>
      </w:docPartObj>
    </w:sdtPr>
    <w:sdtEndPr>
      <w:rPr>
        <w:noProof/>
      </w:rPr>
    </w:sdtEndPr>
    <w:sdtContent>
      <w:p w:rsidR="00660BBF" w:rsidRDefault="00660BBF">
        <w:pPr>
          <w:pStyle w:val="Header"/>
          <w:jc w:val="right"/>
        </w:pPr>
        <w:r>
          <w:fldChar w:fldCharType="begin"/>
        </w:r>
        <w:r>
          <w:instrText xml:space="preserve"> PAGE   \* MERGEFORMAT </w:instrText>
        </w:r>
        <w:r>
          <w:fldChar w:fldCharType="separate"/>
        </w:r>
        <w:r w:rsidR="008A2A65">
          <w:rPr>
            <w:noProof/>
          </w:rPr>
          <w:t>44</w:t>
        </w:r>
        <w:r>
          <w:rPr>
            <w:noProof/>
          </w:rPr>
          <w:fldChar w:fldCharType="end"/>
        </w:r>
      </w:p>
    </w:sdtContent>
  </w:sdt>
  <w:p w:rsidR="00660BBF" w:rsidRDefault="00660BBF">
    <w:pPr>
      <w:pStyle w:val="Header"/>
    </w:pPr>
  </w:p>
  <w:p w:rsidR="00660BBF" w:rsidRDefault="00660BBF" w:rsidP="00E90EA3">
    <w:pPr>
      <w:tabs>
        <w:tab w:val="left" w:pos="2512"/>
        <w:tab w:val="left" w:pos="50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D51"/>
    <w:multiLevelType w:val="hybridMultilevel"/>
    <w:tmpl w:val="2DB86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45D3B"/>
    <w:multiLevelType w:val="hybridMultilevel"/>
    <w:tmpl w:val="F9B2BC5E"/>
    <w:lvl w:ilvl="0" w:tplc="552601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547B6D"/>
    <w:multiLevelType w:val="hybridMultilevel"/>
    <w:tmpl w:val="E270A416"/>
    <w:lvl w:ilvl="0" w:tplc="A9A824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CC62CB0"/>
    <w:multiLevelType w:val="hybridMultilevel"/>
    <w:tmpl w:val="3C6427B0"/>
    <w:lvl w:ilvl="0" w:tplc="DF8C977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E2608E1"/>
    <w:multiLevelType w:val="hybridMultilevel"/>
    <w:tmpl w:val="9C26E30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nsid w:val="0E382ED1"/>
    <w:multiLevelType w:val="hybridMultilevel"/>
    <w:tmpl w:val="CF42C012"/>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F381CD7"/>
    <w:multiLevelType w:val="hybridMultilevel"/>
    <w:tmpl w:val="1E46AB1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2573AF2"/>
    <w:multiLevelType w:val="hybridMultilevel"/>
    <w:tmpl w:val="6B621216"/>
    <w:lvl w:ilvl="0" w:tplc="0421000F">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EB36DC2"/>
    <w:multiLevelType w:val="hybridMultilevel"/>
    <w:tmpl w:val="01324F2C"/>
    <w:lvl w:ilvl="0" w:tplc="97088558">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504F39"/>
    <w:multiLevelType w:val="hybridMultilevel"/>
    <w:tmpl w:val="C8642494"/>
    <w:lvl w:ilvl="0" w:tplc="0421000F">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2594DF3"/>
    <w:multiLevelType w:val="hybridMultilevel"/>
    <w:tmpl w:val="6304E73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39A11424"/>
    <w:multiLevelType w:val="hybridMultilevel"/>
    <w:tmpl w:val="997483E6"/>
    <w:lvl w:ilvl="0" w:tplc="0421000F">
      <w:start w:val="1"/>
      <w:numFmt w:val="decimal"/>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2">
    <w:nsid w:val="3A132D01"/>
    <w:multiLevelType w:val="multilevel"/>
    <w:tmpl w:val="3064D908"/>
    <w:lvl w:ilvl="0">
      <w:start w:val="1"/>
      <w:numFmt w:val="decimal"/>
      <w:lvlText w:val="%1."/>
      <w:lvlJc w:val="left"/>
      <w:pPr>
        <w:ind w:left="1494" w:hanging="360"/>
      </w:pPr>
      <w:rPr>
        <w:rFonts w:hint="default"/>
      </w:rPr>
    </w:lvl>
    <w:lvl w:ilvl="1">
      <w:start w:val="2"/>
      <w:numFmt w:val="decimal"/>
      <w:isLgl/>
      <w:lvlText w:val="%1.%2"/>
      <w:lvlJc w:val="left"/>
      <w:pPr>
        <w:ind w:left="1734" w:hanging="600"/>
      </w:pPr>
      <w:rPr>
        <w:rFonts w:hint="default"/>
      </w:rPr>
    </w:lvl>
    <w:lvl w:ilvl="2">
      <w:start w:val="6"/>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3">
    <w:nsid w:val="3E4B085A"/>
    <w:multiLevelType w:val="multilevel"/>
    <w:tmpl w:val="41EC64D6"/>
    <w:lvl w:ilvl="0">
      <w:start w:val="3"/>
      <w:numFmt w:val="decimal"/>
      <w:lvlText w:val="%1"/>
      <w:lvlJc w:val="left"/>
      <w:pPr>
        <w:ind w:left="480" w:hanging="480"/>
      </w:pPr>
      <w:rPr>
        <w:rFonts w:hint="default"/>
      </w:rPr>
    </w:lvl>
    <w:lvl w:ilvl="1">
      <w:start w:val="7"/>
      <w:numFmt w:val="decimal"/>
      <w:lvlText w:val="%1.%2"/>
      <w:lvlJc w:val="left"/>
      <w:pPr>
        <w:ind w:left="464" w:hanging="48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000" w:hanging="1080"/>
      </w:pPr>
      <w:rPr>
        <w:rFonts w:hint="default"/>
      </w:rPr>
    </w:lvl>
    <w:lvl w:ilvl="6">
      <w:start w:val="1"/>
      <w:numFmt w:val="decimal"/>
      <w:lvlText w:val="%1.%2.%3.%4.%5.%6.%7"/>
      <w:lvlJc w:val="left"/>
      <w:pPr>
        <w:ind w:left="1344" w:hanging="1440"/>
      </w:pPr>
      <w:rPr>
        <w:rFonts w:hint="default"/>
      </w:rPr>
    </w:lvl>
    <w:lvl w:ilvl="7">
      <w:start w:val="1"/>
      <w:numFmt w:val="decimal"/>
      <w:lvlText w:val="%1.%2.%3.%4.%5.%6.%7.%8"/>
      <w:lvlJc w:val="left"/>
      <w:pPr>
        <w:ind w:left="1328" w:hanging="1440"/>
      </w:pPr>
      <w:rPr>
        <w:rFonts w:hint="default"/>
      </w:rPr>
    </w:lvl>
    <w:lvl w:ilvl="8">
      <w:start w:val="1"/>
      <w:numFmt w:val="decimal"/>
      <w:lvlText w:val="%1.%2.%3.%4.%5.%6.%7.%8.%9"/>
      <w:lvlJc w:val="left"/>
      <w:pPr>
        <w:ind w:left="1672" w:hanging="1800"/>
      </w:pPr>
      <w:rPr>
        <w:rFonts w:hint="default"/>
      </w:rPr>
    </w:lvl>
  </w:abstractNum>
  <w:abstractNum w:abstractNumId="14">
    <w:nsid w:val="409018F6"/>
    <w:multiLevelType w:val="hybridMultilevel"/>
    <w:tmpl w:val="2334CD62"/>
    <w:lvl w:ilvl="0" w:tplc="6DFA72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1477455"/>
    <w:multiLevelType w:val="hybridMultilevel"/>
    <w:tmpl w:val="79122F7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41A63674"/>
    <w:multiLevelType w:val="hybridMultilevel"/>
    <w:tmpl w:val="826E5C42"/>
    <w:lvl w:ilvl="0" w:tplc="F1DE946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42C544F5"/>
    <w:multiLevelType w:val="hybridMultilevel"/>
    <w:tmpl w:val="FE6E7326"/>
    <w:lvl w:ilvl="0" w:tplc="50AAEE28">
      <w:start w:val="1"/>
      <w:numFmt w:val="lowerLetter"/>
      <w:lvlText w:val="%1."/>
      <w:lvlJc w:val="left"/>
      <w:pPr>
        <w:ind w:left="2073" w:hanging="360"/>
      </w:pPr>
      <w:rPr>
        <w:rFonts w:hint="default"/>
      </w:rPr>
    </w:lvl>
    <w:lvl w:ilvl="1" w:tplc="04210019">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8">
    <w:nsid w:val="45DD62D3"/>
    <w:multiLevelType w:val="hybridMultilevel"/>
    <w:tmpl w:val="3D545056"/>
    <w:lvl w:ilvl="0" w:tplc="A7C4AA6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877402D"/>
    <w:multiLevelType w:val="multilevel"/>
    <w:tmpl w:val="C81E9E64"/>
    <w:lvl w:ilvl="0">
      <w:start w:val="1"/>
      <w:numFmt w:val="decimal"/>
      <w:lvlText w:val="%1."/>
      <w:lvlJc w:val="left"/>
      <w:pPr>
        <w:ind w:left="927" w:hanging="360"/>
      </w:pPr>
      <w:rPr>
        <w:rFonts w:hint="default"/>
      </w:rPr>
    </w:lvl>
    <w:lvl w:ilvl="1">
      <w:start w:val="7"/>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4F720DE0"/>
    <w:multiLevelType w:val="hybridMultilevel"/>
    <w:tmpl w:val="0EE81C82"/>
    <w:lvl w:ilvl="0" w:tplc="1A082F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2682A10"/>
    <w:multiLevelType w:val="hybridMultilevel"/>
    <w:tmpl w:val="E4AC1A7A"/>
    <w:lvl w:ilvl="0" w:tplc="9708855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55915977"/>
    <w:multiLevelType w:val="hybridMultilevel"/>
    <w:tmpl w:val="CFD4A582"/>
    <w:lvl w:ilvl="0" w:tplc="1AEC129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603102FF"/>
    <w:multiLevelType w:val="hybridMultilevel"/>
    <w:tmpl w:val="4748E96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4">
    <w:nsid w:val="628B369A"/>
    <w:multiLevelType w:val="hybridMultilevel"/>
    <w:tmpl w:val="A24CAE52"/>
    <w:lvl w:ilvl="0" w:tplc="050298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64C231D1"/>
    <w:multiLevelType w:val="hybridMultilevel"/>
    <w:tmpl w:val="71A8CB5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6">
    <w:nsid w:val="659373D6"/>
    <w:multiLevelType w:val="hybridMultilevel"/>
    <w:tmpl w:val="3C26E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D12AC3"/>
    <w:multiLevelType w:val="hybridMultilevel"/>
    <w:tmpl w:val="F4D2DBAC"/>
    <w:lvl w:ilvl="0" w:tplc="944A79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67661250"/>
    <w:multiLevelType w:val="hybridMultilevel"/>
    <w:tmpl w:val="0910E6EE"/>
    <w:lvl w:ilvl="0" w:tplc="713EC9A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67696BA8"/>
    <w:multiLevelType w:val="hybridMultilevel"/>
    <w:tmpl w:val="BCF8180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6C530B68"/>
    <w:multiLevelType w:val="hybridMultilevel"/>
    <w:tmpl w:val="98080704"/>
    <w:lvl w:ilvl="0" w:tplc="86F8380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709F62D2"/>
    <w:multiLevelType w:val="hybridMultilevel"/>
    <w:tmpl w:val="3E688900"/>
    <w:lvl w:ilvl="0" w:tplc="A4B433B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71FA57EC"/>
    <w:multiLevelType w:val="hybridMultilevel"/>
    <w:tmpl w:val="ACAA788C"/>
    <w:lvl w:ilvl="0" w:tplc="D61EDB4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765916B1"/>
    <w:multiLevelType w:val="multilevel"/>
    <w:tmpl w:val="752A2FE4"/>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C348DF"/>
    <w:multiLevelType w:val="hybridMultilevel"/>
    <w:tmpl w:val="C048358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5">
    <w:nsid w:val="7FAD5B53"/>
    <w:multiLevelType w:val="hybridMultilevel"/>
    <w:tmpl w:val="583EC2B6"/>
    <w:lvl w:ilvl="0" w:tplc="D42050F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6"/>
  </w:num>
  <w:num w:numId="2">
    <w:abstractNumId w:val="11"/>
  </w:num>
  <w:num w:numId="3">
    <w:abstractNumId w:val="5"/>
  </w:num>
  <w:num w:numId="4">
    <w:abstractNumId w:val="7"/>
  </w:num>
  <w:num w:numId="5">
    <w:abstractNumId w:val="16"/>
  </w:num>
  <w:num w:numId="6">
    <w:abstractNumId w:val="9"/>
  </w:num>
  <w:num w:numId="7">
    <w:abstractNumId w:val="32"/>
  </w:num>
  <w:num w:numId="8">
    <w:abstractNumId w:val="12"/>
  </w:num>
  <w:num w:numId="9">
    <w:abstractNumId w:val="35"/>
  </w:num>
  <w:num w:numId="10">
    <w:abstractNumId w:val="28"/>
  </w:num>
  <w:num w:numId="11">
    <w:abstractNumId w:val="21"/>
  </w:num>
  <w:num w:numId="12">
    <w:abstractNumId w:val="17"/>
  </w:num>
  <w:num w:numId="13">
    <w:abstractNumId w:val="2"/>
  </w:num>
  <w:num w:numId="14">
    <w:abstractNumId w:val="18"/>
  </w:num>
  <w:num w:numId="15">
    <w:abstractNumId w:val="31"/>
  </w:num>
  <w:num w:numId="16">
    <w:abstractNumId w:val="30"/>
  </w:num>
  <w:num w:numId="17">
    <w:abstractNumId w:val="3"/>
  </w:num>
  <w:num w:numId="18">
    <w:abstractNumId w:val="22"/>
  </w:num>
  <w:num w:numId="19">
    <w:abstractNumId w:val="6"/>
  </w:num>
  <w:num w:numId="20">
    <w:abstractNumId w:val="29"/>
  </w:num>
  <w:num w:numId="21">
    <w:abstractNumId w:val="23"/>
  </w:num>
  <w:num w:numId="22">
    <w:abstractNumId w:val="4"/>
  </w:num>
  <w:num w:numId="23">
    <w:abstractNumId w:val="34"/>
  </w:num>
  <w:num w:numId="24">
    <w:abstractNumId w:val="1"/>
  </w:num>
  <w:num w:numId="25">
    <w:abstractNumId w:val="0"/>
  </w:num>
  <w:num w:numId="26">
    <w:abstractNumId w:val="14"/>
  </w:num>
  <w:num w:numId="27">
    <w:abstractNumId w:val="8"/>
  </w:num>
  <w:num w:numId="28">
    <w:abstractNumId w:val="15"/>
  </w:num>
  <w:num w:numId="29">
    <w:abstractNumId w:val="10"/>
  </w:num>
  <w:num w:numId="30">
    <w:abstractNumId w:val="25"/>
  </w:num>
  <w:num w:numId="31">
    <w:abstractNumId w:val="13"/>
  </w:num>
  <w:num w:numId="32">
    <w:abstractNumId w:val="33"/>
  </w:num>
  <w:num w:numId="33">
    <w:abstractNumId w:val="27"/>
  </w:num>
  <w:num w:numId="34">
    <w:abstractNumId w:val="19"/>
  </w:num>
  <w:num w:numId="35">
    <w:abstractNumId w:val="2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6A"/>
    <w:rsid w:val="00012D95"/>
    <w:rsid w:val="00013BCD"/>
    <w:rsid w:val="00037567"/>
    <w:rsid w:val="000546DF"/>
    <w:rsid w:val="000757EC"/>
    <w:rsid w:val="00086976"/>
    <w:rsid w:val="000A1C95"/>
    <w:rsid w:val="000A4548"/>
    <w:rsid w:val="000B3A36"/>
    <w:rsid w:val="000C415A"/>
    <w:rsid w:val="000D09F7"/>
    <w:rsid w:val="000D7259"/>
    <w:rsid w:val="0014139C"/>
    <w:rsid w:val="001467C2"/>
    <w:rsid w:val="00161DF3"/>
    <w:rsid w:val="00164A94"/>
    <w:rsid w:val="001777C4"/>
    <w:rsid w:val="001801BE"/>
    <w:rsid w:val="001A7A70"/>
    <w:rsid w:val="001B44F9"/>
    <w:rsid w:val="001C1500"/>
    <w:rsid w:val="001C5DC9"/>
    <w:rsid w:val="001C7835"/>
    <w:rsid w:val="001D7767"/>
    <w:rsid w:val="001E2A15"/>
    <w:rsid w:val="001F1A19"/>
    <w:rsid w:val="00227B95"/>
    <w:rsid w:val="002339E6"/>
    <w:rsid w:val="0024130E"/>
    <w:rsid w:val="002450E8"/>
    <w:rsid w:val="002712EE"/>
    <w:rsid w:val="00275CD5"/>
    <w:rsid w:val="0029304F"/>
    <w:rsid w:val="002B03BF"/>
    <w:rsid w:val="002C714E"/>
    <w:rsid w:val="002D3BC6"/>
    <w:rsid w:val="002D6BDF"/>
    <w:rsid w:val="002E1013"/>
    <w:rsid w:val="002F07AA"/>
    <w:rsid w:val="002F6A2F"/>
    <w:rsid w:val="003005DF"/>
    <w:rsid w:val="003022EC"/>
    <w:rsid w:val="00306339"/>
    <w:rsid w:val="00307B56"/>
    <w:rsid w:val="00314BE8"/>
    <w:rsid w:val="0031600C"/>
    <w:rsid w:val="00327C5B"/>
    <w:rsid w:val="003371B2"/>
    <w:rsid w:val="00352DBB"/>
    <w:rsid w:val="0038047D"/>
    <w:rsid w:val="00390EAF"/>
    <w:rsid w:val="003916E8"/>
    <w:rsid w:val="003A25E5"/>
    <w:rsid w:val="003A3B8D"/>
    <w:rsid w:val="003A4E7A"/>
    <w:rsid w:val="003D1D79"/>
    <w:rsid w:val="003E72D5"/>
    <w:rsid w:val="0042093A"/>
    <w:rsid w:val="00431195"/>
    <w:rsid w:val="00442BF8"/>
    <w:rsid w:val="00462F23"/>
    <w:rsid w:val="00494F85"/>
    <w:rsid w:val="004B03DD"/>
    <w:rsid w:val="004B0D38"/>
    <w:rsid w:val="004C6A00"/>
    <w:rsid w:val="004D1057"/>
    <w:rsid w:val="004F0F51"/>
    <w:rsid w:val="0050173E"/>
    <w:rsid w:val="005021DE"/>
    <w:rsid w:val="00513969"/>
    <w:rsid w:val="005175E4"/>
    <w:rsid w:val="00541C9B"/>
    <w:rsid w:val="00542982"/>
    <w:rsid w:val="00562386"/>
    <w:rsid w:val="005750FF"/>
    <w:rsid w:val="00575C43"/>
    <w:rsid w:val="005A7BA8"/>
    <w:rsid w:val="005D66E7"/>
    <w:rsid w:val="005E1425"/>
    <w:rsid w:val="005E551F"/>
    <w:rsid w:val="005E7F6F"/>
    <w:rsid w:val="005F63E5"/>
    <w:rsid w:val="00612013"/>
    <w:rsid w:val="006334DA"/>
    <w:rsid w:val="006451FE"/>
    <w:rsid w:val="00660BBF"/>
    <w:rsid w:val="00694F4C"/>
    <w:rsid w:val="006B3629"/>
    <w:rsid w:val="006C2CBF"/>
    <w:rsid w:val="006F6F6C"/>
    <w:rsid w:val="00700D83"/>
    <w:rsid w:val="00705426"/>
    <w:rsid w:val="00706A60"/>
    <w:rsid w:val="007076D1"/>
    <w:rsid w:val="007500B2"/>
    <w:rsid w:val="007775D6"/>
    <w:rsid w:val="00777FC4"/>
    <w:rsid w:val="007859EF"/>
    <w:rsid w:val="007915A0"/>
    <w:rsid w:val="007A2A9E"/>
    <w:rsid w:val="007A55EC"/>
    <w:rsid w:val="007C3DF9"/>
    <w:rsid w:val="007E5083"/>
    <w:rsid w:val="00804833"/>
    <w:rsid w:val="00813023"/>
    <w:rsid w:val="0082110E"/>
    <w:rsid w:val="00821A7C"/>
    <w:rsid w:val="00827674"/>
    <w:rsid w:val="00871DFB"/>
    <w:rsid w:val="00880D4F"/>
    <w:rsid w:val="0088676B"/>
    <w:rsid w:val="008A0C8F"/>
    <w:rsid w:val="008A2A65"/>
    <w:rsid w:val="008A5E86"/>
    <w:rsid w:val="008B00A6"/>
    <w:rsid w:val="008B048D"/>
    <w:rsid w:val="008B57D9"/>
    <w:rsid w:val="008D4896"/>
    <w:rsid w:val="008F03CF"/>
    <w:rsid w:val="00901853"/>
    <w:rsid w:val="00903212"/>
    <w:rsid w:val="00904474"/>
    <w:rsid w:val="0091787B"/>
    <w:rsid w:val="0093649F"/>
    <w:rsid w:val="00946161"/>
    <w:rsid w:val="0094718C"/>
    <w:rsid w:val="00991856"/>
    <w:rsid w:val="009A3BA9"/>
    <w:rsid w:val="009B4539"/>
    <w:rsid w:val="009C7127"/>
    <w:rsid w:val="009C7B15"/>
    <w:rsid w:val="009F062F"/>
    <w:rsid w:val="00A42CAA"/>
    <w:rsid w:val="00A53712"/>
    <w:rsid w:val="00A56C9C"/>
    <w:rsid w:val="00A67851"/>
    <w:rsid w:val="00A83311"/>
    <w:rsid w:val="00AB2AC9"/>
    <w:rsid w:val="00AC7E55"/>
    <w:rsid w:val="00AD5222"/>
    <w:rsid w:val="00AE46F4"/>
    <w:rsid w:val="00AE5F75"/>
    <w:rsid w:val="00AE709D"/>
    <w:rsid w:val="00AF427B"/>
    <w:rsid w:val="00B1293A"/>
    <w:rsid w:val="00B15131"/>
    <w:rsid w:val="00B27299"/>
    <w:rsid w:val="00B37B37"/>
    <w:rsid w:val="00B507BA"/>
    <w:rsid w:val="00B8283A"/>
    <w:rsid w:val="00B85ACA"/>
    <w:rsid w:val="00BB05D9"/>
    <w:rsid w:val="00BD5529"/>
    <w:rsid w:val="00BF366A"/>
    <w:rsid w:val="00C66193"/>
    <w:rsid w:val="00C678B9"/>
    <w:rsid w:val="00C7782A"/>
    <w:rsid w:val="00C835B6"/>
    <w:rsid w:val="00C84161"/>
    <w:rsid w:val="00C95790"/>
    <w:rsid w:val="00C97140"/>
    <w:rsid w:val="00CD174D"/>
    <w:rsid w:val="00CD6C4C"/>
    <w:rsid w:val="00CF23EB"/>
    <w:rsid w:val="00CF2623"/>
    <w:rsid w:val="00CF3492"/>
    <w:rsid w:val="00D07F6A"/>
    <w:rsid w:val="00D307B3"/>
    <w:rsid w:val="00D40C9F"/>
    <w:rsid w:val="00D57DF8"/>
    <w:rsid w:val="00D651B2"/>
    <w:rsid w:val="00D777B9"/>
    <w:rsid w:val="00D86064"/>
    <w:rsid w:val="00DA5D1C"/>
    <w:rsid w:val="00DA7239"/>
    <w:rsid w:val="00DC14C3"/>
    <w:rsid w:val="00DD064A"/>
    <w:rsid w:val="00DF7391"/>
    <w:rsid w:val="00E050FD"/>
    <w:rsid w:val="00E17D69"/>
    <w:rsid w:val="00E23802"/>
    <w:rsid w:val="00E2427A"/>
    <w:rsid w:val="00E26044"/>
    <w:rsid w:val="00E37AB6"/>
    <w:rsid w:val="00E478C2"/>
    <w:rsid w:val="00E563E0"/>
    <w:rsid w:val="00E56EC5"/>
    <w:rsid w:val="00E835BA"/>
    <w:rsid w:val="00E86EDE"/>
    <w:rsid w:val="00E90EA3"/>
    <w:rsid w:val="00E946D3"/>
    <w:rsid w:val="00EB2E08"/>
    <w:rsid w:val="00EB38E6"/>
    <w:rsid w:val="00EB6F62"/>
    <w:rsid w:val="00EC039D"/>
    <w:rsid w:val="00EE0AD3"/>
    <w:rsid w:val="00EF1B02"/>
    <w:rsid w:val="00EF534E"/>
    <w:rsid w:val="00F06853"/>
    <w:rsid w:val="00F22A89"/>
    <w:rsid w:val="00F50EFA"/>
    <w:rsid w:val="00F6242D"/>
    <w:rsid w:val="00F7558D"/>
    <w:rsid w:val="00FA2018"/>
    <w:rsid w:val="00FC6FED"/>
    <w:rsid w:val="00FD2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6A"/>
    <w:pPr>
      <w:ind w:left="720"/>
      <w:contextualSpacing/>
    </w:pPr>
  </w:style>
  <w:style w:type="character" w:styleId="Hyperlink">
    <w:name w:val="Hyperlink"/>
    <w:basedOn w:val="DefaultParagraphFont"/>
    <w:uiPriority w:val="99"/>
    <w:unhideWhenUsed/>
    <w:rsid w:val="00871DFB"/>
    <w:rPr>
      <w:color w:val="0563C1" w:themeColor="hyperlink"/>
      <w:u w:val="single"/>
    </w:rPr>
  </w:style>
  <w:style w:type="paragraph" w:styleId="Header">
    <w:name w:val="header"/>
    <w:basedOn w:val="Normal"/>
    <w:link w:val="HeaderChar"/>
    <w:uiPriority w:val="99"/>
    <w:unhideWhenUsed/>
    <w:rsid w:val="00D86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64"/>
  </w:style>
  <w:style w:type="paragraph" w:styleId="Footer">
    <w:name w:val="footer"/>
    <w:basedOn w:val="Normal"/>
    <w:link w:val="FooterChar"/>
    <w:uiPriority w:val="99"/>
    <w:unhideWhenUsed/>
    <w:rsid w:val="00D86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64"/>
  </w:style>
  <w:style w:type="table" w:styleId="TableGrid">
    <w:name w:val="Table Grid"/>
    <w:basedOn w:val="TableNormal"/>
    <w:uiPriority w:val="39"/>
    <w:rsid w:val="001C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1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6A"/>
    <w:pPr>
      <w:ind w:left="720"/>
      <w:contextualSpacing/>
    </w:pPr>
  </w:style>
  <w:style w:type="character" w:styleId="Hyperlink">
    <w:name w:val="Hyperlink"/>
    <w:basedOn w:val="DefaultParagraphFont"/>
    <w:uiPriority w:val="99"/>
    <w:unhideWhenUsed/>
    <w:rsid w:val="00871DFB"/>
    <w:rPr>
      <w:color w:val="0563C1" w:themeColor="hyperlink"/>
      <w:u w:val="single"/>
    </w:rPr>
  </w:style>
  <w:style w:type="paragraph" w:styleId="Header">
    <w:name w:val="header"/>
    <w:basedOn w:val="Normal"/>
    <w:link w:val="HeaderChar"/>
    <w:uiPriority w:val="99"/>
    <w:unhideWhenUsed/>
    <w:rsid w:val="00D86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64"/>
  </w:style>
  <w:style w:type="paragraph" w:styleId="Footer">
    <w:name w:val="footer"/>
    <w:basedOn w:val="Normal"/>
    <w:link w:val="FooterChar"/>
    <w:uiPriority w:val="99"/>
    <w:unhideWhenUsed/>
    <w:rsid w:val="00D86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64"/>
  </w:style>
  <w:style w:type="table" w:styleId="TableGrid">
    <w:name w:val="Table Grid"/>
    <w:basedOn w:val="TableNormal"/>
    <w:uiPriority w:val="39"/>
    <w:rsid w:val="001C1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spenda.sumutprov.go.id/?m=realisasi" TargetMode="External"/><Relationship Id="rId4" Type="http://schemas.microsoft.com/office/2007/relationships/stylesWithEffects" Target="stylesWithEffects.xml"/><Relationship Id="rId9" Type="http://schemas.openxmlformats.org/officeDocument/2006/relationships/hyperlink" Target="http://kkbi.web.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98EA-B422-439F-B373-DC7F3B79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5363</TotalTime>
  <Pages>23</Pages>
  <Words>4658</Words>
  <Characters>26552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32</cp:revision>
  <cp:lastPrinted>2016-06-14T11:48:00Z</cp:lastPrinted>
  <dcterms:created xsi:type="dcterms:W3CDTF">2016-03-10T02:13:00Z</dcterms:created>
  <dcterms:modified xsi:type="dcterms:W3CDTF">2016-08-23T15:56:00Z</dcterms:modified>
</cp:coreProperties>
</file>